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EE" w:rsidRPr="00D76A9A" w:rsidRDefault="00CE35EE" w:rsidP="00D76A9A">
      <w:pPr>
        <w:spacing w:line="480" w:lineRule="auto"/>
        <w:rPr>
          <w:sz w:val="22"/>
          <w:szCs w:val="22"/>
        </w:rPr>
      </w:pPr>
    </w:p>
    <w:p w:rsidR="00CE35EE" w:rsidRPr="00D76A9A" w:rsidRDefault="00CE35EE" w:rsidP="00D76A9A">
      <w:pPr>
        <w:spacing w:before="2" w:line="480" w:lineRule="auto"/>
        <w:rPr>
          <w:sz w:val="22"/>
          <w:szCs w:val="22"/>
        </w:rPr>
      </w:pPr>
    </w:p>
    <w:p w:rsidR="00CE35EE" w:rsidRPr="00D76A9A" w:rsidRDefault="00D76A9A" w:rsidP="00D76A9A">
      <w:pPr>
        <w:spacing w:before="31" w:line="480" w:lineRule="auto"/>
        <w:jc w:val="center"/>
        <w:rPr>
          <w:sz w:val="22"/>
          <w:szCs w:val="22"/>
        </w:rPr>
      </w:pPr>
      <w:r w:rsidRPr="00D76A9A">
        <w:rPr>
          <w:b/>
          <w:sz w:val="22"/>
          <w:szCs w:val="22"/>
        </w:rPr>
        <w:t>In</w:t>
      </w:r>
      <w:r w:rsidRPr="00D76A9A">
        <w:rPr>
          <w:b/>
          <w:spacing w:val="30"/>
          <w:sz w:val="22"/>
          <w:szCs w:val="22"/>
        </w:rPr>
        <w:t xml:space="preserve"> </w:t>
      </w:r>
      <w:r w:rsidRPr="00D76A9A">
        <w:rPr>
          <w:b/>
          <w:sz w:val="22"/>
          <w:szCs w:val="22"/>
        </w:rPr>
        <w:t>the</w:t>
      </w:r>
      <w:r w:rsidRPr="00D76A9A">
        <w:rPr>
          <w:b/>
          <w:spacing w:val="26"/>
          <w:sz w:val="22"/>
          <w:szCs w:val="22"/>
        </w:rPr>
        <w:t xml:space="preserve"> </w:t>
      </w:r>
      <w:r w:rsidRPr="00D76A9A">
        <w:rPr>
          <w:b/>
          <w:w w:val="110"/>
          <w:sz w:val="22"/>
          <w:szCs w:val="22"/>
        </w:rPr>
        <w:t>WINCHESTER</w:t>
      </w:r>
      <w:r w:rsidRPr="00D76A9A">
        <w:rPr>
          <w:b/>
          <w:spacing w:val="-14"/>
          <w:w w:val="110"/>
          <w:sz w:val="22"/>
          <w:szCs w:val="22"/>
        </w:rPr>
        <w:t xml:space="preserve"> </w:t>
      </w:r>
      <w:r w:rsidRPr="00D76A9A">
        <w:rPr>
          <w:b/>
          <w:sz w:val="22"/>
          <w:szCs w:val="22"/>
        </w:rPr>
        <w:t>CONSISTORY COURT</w:t>
      </w:r>
    </w:p>
    <w:p w:rsidR="00CE35EE" w:rsidRPr="00D76A9A" w:rsidRDefault="00CE35EE" w:rsidP="00D76A9A">
      <w:pPr>
        <w:spacing w:line="480" w:lineRule="auto"/>
        <w:rPr>
          <w:sz w:val="22"/>
          <w:szCs w:val="22"/>
        </w:rPr>
      </w:pPr>
    </w:p>
    <w:p w:rsidR="00CE35EE" w:rsidRPr="00D76A9A" w:rsidRDefault="00CE35EE" w:rsidP="00D76A9A">
      <w:pPr>
        <w:spacing w:before="6" w:line="480" w:lineRule="auto"/>
        <w:rPr>
          <w:sz w:val="22"/>
          <w:szCs w:val="22"/>
        </w:rPr>
      </w:pPr>
    </w:p>
    <w:p w:rsidR="00CE35EE" w:rsidRPr="00D76A9A" w:rsidRDefault="00D76A9A" w:rsidP="00D76A9A">
      <w:pPr>
        <w:spacing w:line="480" w:lineRule="auto"/>
        <w:jc w:val="center"/>
        <w:rPr>
          <w:sz w:val="22"/>
          <w:szCs w:val="22"/>
        </w:rPr>
      </w:pPr>
      <w:r w:rsidRPr="00D76A9A">
        <w:rPr>
          <w:b/>
          <w:sz w:val="22"/>
          <w:szCs w:val="22"/>
        </w:rPr>
        <w:t>Re</w:t>
      </w:r>
      <w:r w:rsidRPr="00D76A9A">
        <w:rPr>
          <w:b/>
          <w:spacing w:val="24"/>
          <w:sz w:val="22"/>
          <w:szCs w:val="22"/>
        </w:rPr>
        <w:t xml:space="preserve"> </w:t>
      </w:r>
      <w:r w:rsidRPr="00D76A9A">
        <w:rPr>
          <w:b/>
          <w:sz w:val="22"/>
          <w:szCs w:val="22"/>
        </w:rPr>
        <w:t>ALL</w:t>
      </w:r>
      <w:r w:rsidRPr="00D76A9A">
        <w:rPr>
          <w:b/>
          <w:spacing w:val="49"/>
          <w:sz w:val="22"/>
          <w:szCs w:val="22"/>
        </w:rPr>
        <w:t xml:space="preserve"> </w:t>
      </w:r>
      <w:r w:rsidRPr="00D76A9A">
        <w:rPr>
          <w:b/>
          <w:sz w:val="22"/>
          <w:szCs w:val="22"/>
        </w:rPr>
        <w:t>SAINTS' CHURCH, HOUGHTON</w:t>
      </w:r>
    </w:p>
    <w:p w:rsidR="00CE35EE" w:rsidRPr="00D76A9A" w:rsidRDefault="00CE35EE" w:rsidP="00D76A9A">
      <w:pPr>
        <w:spacing w:line="480" w:lineRule="auto"/>
        <w:rPr>
          <w:sz w:val="22"/>
          <w:szCs w:val="22"/>
        </w:rPr>
      </w:pPr>
    </w:p>
    <w:p w:rsidR="00CE35EE" w:rsidRPr="00D76A9A" w:rsidRDefault="00CE35EE" w:rsidP="00D76A9A">
      <w:pPr>
        <w:spacing w:line="480" w:lineRule="auto"/>
        <w:rPr>
          <w:sz w:val="22"/>
          <w:szCs w:val="22"/>
        </w:rPr>
      </w:pPr>
    </w:p>
    <w:p w:rsidR="00CE35EE" w:rsidRPr="00D76A9A" w:rsidRDefault="00D76A9A" w:rsidP="00D76A9A">
      <w:pPr>
        <w:spacing w:line="480" w:lineRule="auto"/>
        <w:jc w:val="center"/>
        <w:rPr>
          <w:sz w:val="22"/>
          <w:szCs w:val="22"/>
        </w:rPr>
      </w:pPr>
      <w:r w:rsidRPr="00D76A9A">
        <w:rPr>
          <w:b/>
          <w:position w:val="-1"/>
          <w:sz w:val="22"/>
          <w:szCs w:val="22"/>
        </w:rPr>
        <w:t>JUDGMENT</w:t>
      </w:r>
    </w:p>
    <w:p w:rsidR="00CE35EE" w:rsidRPr="00D76A9A" w:rsidRDefault="00CE35EE" w:rsidP="00D76A9A">
      <w:pPr>
        <w:spacing w:line="480" w:lineRule="auto"/>
        <w:rPr>
          <w:sz w:val="22"/>
          <w:szCs w:val="22"/>
        </w:rPr>
      </w:pPr>
    </w:p>
    <w:p w:rsidR="00CE35EE" w:rsidRPr="00D76A9A" w:rsidRDefault="00CE35EE" w:rsidP="00D76A9A">
      <w:pPr>
        <w:spacing w:before="9" w:line="480" w:lineRule="auto"/>
        <w:rPr>
          <w:sz w:val="22"/>
          <w:szCs w:val="22"/>
        </w:rPr>
      </w:pPr>
    </w:p>
    <w:p w:rsidR="00CE35EE" w:rsidRPr="00D76A9A" w:rsidRDefault="00D76A9A" w:rsidP="00D76A9A">
      <w:pPr>
        <w:spacing w:before="31" w:line="480" w:lineRule="auto"/>
        <w:jc w:val="both"/>
        <w:rPr>
          <w:sz w:val="22"/>
          <w:szCs w:val="22"/>
        </w:rPr>
      </w:pPr>
      <w:r w:rsidRPr="00D76A9A">
        <w:rPr>
          <w:b/>
          <w:sz w:val="22"/>
          <w:szCs w:val="22"/>
        </w:rPr>
        <w:t>A.</w:t>
      </w:r>
      <w:r w:rsidRPr="00D76A9A">
        <w:rPr>
          <w:b/>
          <w:spacing w:val="38"/>
          <w:sz w:val="22"/>
          <w:szCs w:val="22"/>
        </w:rPr>
        <w:t xml:space="preserve"> </w:t>
      </w:r>
      <w:r w:rsidRPr="00D76A9A">
        <w:rPr>
          <w:b/>
          <w:w w:val="110"/>
          <w:sz w:val="22"/>
          <w:szCs w:val="22"/>
        </w:rPr>
        <w:t>Introduction.</w:t>
      </w:r>
    </w:p>
    <w:p w:rsidR="00CE35EE" w:rsidRPr="00D76A9A" w:rsidRDefault="00CE35EE" w:rsidP="00D76A9A">
      <w:pPr>
        <w:spacing w:before="16" w:line="480" w:lineRule="auto"/>
        <w:rPr>
          <w:sz w:val="22"/>
          <w:szCs w:val="22"/>
        </w:rPr>
      </w:pPr>
    </w:p>
    <w:p w:rsidR="00CE35EE" w:rsidRPr="00D76A9A" w:rsidRDefault="00D76A9A" w:rsidP="00D76A9A">
      <w:pPr>
        <w:spacing w:line="480" w:lineRule="auto"/>
        <w:ind w:firstLine="5"/>
        <w:jc w:val="both"/>
        <w:rPr>
          <w:sz w:val="22"/>
          <w:szCs w:val="22"/>
        </w:rPr>
      </w:pPr>
      <w:r w:rsidRPr="00D76A9A">
        <w:rPr>
          <w:sz w:val="22"/>
          <w:szCs w:val="22"/>
        </w:rPr>
        <w:t>1.</w:t>
      </w:r>
      <w:r w:rsidRPr="00D76A9A">
        <w:rPr>
          <w:spacing w:val="5"/>
          <w:sz w:val="22"/>
          <w:szCs w:val="22"/>
        </w:rPr>
        <w:t xml:space="preserve"> </w:t>
      </w:r>
      <w:r w:rsidRPr="00D76A9A">
        <w:rPr>
          <w:sz w:val="22"/>
          <w:szCs w:val="22"/>
        </w:rPr>
        <w:t>By</w:t>
      </w:r>
      <w:r w:rsidRPr="00D76A9A">
        <w:rPr>
          <w:spacing w:val="43"/>
          <w:sz w:val="22"/>
          <w:szCs w:val="22"/>
        </w:rPr>
        <w:t xml:space="preserve"> </w:t>
      </w:r>
      <w:r w:rsidRPr="00D76A9A">
        <w:rPr>
          <w:sz w:val="22"/>
          <w:szCs w:val="22"/>
        </w:rPr>
        <w:t>a</w:t>
      </w:r>
      <w:r w:rsidRPr="00D76A9A">
        <w:rPr>
          <w:spacing w:val="20"/>
          <w:sz w:val="22"/>
          <w:szCs w:val="22"/>
        </w:rPr>
        <w:t xml:space="preserve"> </w:t>
      </w:r>
      <w:r w:rsidRPr="00D76A9A">
        <w:rPr>
          <w:sz w:val="22"/>
          <w:szCs w:val="22"/>
        </w:rPr>
        <w:t>Petition</w:t>
      </w:r>
      <w:r w:rsidRPr="00D76A9A">
        <w:rPr>
          <w:spacing w:val="26"/>
          <w:sz w:val="22"/>
          <w:szCs w:val="22"/>
        </w:rPr>
        <w:t xml:space="preserve"> </w:t>
      </w:r>
      <w:r w:rsidRPr="00D76A9A">
        <w:rPr>
          <w:sz w:val="22"/>
          <w:szCs w:val="22"/>
        </w:rPr>
        <w:t>dated</w:t>
      </w:r>
      <w:r w:rsidRPr="00D76A9A">
        <w:rPr>
          <w:spacing w:val="54"/>
          <w:sz w:val="22"/>
          <w:szCs w:val="22"/>
        </w:rPr>
        <w:t xml:space="preserve"> </w:t>
      </w:r>
      <w:r w:rsidRPr="00D76A9A">
        <w:rPr>
          <w:sz w:val="22"/>
          <w:szCs w:val="22"/>
        </w:rPr>
        <w:t>the</w:t>
      </w:r>
      <w:r w:rsidRPr="00D76A9A">
        <w:rPr>
          <w:spacing w:val="31"/>
          <w:sz w:val="22"/>
          <w:szCs w:val="22"/>
        </w:rPr>
        <w:t xml:space="preserve"> </w:t>
      </w:r>
      <w:r w:rsidRPr="00D76A9A">
        <w:rPr>
          <w:w w:val="99"/>
          <w:sz w:val="22"/>
          <w:szCs w:val="22"/>
        </w:rPr>
        <w:t>29th</w:t>
      </w:r>
      <w:r w:rsidRPr="00D76A9A">
        <w:rPr>
          <w:rFonts w:eastAsia="Arial"/>
          <w:sz w:val="22"/>
          <w:szCs w:val="22"/>
        </w:rPr>
        <w:t xml:space="preserve"> </w:t>
      </w:r>
      <w:r w:rsidRPr="00D76A9A">
        <w:rPr>
          <w:sz w:val="22"/>
          <w:szCs w:val="22"/>
        </w:rPr>
        <w:t>September</w:t>
      </w:r>
      <w:r w:rsidRPr="00D76A9A">
        <w:rPr>
          <w:spacing w:val="44"/>
          <w:sz w:val="22"/>
          <w:szCs w:val="22"/>
        </w:rPr>
        <w:t xml:space="preserve"> </w:t>
      </w:r>
      <w:r w:rsidRPr="00D76A9A">
        <w:rPr>
          <w:sz w:val="22"/>
          <w:szCs w:val="22"/>
        </w:rPr>
        <w:t>2013</w:t>
      </w:r>
      <w:r w:rsidRPr="00D76A9A">
        <w:rPr>
          <w:spacing w:val="53"/>
          <w:sz w:val="22"/>
          <w:szCs w:val="22"/>
        </w:rPr>
        <w:t xml:space="preserve"> </w:t>
      </w:r>
      <w:r w:rsidRPr="00D76A9A">
        <w:rPr>
          <w:sz w:val="22"/>
          <w:szCs w:val="22"/>
        </w:rPr>
        <w:t>the</w:t>
      </w:r>
      <w:r w:rsidRPr="00D76A9A">
        <w:rPr>
          <w:spacing w:val="27"/>
          <w:sz w:val="22"/>
          <w:szCs w:val="22"/>
        </w:rPr>
        <w:t xml:space="preserve"> </w:t>
      </w:r>
      <w:r w:rsidRPr="00D76A9A">
        <w:rPr>
          <w:sz w:val="22"/>
          <w:szCs w:val="22"/>
        </w:rPr>
        <w:t>Rector and</w:t>
      </w:r>
      <w:r w:rsidRPr="00D76A9A">
        <w:rPr>
          <w:spacing w:val="40"/>
          <w:sz w:val="22"/>
          <w:szCs w:val="22"/>
        </w:rPr>
        <w:t xml:space="preserve"> </w:t>
      </w:r>
      <w:r w:rsidRPr="00D76A9A">
        <w:rPr>
          <w:sz w:val="22"/>
          <w:szCs w:val="22"/>
        </w:rPr>
        <w:t>Churchwardens of</w:t>
      </w:r>
      <w:r w:rsidRPr="00D76A9A">
        <w:rPr>
          <w:spacing w:val="-8"/>
          <w:sz w:val="22"/>
          <w:szCs w:val="22"/>
        </w:rPr>
        <w:t xml:space="preserve"> </w:t>
      </w:r>
      <w:r w:rsidRPr="00D76A9A">
        <w:rPr>
          <w:sz w:val="22"/>
          <w:szCs w:val="22"/>
        </w:rPr>
        <w:t xml:space="preserve">All Saints' Church, Houghton, in Hampshire request permission to sell at auction </w:t>
      </w:r>
      <w:r w:rsidRPr="00D76A9A">
        <w:rPr>
          <w:rFonts w:eastAsia="Arial"/>
          <w:sz w:val="22"/>
          <w:szCs w:val="22"/>
        </w:rPr>
        <w:t>(</w:t>
      </w:r>
      <w:proofErr w:type="spellStart"/>
      <w:r w:rsidRPr="00D76A9A">
        <w:rPr>
          <w:rFonts w:eastAsia="Arial"/>
          <w:sz w:val="22"/>
          <w:szCs w:val="22"/>
        </w:rPr>
        <w:t>i</w:t>
      </w:r>
      <w:proofErr w:type="spellEnd"/>
      <w:r w:rsidRPr="00D76A9A">
        <w:rPr>
          <w:rFonts w:eastAsia="Arial"/>
          <w:sz w:val="22"/>
          <w:szCs w:val="22"/>
        </w:rPr>
        <w:t>)</w:t>
      </w:r>
      <w:r w:rsidRPr="00D76A9A">
        <w:rPr>
          <w:rFonts w:eastAsia="Arial"/>
          <w:spacing w:val="51"/>
          <w:sz w:val="22"/>
          <w:szCs w:val="22"/>
        </w:rPr>
        <w:t xml:space="preserve"> </w:t>
      </w:r>
      <w:r w:rsidRPr="00D76A9A">
        <w:rPr>
          <w:sz w:val="22"/>
          <w:szCs w:val="22"/>
        </w:rPr>
        <w:t xml:space="preserve">a painting believed to be of the "school of </w:t>
      </w:r>
      <w:proofErr w:type="spellStart"/>
      <w:r w:rsidRPr="00D76A9A">
        <w:rPr>
          <w:sz w:val="22"/>
          <w:szCs w:val="22"/>
        </w:rPr>
        <w:t>Albani</w:t>
      </w:r>
      <w:proofErr w:type="spellEnd"/>
      <w:r w:rsidRPr="00D76A9A">
        <w:rPr>
          <w:sz w:val="22"/>
          <w:szCs w:val="22"/>
        </w:rPr>
        <w:t>" and (ii) the painting's carved wooden frame. All Saints' Church ("the Church") is a</w:t>
      </w:r>
      <w:r w:rsidRPr="00D76A9A">
        <w:rPr>
          <w:spacing w:val="47"/>
          <w:sz w:val="22"/>
          <w:szCs w:val="22"/>
        </w:rPr>
        <w:t xml:space="preserve"> </w:t>
      </w:r>
      <w:r w:rsidRPr="00D76A9A">
        <w:rPr>
          <w:sz w:val="22"/>
          <w:szCs w:val="22"/>
        </w:rPr>
        <w:t xml:space="preserve">listed building (Grade </w:t>
      </w:r>
      <w:r w:rsidRPr="00D76A9A">
        <w:rPr>
          <w:w w:val="83"/>
          <w:sz w:val="22"/>
          <w:szCs w:val="22"/>
        </w:rPr>
        <w:t xml:space="preserve">II*) </w:t>
      </w:r>
      <w:r w:rsidRPr="00D76A9A">
        <w:rPr>
          <w:sz w:val="22"/>
          <w:szCs w:val="22"/>
        </w:rPr>
        <w:t>dating back to</w:t>
      </w:r>
      <w:r w:rsidRPr="00D76A9A">
        <w:rPr>
          <w:spacing w:val="41"/>
          <w:sz w:val="22"/>
          <w:szCs w:val="22"/>
        </w:rPr>
        <w:t xml:space="preserve"> </w:t>
      </w:r>
      <w:r w:rsidRPr="00D76A9A">
        <w:rPr>
          <w:sz w:val="22"/>
          <w:szCs w:val="22"/>
        </w:rPr>
        <w:t>mediaeval times. Having lived for</w:t>
      </w:r>
      <w:r w:rsidRPr="00D76A9A">
        <w:rPr>
          <w:spacing w:val="46"/>
          <w:sz w:val="22"/>
          <w:szCs w:val="22"/>
        </w:rPr>
        <w:t xml:space="preserve"> </w:t>
      </w:r>
      <w:r w:rsidRPr="00D76A9A">
        <w:rPr>
          <w:sz w:val="22"/>
          <w:szCs w:val="22"/>
        </w:rPr>
        <w:t>many years within a</w:t>
      </w:r>
      <w:r w:rsidRPr="00D76A9A">
        <w:rPr>
          <w:spacing w:val="37"/>
          <w:sz w:val="22"/>
          <w:szCs w:val="22"/>
        </w:rPr>
        <w:t xml:space="preserve"> </w:t>
      </w:r>
      <w:r w:rsidRPr="00D76A9A">
        <w:rPr>
          <w:sz w:val="22"/>
          <w:szCs w:val="22"/>
        </w:rPr>
        <w:t>few miles</w:t>
      </w:r>
      <w:r w:rsidRPr="00D76A9A">
        <w:rPr>
          <w:spacing w:val="38"/>
          <w:sz w:val="22"/>
          <w:szCs w:val="22"/>
        </w:rPr>
        <w:t xml:space="preserve"> </w:t>
      </w:r>
      <w:r w:rsidRPr="00D76A9A">
        <w:rPr>
          <w:sz w:val="22"/>
          <w:szCs w:val="22"/>
        </w:rPr>
        <w:t xml:space="preserve">of Houghton, I know the Church well. It is a delightful small village church characteristic of the chalk </w:t>
      </w:r>
      <w:proofErr w:type="spellStart"/>
      <w:r w:rsidRPr="00D76A9A">
        <w:rPr>
          <w:sz w:val="22"/>
          <w:szCs w:val="22"/>
        </w:rPr>
        <w:t>downland</w:t>
      </w:r>
      <w:proofErr w:type="spellEnd"/>
      <w:r w:rsidRPr="00D76A9A">
        <w:rPr>
          <w:sz w:val="22"/>
          <w:szCs w:val="22"/>
        </w:rPr>
        <w:t xml:space="preserve"> areas of</w:t>
      </w:r>
      <w:r w:rsidRPr="00D76A9A">
        <w:rPr>
          <w:spacing w:val="50"/>
          <w:sz w:val="22"/>
          <w:szCs w:val="22"/>
        </w:rPr>
        <w:t xml:space="preserve"> </w:t>
      </w:r>
      <w:r w:rsidRPr="00D76A9A">
        <w:rPr>
          <w:sz w:val="22"/>
          <w:szCs w:val="22"/>
        </w:rPr>
        <w:t>Hampshire and surrounding counties. The village itself straggles down the west bank of the River Test south of Stockbridge.</w:t>
      </w:r>
    </w:p>
    <w:p w:rsidR="00D76A9A" w:rsidRPr="00D76A9A" w:rsidRDefault="00D76A9A" w:rsidP="00D76A9A">
      <w:pPr>
        <w:tabs>
          <w:tab w:val="left" w:pos="1460"/>
          <w:tab w:val="left" w:pos="1700"/>
        </w:tabs>
        <w:spacing w:line="480" w:lineRule="auto"/>
        <w:ind w:hanging="5"/>
        <w:jc w:val="both"/>
        <w:rPr>
          <w:sz w:val="22"/>
          <w:szCs w:val="22"/>
        </w:rPr>
      </w:pPr>
      <w:r w:rsidRPr="00D76A9A">
        <w:rPr>
          <w:sz w:val="22"/>
          <w:szCs w:val="22"/>
        </w:rPr>
        <w:t xml:space="preserve">2. </w:t>
      </w:r>
      <w:r w:rsidRPr="00D76A9A">
        <w:rPr>
          <w:rFonts w:eastAsia="Arial"/>
          <w:sz w:val="22"/>
          <w:szCs w:val="22"/>
        </w:rPr>
        <w:t>In</w:t>
      </w:r>
      <w:r w:rsidRPr="00D76A9A">
        <w:rPr>
          <w:rFonts w:eastAsia="Arial"/>
          <w:spacing w:val="31"/>
          <w:sz w:val="22"/>
          <w:szCs w:val="22"/>
        </w:rPr>
        <w:t xml:space="preserve"> </w:t>
      </w:r>
      <w:r w:rsidRPr="00D76A9A">
        <w:rPr>
          <w:sz w:val="22"/>
          <w:szCs w:val="22"/>
        </w:rPr>
        <w:t>August 1921</w:t>
      </w:r>
      <w:r w:rsidRPr="00D76A9A">
        <w:rPr>
          <w:spacing w:val="50"/>
          <w:sz w:val="22"/>
          <w:szCs w:val="22"/>
        </w:rPr>
        <w:t xml:space="preserve"> </w:t>
      </w:r>
      <w:r w:rsidRPr="00D76A9A">
        <w:rPr>
          <w:sz w:val="22"/>
          <w:szCs w:val="22"/>
        </w:rPr>
        <w:t>a</w:t>
      </w:r>
      <w:r w:rsidRPr="00D76A9A">
        <w:rPr>
          <w:spacing w:val="32"/>
          <w:sz w:val="22"/>
          <w:szCs w:val="22"/>
        </w:rPr>
        <w:t xml:space="preserve"> </w:t>
      </w:r>
      <w:proofErr w:type="spellStart"/>
      <w:r w:rsidRPr="00D76A9A">
        <w:rPr>
          <w:sz w:val="22"/>
          <w:szCs w:val="22"/>
        </w:rPr>
        <w:t>Mr</w:t>
      </w:r>
      <w:proofErr w:type="spellEnd"/>
      <w:r w:rsidRPr="00D76A9A">
        <w:rPr>
          <w:spacing w:val="48"/>
          <w:sz w:val="22"/>
          <w:szCs w:val="22"/>
        </w:rPr>
        <w:t xml:space="preserve"> </w:t>
      </w:r>
      <w:r w:rsidRPr="00D76A9A">
        <w:rPr>
          <w:sz w:val="22"/>
          <w:szCs w:val="22"/>
        </w:rPr>
        <w:t>Russell Smith offered the</w:t>
      </w:r>
      <w:r w:rsidRPr="00D76A9A">
        <w:rPr>
          <w:spacing w:val="43"/>
          <w:sz w:val="22"/>
          <w:szCs w:val="22"/>
        </w:rPr>
        <w:t xml:space="preserve"> </w:t>
      </w:r>
      <w:r w:rsidRPr="00D76A9A">
        <w:rPr>
          <w:sz w:val="22"/>
          <w:szCs w:val="22"/>
        </w:rPr>
        <w:t>painting to</w:t>
      </w:r>
      <w:r w:rsidRPr="00D76A9A">
        <w:rPr>
          <w:spacing w:val="35"/>
          <w:sz w:val="22"/>
          <w:szCs w:val="22"/>
        </w:rPr>
        <w:t xml:space="preserve"> </w:t>
      </w:r>
      <w:r w:rsidRPr="00D76A9A">
        <w:rPr>
          <w:sz w:val="22"/>
          <w:szCs w:val="22"/>
        </w:rPr>
        <w:t>the</w:t>
      </w:r>
      <w:r w:rsidRPr="00D76A9A">
        <w:rPr>
          <w:spacing w:val="43"/>
          <w:sz w:val="22"/>
          <w:szCs w:val="22"/>
        </w:rPr>
        <w:t xml:space="preserve"> </w:t>
      </w:r>
      <w:r w:rsidRPr="00D76A9A">
        <w:rPr>
          <w:sz w:val="22"/>
          <w:szCs w:val="22"/>
        </w:rPr>
        <w:t>Parochial Church Council ("the</w:t>
      </w:r>
      <w:r w:rsidRPr="00D76A9A">
        <w:rPr>
          <w:spacing w:val="37"/>
          <w:sz w:val="22"/>
          <w:szCs w:val="22"/>
        </w:rPr>
        <w:t xml:space="preserve"> </w:t>
      </w:r>
      <w:r w:rsidRPr="00D76A9A">
        <w:rPr>
          <w:sz w:val="22"/>
          <w:szCs w:val="22"/>
        </w:rPr>
        <w:t>P.C.C."). The</w:t>
      </w:r>
      <w:r w:rsidRPr="00D76A9A">
        <w:rPr>
          <w:spacing w:val="21"/>
          <w:sz w:val="22"/>
          <w:szCs w:val="22"/>
        </w:rPr>
        <w:t xml:space="preserve"> </w:t>
      </w:r>
      <w:r w:rsidRPr="00D76A9A">
        <w:rPr>
          <w:sz w:val="22"/>
          <w:szCs w:val="22"/>
        </w:rPr>
        <w:t>painting is called</w:t>
      </w:r>
      <w:r w:rsidRPr="00D76A9A">
        <w:rPr>
          <w:spacing w:val="30"/>
          <w:sz w:val="22"/>
          <w:szCs w:val="22"/>
        </w:rPr>
        <w:t xml:space="preserve"> </w:t>
      </w:r>
      <w:r w:rsidRPr="00D76A9A">
        <w:rPr>
          <w:sz w:val="22"/>
          <w:szCs w:val="22"/>
        </w:rPr>
        <w:t>"Ecce</w:t>
      </w:r>
      <w:r w:rsidRPr="00D76A9A">
        <w:rPr>
          <w:spacing w:val="38"/>
          <w:sz w:val="22"/>
          <w:szCs w:val="22"/>
        </w:rPr>
        <w:t xml:space="preserve"> </w:t>
      </w:r>
      <w:r w:rsidRPr="00D76A9A">
        <w:rPr>
          <w:sz w:val="22"/>
          <w:szCs w:val="22"/>
        </w:rPr>
        <w:t>Homo".</w:t>
      </w:r>
      <w:r w:rsidRPr="00D76A9A">
        <w:rPr>
          <w:spacing w:val="52"/>
          <w:sz w:val="22"/>
          <w:szCs w:val="22"/>
        </w:rPr>
        <w:t xml:space="preserve"> </w:t>
      </w:r>
      <w:r w:rsidRPr="00D76A9A">
        <w:rPr>
          <w:sz w:val="22"/>
          <w:szCs w:val="22"/>
        </w:rPr>
        <w:t>As</w:t>
      </w:r>
      <w:r w:rsidRPr="00D76A9A">
        <w:rPr>
          <w:spacing w:val="8"/>
          <w:sz w:val="22"/>
          <w:szCs w:val="22"/>
        </w:rPr>
        <w:t xml:space="preserve"> </w:t>
      </w:r>
      <w:r w:rsidRPr="00D76A9A">
        <w:rPr>
          <w:sz w:val="22"/>
          <w:szCs w:val="22"/>
        </w:rPr>
        <w:t>the</w:t>
      </w:r>
      <w:r w:rsidRPr="00D76A9A">
        <w:rPr>
          <w:spacing w:val="17"/>
          <w:sz w:val="22"/>
          <w:szCs w:val="22"/>
        </w:rPr>
        <w:t xml:space="preserve"> </w:t>
      </w:r>
      <w:r w:rsidRPr="00D76A9A">
        <w:rPr>
          <w:sz w:val="22"/>
          <w:szCs w:val="22"/>
        </w:rPr>
        <w:t>photographs accompanying the Petition show, it depicts the blood-spattered figure of Christ wearing a red cloak. He is attended by three angels. The painting is in the High Renaissance style of the late sixteenth/early seventeenth century. The P.C.C. duly accepted the</w:t>
      </w:r>
      <w:r w:rsidRPr="00D76A9A">
        <w:rPr>
          <w:spacing w:val="22"/>
          <w:sz w:val="22"/>
          <w:szCs w:val="22"/>
        </w:rPr>
        <w:t xml:space="preserve"> </w:t>
      </w:r>
      <w:r w:rsidRPr="00D76A9A">
        <w:rPr>
          <w:sz w:val="22"/>
          <w:szCs w:val="22"/>
        </w:rPr>
        <w:t>painting on</w:t>
      </w:r>
      <w:r w:rsidRPr="00D76A9A">
        <w:rPr>
          <w:spacing w:val="21"/>
          <w:sz w:val="22"/>
          <w:szCs w:val="22"/>
        </w:rPr>
        <w:t xml:space="preserve"> </w:t>
      </w:r>
      <w:r w:rsidRPr="00D76A9A">
        <w:rPr>
          <w:sz w:val="22"/>
          <w:szCs w:val="22"/>
        </w:rPr>
        <w:t>behalf of</w:t>
      </w:r>
      <w:r w:rsidRPr="00D76A9A">
        <w:rPr>
          <w:spacing w:val="31"/>
          <w:sz w:val="22"/>
          <w:szCs w:val="22"/>
        </w:rPr>
        <w:t xml:space="preserve"> </w:t>
      </w:r>
      <w:r w:rsidRPr="00D76A9A">
        <w:rPr>
          <w:sz w:val="22"/>
          <w:szCs w:val="22"/>
        </w:rPr>
        <w:t>the</w:t>
      </w:r>
      <w:r w:rsidRPr="00D76A9A">
        <w:rPr>
          <w:spacing w:val="36"/>
          <w:sz w:val="22"/>
          <w:szCs w:val="22"/>
        </w:rPr>
        <w:t xml:space="preserve"> </w:t>
      </w:r>
      <w:r w:rsidRPr="00D76A9A">
        <w:rPr>
          <w:sz w:val="22"/>
          <w:szCs w:val="22"/>
        </w:rPr>
        <w:t>Church. Thus it</w:t>
      </w:r>
      <w:r w:rsidRPr="00D76A9A">
        <w:rPr>
          <w:spacing w:val="15"/>
          <w:sz w:val="22"/>
          <w:szCs w:val="22"/>
        </w:rPr>
        <w:t xml:space="preserve"> </w:t>
      </w:r>
      <w:r w:rsidRPr="00D76A9A">
        <w:rPr>
          <w:sz w:val="22"/>
          <w:szCs w:val="22"/>
        </w:rPr>
        <w:t>was</w:t>
      </w:r>
      <w:r w:rsidRPr="00D76A9A">
        <w:rPr>
          <w:spacing w:val="40"/>
          <w:sz w:val="22"/>
          <w:szCs w:val="22"/>
        </w:rPr>
        <w:t xml:space="preserve"> </w:t>
      </w:r>
      <w:r w:rsidRPr="00D76A9A">
        <w:rPr>
          <w:sz w:val="22"/>
          <w:szCs w:val="22"/>
        </w:rPr>
        <w:t>that</w:t>
      </w:r>
      <w:r w:rsidRPr="00D76A9A">
        <w:rPr>
          <w:spacing w:val="33"/>
          <w:sz w:val="22"/>
          <w:szCs w:val="22"/>
        </w:rPr>
        <w:t xml:space="preserve"> </w:t>
      </w:r>
      <w:r w:rsidRPr="00D76A9A">
        <w:rPr>
          <w:sz w:val="22"/>
          <w:szCs w:val="22"/>
        </w:rPr>
        <w:t>in</w:t>
      </w:r>
      <w:r w:rsidRPr="00D76A9A">
        <w:rPr>
          <w:spacing w:val="14"/>
          <w:sz w:val="22"/>
          <w:szCs w:val="22"/>
        </w:rPr>
        <w:t xml:space="preserve"> </w:t>
      </w:r>
      <w:r w:rsidRPr="00D76A9A">
        <w:rPr>
          <w:sz w:val="22"/>
          <w:szCs w:val="22"/>
        </w:rPr>
        <w:t>April 1922</w:t>
      </w:r>
      <w:r w:rsidRPr="00D76A9A">
        <w:rPr>
          <w:spacing w:val="43"/>
          <w:sz w:val="22"/>
          <w:szCs w:val="22"/>
        </w:rPr>
        <w:t xml:space="preserve"> </w:t>
      </w:r>
      <w:r w:rsidRPr="00D76A9A">
        <w:rPr>
          <w:sz w:val="22"/>
          <w:szCs w:val="22"/>
        </w:rPr>
        <w:t>a</w:t>
      </w:r>
      <w:r w:rsidRPr="00D76A9A">
        <w:rPr>
          <w:spacing w:val="6"/>
          <w:sz w:val="22"/>
          <w:szCs w:val="22"/>
        </w:rPr>
        <w:t xml:space="preserve"> </w:t>
      </w:r>
      <w:r w:rsidRPr="00D76A9A">
        <w:rPr>
          <w:sz w:val="22"/>
          <w:szCs w:val="22"/>
        </w:rPr>
        <w:t>faculty was</w:t>
      </w:r>
      <w:r w:rsidRPr="00D76A9A">
        <w:rPr>
          <w:spacing w:val="54"/>
          <w:sz w:val="22"/>
          <w:szCs w:val="22"/>
        </w:rPr>
        <w:t xml:space="preserve"> </w:t>
      </w:r>
      <w:r w:rsidRPr="00D76A9A">
        <w:rPr>
          <w:sz w:val="22"/>
          <w:szCs w:val="22"/>
        </w:rPr>
        <w:t>granted in</w:t>
      </w:r>
      <w:r w:rsidRPr="00D76A9A">
        <w:rPr>
          <w:spacing w:val="28"/>
          <w:sz w:val="22"/>
          <w:szCs w:val="22"/>
        </w:rPr>
        <w:t xml:space="preserve"> </w:t>
      </w:r>
      <w:r w:rsidRPr="00D76A9A">
        <w:rPr>
          <w:sz w:val="22"/>
          <w:szCs w:val="22"/>
        </w:rPr>
        <w:t>respect of</w:t>
      </w:r>
      <w:r w:rsidRPr="00D76A9A">
        <w:rPr>
          <w:spacing w:val="30"/>
          <w:sz w:val="22"/>
          <w:szCs w:val="22"/>
        </w:rPr>
        <w:t xml:space="preserve"> </w:t>
      </w:r>
      <w:r w:rsidRPr="00D76A9A">
        <w:rPr>
          <w:sz w:val="22"/>
          <w:szCs w:val="22"/>
        </w:rPr>
        <w:t>"the</w:t>
      </w:r>
      <w:r w:rsidRPr="00D76A9A">
        <w:rPr>
          <w:spacing w:val="52"/>
          <w:sz w:val="22"/>
          <w:szCs w:val="22"/>
        </w:rPr>
        <w:t xml:space="preserve"> </w:t>
      </w:r>
      <w:r w:rsidRPr="00D76A9A">
        <w:rPr>
          <w:sz w:val="22"/>
          <w:szCs w:val="22"/>
        </w:rPr>
        <w:t>erection upon the</w:t>
      </w:r>
      <w:r w:rsidRPr="00D76A9A">
        <w:rPr>
          <w:spacing w:val="36"/>
          <w:sz w:val="22"/>
          <w:szCs w:val="22"/>
        </w:rPr>
        <w:t xml:space="preserve"> </w:t>
      </w:r>
      <w:r w:rsidRPr="00D76A9A">
        <w:rPr>
          <w:sz w:val="22"/>
          <w:szCs w:val="22"/>
        </w:rPr>
        <w:t>north</w:t>
      </w:r>
      <w:r w:rsidRPr="00D76A9A">
        <w:rPr>
          <w:spacing w:val="47"/>
          <w:sz w:val="22"/>
          <w:szCs w:val="22"/>
        </w:rPr>
        <w:t xml:space="preserve"> </w:t>
      </w:r>
      <w:r w:rsidRPr="00D76A9A">
        <w:rPr>
          <w:sz w:val="22"/>
          <w:szCs w:val="22"/>
        </w:rPr>
        <w:t>wall</w:t>
      </w:r>
      <w:r w:rsidRPr="00D76A9A">
        <w:rPr>
          <w:spacing w:val="46"/>
          <w:sz w:val="22"/>
          <w:szCs w:val="22"/>
        </w:rPr>
        <w:t xml:space="preserve"> </w:t>
      </w:r>
      <w:r w:rsidRPr="00D76A9A">
        <w:rPr>
          <w:sz w:val="22"/>
          <w:szCs w:val="22"/>
        </w:rPr>
        <w:t>of</w:t>
      </w:r>
      <w:r w:rsidRPr="00D76A9A">
        <w:rPr>
          <w:spacing w:val="31"/>
          <w:sz w:val="22"/>
          <w:szCs w:val="22"/>
        </w:rPr>
        <w:t xml:space="preserve"> </w:t>
      </w:r>
      <w:r w:rsidRPr="00D76A9A">
        <w:rPr>
          <w:sz w:val="22"/>
          <w:szCs w:val="22"/>
        </w:rPr>
        <w:t>the</w:t>
      </w:r>
      <w:r w:rsidRPr="00D76A9A">
        <w:rPr>
          <w:spacing w:val="31"/>
          <w:sz w:val="22"/>
          <w:szCs w:val="22"/>
        </w:rPr>
        <w:t xml:space="preserve"> </w:t>
      </w:r>
      <w:r w:rsidRPr="00D76A9A">
        <w:rPr>
          <w:sz w:val="22"/>
          <w:szCs w:val="22"/>
        </w:rPr>
        <w:t>chancel of</w:t>
      </w:r>
      <w:r w:rsidRPr="00D76A9A">
        <w:rPr>
          <w:spacing w:val="35"/>
          <w:sz w:val="22"/>
          <w:szCs w:val="22"/>
        </w:rPr>
        <w:t xml:space="preserve"> </w:t>
      </w:r>
      <w:r w:rsidRPr="00D76A9A">
        <w:rPr>
          <w:sz w:val="22"/>
          <w:szCs w:val="22"/>
        </w:rPr>
        <w:t>a</w:t>
      </w:r>
      <w:r w:rsidRPr="00D76A9A">
        <w:rPr>
          <w:spacing w:val="15"/>
          <w:sz w:val="22"/>
          <w:szCs w:val="22"/>
        </w:rPr>
        <w:t xml:space="preserve"> </w:t>
      </w:r>
      <w:r w:rsidRPr="00D76A9A">
        <w:rPr>
          <w:sz w:val="22"/>
          <w:szCs w:val="22"/>
        </w:rPr>
        <w:t>picture by</w:t>
      </w:r>
      <w:r w:rsidRPr="00D76A9A">
        <w:rPr>
          <w:spacing w:val="35"/>
          <w:sz w:val="22"/>
          <w:szCs w:val="22"/>
        </w:rPr>
        <w:t xml:space="preserve"> </w:t>
      </w:r>
      <w:r w:rsidRPr="00D76A9A">
        <w:rPr>
          <w:sz w:val="22"/>
          <w:szCs w:val="22"/>
        </w:rPr>
        <w:t xml:space="preserve">Francesco </w:t>
      </w:r>
      <w:proofErr w:type="spellStart"/>
      <w:r w:rsidRPr="00D76A9A">
        <w:rPr>
          <w:sz w:val="22"/>
          <w:szCs w:val="22"/>
        </w:rPr>
        <w:t>Albani</w:t>
      </w:r>
      <w:proofErr w:type="spellEnd"/>
      <w:r w:rsidRPr="00D76A9A">
        <w:rPr>
          <w:sz w:val="22"/>
          <w:szCs w:val="22"/>
        </w:rPr>
        <w:t>". This is</w:t>
      </w:r>
      <w:r w:rsidRPr="00D76A9A">
        <w:rPr>
          <w:spacing w:val="14"/>
          <w:sz w:val="22"/>
          <w:szCs w:val="22"/>
        </w:rPr>
        <w:t xml:space="preserve"> </w:t>
      </w:r>
      <w:r w:rsidRPr="00D76A9A">
        <w:rPr>
          <w:sz w:val="22"/>
          <w:szCs w:val="22"/>
        </w:rPr>
        <w:t>how</w:t>
      </w:r>
      <w:r w:rsidRPr="00D76A9A">
        <w:rPr>
          <w:spacing w:val="51"/>
          <w:sz w:val="22"/>
          <w:szCs w:val="22"/>
        </w:rPr>
        <w:t xml:space="preserve"> </w:t>
      </w:r>
      <w:r w:rsidRPr="00D76A9A">
        <w:rPr>
          <w:sz w:val="22"/>
          <w:szCs w:val="22"/>
        </w:rPr>
        <w:t>the</w:t>
      </w:r>
      <w:r w:rsidRPr="00D76A9A">
        <w:rPr>
          <w:spacing w:val="27"/>
          <w:sz w:val="22"/>
          <w:szCs w:val="22"/>
        </w:rPr>
        <w:t xml:space="preserve"> </w:t>
      </w:r>
      <w:r w:rsidRPr="00D76A9A">
        <w:rPr>
          <w:sz w:val="22"/>
          <w:szCs w:val="22"/>
        </w:rPr>
        <w:t>painting came to be</w:t>
      </w:r>
      <w:r w:rsidRPr="00D76A9A">
        <w:rPr>
          <w:spacing w:val="30"/>
          <w:sz w:val="22"/>
          <w:szCs w:val="22"/>
        </w:rPr>
        <w:t xml:space="preserve"> </w:t>
      </w:r>
      <w:r w:rsidRPr="00D76A9A">
        <w:rPr>
          <w:sz w:val="22"/>
          <w:szCs w:val="22"/>
        </w:rPr>
        <w:t>in</w:t>
      </w:r>
      <w:r w:rsidRPr="00D76A9A">
        <w:rPr>
          <w:spacing w:val="23"/>
          <w:sz w:val="22"/>
          <w:szCs w:val="22"/>
        </w:rPr>
        <w:t xml:space="preserve"> </w:t>
      </w:r>
      <w:r w:rsidRPr="00D76A9A">
        <w:rPr>
          <w:sz w:val="22"/>
          <w:szCs w:val="22"/>
        </w:rPr>
        <w:t>the</w:t>
      </w:r>
      <w:r w:rsidRPr="00D76A9A">
        <w:rPr>
          <w:spacing w:val="31"/>
          <w:sz w:val="22"/>
          <w:szCs w:val="22"/>
        </w:rPr>
        <w:t xml:space="preserve"> </w:t>
      </w:r>
      <w:r w:rsidRPr="00D76A9A">
        <w:rPr>
          <w:sz w:val="22"/>
          <w:szCs w:val="22"/>
        </w:rPr>
        <w:t>Church. It</w:t>
      </w:r>
      <w:r w:rsidRPr="00D76A9A">
        <w:rPr>
          <w:spacing w:val="31"/>
          <w:sz w:val="22"/>
          <w:szCs w:val="22"/>
        </w:rPr>
        <w:t xml:space="preserve"> </w:t>
      </w:r>
      <w:r w:rsidRPr="00D76A9A">
        <w:rPr>
          <w:sz w:val="22"/>
          <w:szCs w:val="22"/>
        </w:rPr>
        <w:t>is</w:t>
      </w:r>
      <w:r w:rsidRPr="00D76A9A">
        <w:rPr>
          <w:spacing w:val="19"/>
          <w:sz w:val="22"/>
          <w:szCs w:val="22"/>
        </w:rPr>
        <w:t xml:space="preserve"> </w:t>
      </w:r>
      <w:r w:rsidRPr="00D76A9A">
        <w:rPr>
          <w:sz w:val="22"/>
          <w:szCs w:val="22"/>
        </w:rPr>
        <w:t>unclear whether or</w:t>
      </w:r>
      <w:r w:rsidRPr="00D76A9A">
        <w:rPr>
          <w:spacing w:val="40"/>
          <w:sz w:val="22"/>
          <w:szCs w:val="22"/>
        </w:rPr>
        <w:t xml:space="preserve"> </w:t>
      </w:r>
      <w:r w:rsidRPr="00D76A9A">
        <w:rPr>
          <w:sz w:val="22"/>
          <w:szCs w:val="22"/>
        </w:rPr>
        <w:t>not it</w:t>
      </w:r>
      <w:r w:rsidRPr="00D76A9A">
        <w:rPr>
          <w:spacing w:val="44"/>
          <w:sz w:val="22"/>
          <w:szCs w:val="22"/>
        </w:rPr>
        <w:t xml:space="preserve"> </w:t>
      </w:r>
      <w:r w:rsidRPr="00D76A9A">
        <w:rPr>
          <w:sz w:val="22"/>
          <w:szCs w:val="22"/>
        </w:rPr>
        <w:t>was ever placed on the north wall of the chancel. For as long as people can</w:t>
      </w:r>
      <w:r w:rsidRPr="00D76A9A">
        <w:rPr>
          <w:spacing w:val="43"/>
          <w:sz w:val="22"/>
          <w:szCs w:val="22"/>
        </w:rPr>
        <w:t xml:space="preserve"> </w:t>
      </w:r>
      <w:r w:rsidRPr="00D76A9A">
        <w:rPr>
          <w:sz w:val="22"/>
          <w:szCs w:val="22"/>
        </w:rPr>
        <w:t>remember, it</w:t>
      </w:r>
      <w:r w:rsidRPr="00D76A9A">
        <w:rPr>
          <w:spacing w:val="43"/>
          <w:sz w:val="22"/>
          <w:szCs w:val="22"/>
        </w:rPr>
        <w:t xml:space="preserve"> </w:t>
      </w:r>
      <w:r w:rsidRPr="00D76A9A">
        <w:rPr>
          <w:sz w:val="22"/>
          <w:szCs w:val="22"/>
        </w:rPr>
        <w:t>hung on</w:t>
      </w:r>
      <w:r w:rsidRPr="00D76A9A">
        <w:rPr>
          <w:spacing w:val="49"/>
          <w:sz w:val="22"/>
          <w:szCs w:val="22"/>
        </w:rPr>
        <w:t xml:space="preserve"> </w:t>
      </w:r>
      <w:r w:rsidRPr="00D76A9A">
        <w:rPr>
          <w:sz w:val="22"/>
          <w:szCs w:val="22"/>
        </w:rPr>
        <w:t>the north wall of</w:t>
      </w:r>
      <w:r w:rsidRPr="00D76A9A">
        <w:rPr>
          <w:spacing w:val="45"/>
          <w:sz w:val="22"/>
          <w:szCs w:val="22"/>
        </w:rPr>
        <w:t xml:space="preserve"> </w:t>
      </w:r>
      <w:r w:rsidRPr="00D76A9A">
        <w:rPr>
          <w:sz w:val="22"/>
          <w:szCs w:val="22"/>
        </w:rPr>
        <w:t>the</w:t>
      </w:r>
      <w:r w:rsidRPr="00D76A9A">
        <w:rPr>
          <w:spacing w:val="46"/>
          <w:sz w:val="22"/>
          <w:szCs w:val="22"/>
        </w:rPr>
        <w:t xml:space="preserve"> </w:t>
      </w:r>
      <w:r w:rsidRPr="00D76A9A">
        <w:rPr>
          <w:sz w:val="22"/>
          <w:szCs w:val="22"/>
        </w:rPr>
        <w:t>north aisle, as</w:t>
      </w:r>
      <w:r w:rsidRPr="00D76A9A">
        <w:rPr>
          <w:spacing w:val="45"/>
          <w:sz w:val="22"/>
          <w:szCs w:val="22"/>
        </w:rPr>
        <w:t xml:space="preserve"> </w:t>
      </w:r>
      <w:r w:rsidRPr="00D76A9A">
        <w:rPr>
          <w:sz w:val="22"/>
          <w:szCs w:val="22"/>
        </w:rPr>
        <w:t>shown in</w:t>
      </w:r>
      <w:r w:rsidRPr="00D76A9A">
        <w:rPr>
          <w:spacing w:val="42"/>
          <w:sz w:val="22"/>
          <w:szCs w:val="22"/>
        </w:rPr>
        <w:t xml:space="preserve"> </w:t>
      </w:r>
      <w:r w:rsidRPr="00D76A9A">
        <w:rPr>
          <w:sz w:val="22"/>
          <w:szCs w:val="22"/>
        </w:rPr>
        <w:t>the photographs. So</w:t>
      </w:r>
      <w:r w:rsidRPr="00D76A9A">
        <w:rPr>
          <w:spacing w:val="18"/>
          <w:sz w:val="22"/>
          <w:szCs w:val="22"/>
        </w:rPr>
        <w:t xml:space="preserve"> </w:t>
      </w:r>
      <w:r w:rsidRPr="00D76A9A">
        <w:rPr>
          <w:sz w:val="22"/>
          <w:szCs w:val="22"/>
        </w:rPr>
        <w:t>far</w:t>
      </w:r>
      <w:r w:rsidRPr="00D76A9A">
        <w:rPr>
          <w:spacing w:val="40"/>
          <w:sz w:val="22"/>
          <w:szCs w:val="22"/>
        </w:rPr>
        <w:t xml:space="preserve"> </w:t>
      </w:r>
      <w:r w:rsidRPr="00D76A9A">
        <w:rPr>
          <w:sz w:val="22"/>
          <w:szCs w:val="22"/>
        </w:rPr>
        <w:t>as</w:t>
      </w:r>
      <w:r w:rsidRPr="00D76A9A">
        <w:rPr>
          <w:spacing w:val="14"/>
          <w:sz w:val="22"/>
          <w:szCs w:val="22"/>
        </w:rPr>
        <w:t xml:space="preserve"> </w:t>
      </w:r>
      <w:r w:rsidRPr="00D76A9A">
        <w:rPr>
          <w:sz w:val="22"/>
          <w:szCs w:val="22"/>
        </w:rPr>
        <w:t>one</w:t>
      </w:r>
      <w:r w:rsidRPr="00D76A9A">
        <w:rPr>
          <w:spacing w:val="38"/>
          <w:sz w:val="22"/>
          <w:szCs w:val="22"/>
        </w:rPr>
        <w:t xml:space="preserve"> </w:t>
      </w:r>
      <w:r w:rsidRPr="00D76A9A">
        <w:rPr>
          <w:sz w:val="22"/>
          <w:szCs w:val="22"/>
        </w:rPr>
        <w:t>can</w:t>
      </w:r>
      <w:r w:rsidRPr="00D76A9A">
        <w:rPr>
          <w:spacing w:val="31"/>
          <w:sz w:val="22"/>
          <w:szCs w:val="22"/>
        </w:rPr>
        <w:t xml:space="preserve"> </w:t>
      </w:r>
      <w:r w:rsidRPr="00D76A9A">
        <w:rPr>
          <w:sz w:val="22"/>
          <w:szCs w:val="22"/>
        </w:rPr>
        <w:t>tell,</w:t>
      </w:r>
      <w:r w:rsidRPr="00D76A9A">
        <w:rPr>
          <w:spacing w:val="44"/>
          <w:sz w:val="22"/>
          <w:szCs w:val="22"/>
        </w:rPr>
        <w:t xml:space="preserve"> </w:t>
      </w:r>
      <w:r w:rsidRPr="00D76A9A">
        <w:rPr>
          <w:sz w:val="22"/>
          <w:szCs w:val="22"/>
        </w:rPr>
        <w:t>at</w:t>
      </w:r>
      <w:r w:rsidRPr="00D76A9A">
        <w:rPr>
          <w:spacing w:val="19"/>
          <w:sz w:val="22"/>
          <w:szCs w:val="22"/>
        </w:rPr>
        <w:t xml:space="preserve"> </w:t>
      </w:r>
      <w:r w:rsidRPr="00D76A9A">
        <w:rPr>
          <w:sz w:val="22"/>
          <w:szCs w:val="22"/>
        </w:rPr>
        <w:t>no</w:t>
      </w:r>
      <w:r w:rsidRPr="00D76A9A">
        <w:rPr>
          <w:spacing w:val="28"/>
          <w:sz w:val="22"/>
          <w:szCs w:val="22"/>
        </w:rPr>
        <w:t xml:space="preserve"> </w:t>
      </w:r>
      <w:r w:rsidRPr="00D76A9A">
        <w:rPr>
          <w:sz w:val="22"/>
          <w:szCs w:val="22"/>
        </w:rPr>
        <w:t>stage</w:t>
      </w:r>
      <w:r w:rsidRPr="00D76A9A">
        <w:rPr>
          <w:spacing w:val="43"/>
          <w:sz w:val="22"/>
          <w:szCs w:val="22"/>
        </w:rPr>
        <w:t xml:space="preserve"> </w:t>
      </w:r>
      <w:r w:rsidRPr="00D76A9A">
        <w:rPr>
          <w:sz w:val="22"/>
          <w:szCs w:val="22"/>
        </w:rPr>
        <w:t>was</w:t>
      </w:r>
      <w:r w:rsidRPr="00D76A9A">
        <w:rPr>
          <w:spacing w:val="47"/>
          <w:sz w:val="22"/>
          <w:szCs w:val="22"/>
        </w:rPr>
        <w:t xml:space="preserve"> </w:t>
      </w:r>
      <w:r w:rsidRPr="00D76A9A">
        <w:rPr>
          <w:sz w:val="22"/>
          <w:szCs w:val="22"/>
        </w:rPr>
        <w:t>the</w:t>
      </w:r>
      <w:r w:rsidRPr="00D76A9A">
        <w:rPr>
          <w:spacing w:val="29"/>
          <w:sz w:val="22"/>
          <w:szCs w:val="22"/>
        </w:rPr>
        <w:t xml:space="preserve"> </w:t>
      </w:r>
      <w:r w:rsidRPr="00D76A9A">
        <w:rPr>
          <w:sz w:val="22"/>
          <w:szCs w:val="22"/>
        </w:rPr>
        <w:lastRenderedPageBreak/>
        <w:t>Church architecture or</w:t>
      </w:r>
      <w:r w:rsidRPr="00D76A9A">
        <w:rPr>
          <w:spacing w:val="29"/>
          <w:sz w:val="22"/>
          <w:szCs w:val="22"/>
        </w:rPr>
        <w:t xml:space="preserve"> </w:t>
      </w:r>
      <w:r w:rsidRPr="00D76A9A">
        <w:rPr>
          <w:sz w:val="22"/>
          <w:szCs w:val="22"/>
        </w:rPr>
        <w:t>interior adapted or</w:t>
      </w:r>
      <w:r w:rsidRPr="00D76A9A">
        <w:rPr>
          <w:spacing w:val="40"/>
          <w:sz w:val="22"/>
          <w:szCs w:val="22"/>
        </w:rPr>
        <w:t xml:space="preserve"> </w:t>
      </w:r>
      <w:r w:rsidRPr="00D76A9A">
        <w:rPr>
          <w:sz w:val="22"/>
          <w:szCs w:val="22"/>
        </w:rPr>
        <w:t>altered with a</w:t>
      </w:r>
      <w:r w:rsidRPr="00D76A9A">
        <w:rPr>
          <w:spacing w:val="34"/>
          <w:sz w:val="22"/>
          <w:szCs w:val="22"/>
        </w:rPr>
        <w:t xml:space="preserve"> </w:t>
      </w:r>
      <w:r w:rsidRPr="00D76A9A">
        <w:rPr>
          <w:sz w:val="22"/>
          <w:szCs w:val="22"/>
        </w:rPr>
        <w:t>view to</w:t>
      </w:r>
      <w:r w:rsidRPr="00D76A9A">
        <w:rPr>
          <w:spacing w:val="47"/>
          <w:sz w:val="22"/>
          <w:szCs w:val="22"/>
        </w:rPr>
        <w:t xml:space="preserve"> </w:t>
      </w:r>
      <w:r w:rsidRPr="00D76A9A">
        <w:rPr>
          <w:sz w:val="22"/>
          <w:szCs w:val="22"/>
        </w:rPr>
        <w:t>making any</w:t>
      </w:r>
      <w:r w:rsidRPr="00D76A9A">
        <w:rPr>
          <w:spacing w:val="50"/>
          <w:sz w:val="22"/>
          <w:szCs w:val="22"/>
        </w:rPr>
        <w:t xml:space="preserve"> </w:t>
      </w:r>
      <w:r w:rsidRPr="00D76A9A">
        <w:rPr>
          <w:sz w:val="22"/>
          <w:szCs w:val="22"/>
        </w:rPr>
        <w:t>particular concession to the painting. For instance, no</w:t>
      </w:r>
      <w:r w:rsidRPr="00D76A9A">
        <w:rPr>
          <w:spacing w:val="52"/>
          <w:sz w:val="22"/>
          <w:szCs w:val="22"/>
        </w:rPr>
        <w:t xml:space="preserve"> </w:t>
      </w:r>
      <w:r w:rsidRPr="00D76A9A">
        <w:rPr>
          <w:sz w:val="22"/>
          <w:szCs w:val="22"/>
        </w:rPr>
        <w:t>special niche was created or spot-lighting introduced. Nor did the painting ever</w:t>
      </w:r>
      <w:r w:rsidRPr="00D76A9A">
        <w:rPr>
          <w:spacing w:val="32"/>
          <w:sz w:val="22"/>
          <w:szCs w:val="22"/>
        </w:rPr>
        <w:t xml:space="preserve"> </w:t>
      </w:r>
      <w:r w:rsidRPr="00D76A9A">
        <w:rPr>
          <w:sz w:val="22"/>
          <w:szCs w:val="22"/>
        </w:rPr>
        <w:t>form the</w:t>
      </w:r>
      <w:r w:rsidRPr="00D76A9A">
        <w:rPr>
          <w:spacing w:val="31"/>
          <w:sz w:val="22"/>
          <w:szCs w:val="22"/>
        </w:rPr>
        <w:t xml:space="preserve"> </w:t>
      </w:r>
      <w:r w:rsidRPr="00D76A9A">
        <w:rPr>
          <w:sz w:val="22"/>
          <w:szCs w:val="22"/>
        </w:rPr>
        <w:t>backdrop to</w:t>
      </w:r>
      <w:r w:rsidRPr="00D76A9A">
        <w:rPr>
          <w:spacing w:val="38"/>
          <w:sz w:val="22"/>
          <w:szCs w:val="22"/>
        </w:rPr>
        <w:t xml:space="preserve"> </w:t>
      </w:r>
      <w:r w:rsidRPr="00D76A9A">
        <w:rPr>
          <w:sz w:val="22"/>
          <w:szCs w:val="22"/>
        </w:rPr>
        <w:t>the</w:t>
      </w:r>
      <w:r w:rsidRPr="00D76A9A">
        <w:rPr>
          <w:spacing w:val="41"/>
          <w:sz w:val="22"/>
          <w:szCs w:val="22"/>
        </w:rPr>
        <w:t xml:space="preserve"> </w:t>
      </w:r>
      <w:r w:rsidRPr="00D76A9A">
        <w:rPr>
          <w:sz w:val="22"/>
          <w:szCs w:val="22"/>
        </w:rPr>
        <w:t xml:space="preserve">altar. </w:t>
      </w:r>
      <w:r w:rsidRPr="00D76A9A">
        <w:rPr>
          <w:rFonts w:eastAsia="Arial"/>
          <w:sz w:val="22"/>
          <w:szCs w:val="22"/>
        </w:rPr>
        <w:t>It</w:t>
      </w:r>
      <w:r w:rsidRPr="00D76A9A">
        <w:rPr>
          <w:rFonts w:eastAsia="Arial"/>
          <w:spacing w:val="28"/>
          <w:sz w:val="22"/>
          <w:szCs w:val="22"/>
        </w:rPr>
        <w:t xml:space="preserve"> </w:t>
      </w:r>
      <w:r w:rsidRPr="00D76A9A">
        <w:rPr>
          <w:sz w:val="22"/>
          <w:szCs w:val="22"/>
        </w:rPr>
        <w:t>was</w:t>
      </w:r>
      <w:r w:rsidRPr="00D76A9A">
        <w:rPr>
          <w:spacing w:val="18"/>
          <w:sz w:val="22"/>
          <w:szCs w:val="22"/>
        </w:rPr>
        <w:t xml:space="preserve"> </w:t>
      </w:r>
      <w:r w:rsidRPr="00D76A9A">
        <w:rPr>
          <w:sz w:val="22"/>
          <w:szCs w:val="22"/>
        </w:rPr>
        <w:t>simply</w:t>
      </w:r>
      <w:r w:rsidRPr="00D76A9A">
        <w:rPr>
          <w:spacing w:val="-3"/>
          <w:sz w:val="22"/>
          <w:szCs w:val="22"/>
        </w:rPr>
        <w:t xml:space="preserve"> </w:t>
      </w:r>
      <w:r w:rsidRPr="00D76A9A">
        <w:rPr>
          <w:sz w:val="22"/>
          <w:szCs w:val="22"/>
        </w:rPr>
        <w:t>left</w:t>
      </w:r>
      <w:r w:rsidRPr="00D76A9A">
        <w:rPr>
          <w:spacing w:val="14"/>
          <w:sz w:val="22"/>
          <w:szCs w:val="22"/>
        </w:rPr>
        <w:t xml:space="preserve"> </w:t>
      </w:r>
      <w:r w:rsidRPr="00D76A9A">
        <w:rPr>
          <w:sz w:val="22"/>
          <w:szCs w:val="22"/>
        </w:rPr>
        <w:t>to</w:t>
      </w:r>
      <w:r w:rsidRPr="00D76A9A">
        <w:rPr>
          <w:spacing w:val="13"/>
          <w:sz w:val="22"/>
          <w:szCs w:val="22"/>
        </w:rPr>
        <w:t xml:space="preserve"> </w:t>
      </w:r>
      <w:r w:rsidRPr="00D76A9A">
        <w:rPr>
          <w:sz w:val="22"/>
          <w:szCs w:val="22"/>
        </w:rPr>
        <w:t>hang</w:t>
      </w:r>
      <w:r w:rsidRPr="00D76A9A">
        <w:rPr>
          <w:spacing w:val="11"/>
          <w:sz w:val="22"/>
          <w:szCs w:val="22"/>
        </w:rPr>
        <w:t xml:space="preserve"> </w:t>
      </w:r>
      <w:r w:rsidRPr="00D76A9A">
        <w:rPr>
          <w:sz w:val="22"/>
          <w:szCs w:val="22"/>
        </w:rPr>
        <w:t>on</w:t>
      </w:r>
      <w:r w:rsidRPr="00D76A9A">
        <w:rPr>
          <w:spacing w:val="20"/>
          <w:sz w:val="22"/>
          <w:szCs w:val="22"/>
        </w:rPr>
        <w:t xml:space="preserve"> </w:t>
      </w:r>
      <w:r w:rsidRPr="00D76A9A">
        <w:rPr>
          <w:sz w:val="22"/>
          <w:szCs w:val="22"/>
        </w:rPr>
        <w:t>a</w:t>
      </w:r>
      <w:r w:rsidRPr="00D76A9A">
        <w:rPr>
          <w:spacing w:val="6"/>
          <w:sz w:val="22"/>
          <w:szCs w:val="22"/>
        </w:rPr>
        <w:t xml:space="preserve"> </w:t>
      </w:r>
      <w:r w:rsidRPr="00D76A9A">
        <w:rPr>
          <w:sz w:val="22"/>
          <w:szCs w:val="22"/>
        </w:rPr>
        <w:t>wall</w:t>
      </w:r>
      <w:r w:rsidRPr="00D76A9A">
        <w:rPr>
          <w:spacing w:val="21"/>
          <w:sz w:val="22"/>
          <w:szCs w:val="22"/>
        </w:rPr>
        <w:t xml:space="preserve"> </w:t>
      </w:r>
      <w:r w:rsidRPr="00D76A9A">
        <w:rPr>
          <w:sz w:val="22"/>
          <w:szCs w:val="22"/>
        </w:rPr>
        <w:t>in</w:t>
      </w:r>
      <w:r w:rsidRPr="00D76A9A">
        <w:rPr>
          <w:spacing w:val="17"/>
          <w:sz w:val="22"/>
          <w:szCs w:val="22"/>
        </w:rPr>
        <w:t xml:space="preserve"> </w:t>
      </w:r>
      <w:r w:rsidRPr="00D76A9A">
        <w:rPr>
          <w:sz w:val="22"/>
          <w:szCs w:val="22"/>
        </w:rPr>
        <w:t>a</w:t>
      </w:r>
      <w:r>
        <w:rPr>
          <w:sz w:val="22"/>
          <w:szCs w:val="22"/>
        </w:rPr>
        <w:t xml:space="preserve"> </w:t>
      </w:r>
      <w:r w:rsidRPr="00D76A9A">
        <w:rPr>
          <w:sz w:val="22"/>
          <w:szCs w:val="22"/>
        </w:rPr>
        <w:t>position</w:t>
      </w:r>
      <w:r w:rsidRPr="00D76A9A">
        <w:rPr>
          <w:spacing w:val="7"/>
          <w:sz w:val="22"/>
          <w:szCs w:val="22"/>
        </w:rPr>
        <w:t xml:space="preserve"> </w:t>
      </w:r>
      <w:r w:rsidRPr="00D76A9A">
        <w:rPr>
          <w:sz w:val="22"/>
          <w:szCs w:val="22"/>
        </w:rPr>
        <w:t>largely</w:t>
      </w:r>
      <w:r w:rsidRPr="00D76A9A">
        <w:rPr>
          <w:spacing w:val="-11"/>
          <w:sz w:val="22"/>
          <w:szCs w:val="22"/>
        </w:rPr>
        <w:t xml:space="preserve"> </w:t>
      </w:r>
      <w:r w:rsidRPr="00D76A9A">
        <w:rPr>
          <w:sz w:val="22"/>
          <w:szCs w:val="22"/>
        </w:rPr>
        <w:t>invisible</w:t>
      </w:r>
      <w:r w:rsidRPr="00D76A9A">
        <w:rPr>
          <w:spacing w:val="16"/>
          <w:sz w:val="22"/>
          <w:szCs w:val="22"/>
        </w:rPr>
        <w:t xml:space="preserve"> </w:t>
      </w:r>
      <w:r w:rsidRPr="00D76A9A">
        <w:rPr>
          <w:sz w:val="22"/>
          <w:szCs w:val="22"/>
        </w:rPr>
        <w:t>to</w:t>
      </w:r>
      <w:r w:rsidRPr="00D76A9A">
        <w:rPr>
          <w:spacing w:val="7"/>
          <w:sz w:val="22"/>
          <w:szCs w:val="22"/>
        </w:rPr>
        <w:t xml:space="preserve"> </w:t>
      </w:r>
      <w:r w:rsidRPr="00D76A9A">
        <w:rPr>
          <w:sz w:val="22"/>
          <w:szCs w:val="22"/>
        </w:rPr>
        <w:t>those</w:t>
      </w:r>
      <w:r w:rsidRPr="00D76A9A">
        <w:rPr>
          <w:spacing w:val="9"/>
          <w:sz w:val="22"/>
          <w:szCs w:val="22"/>
        </w:rPr>
        <w:t xml:space="preserve"> </w:t>
      </w:r>
      <w:r w:rsidRPr="00D76A9A">
        <w:rPr>
          <w:sz w:val="22"/>
          <w:szCs w:val="22"/>
        </w:rPr>
        <w:t>sitting</w:t>
      </w:r>
      <w:r w:rsidRPr="00D76A9A">
        <w:rPr>
          <w:spacing w:val="17"/>
          <w:sz w:val="22"/>
          <w:szCs w:val="22"/>
        </w:rPr>
        <w:t xml:space="preserve"> </w:t>
      </w:r>
      <w:r w:rsidRPr="00D76A9A">
        <w:rPr>
          <w:sz w:val="22"/>
          <w:szCs w:val="22"/>
        </w:rPr>
        <w:t>in</w:t>
      </w:r>
      <w:r w:rsidRPr="00D76A9A">
        <w:rPr>
          <w:spacing w:val="17"/>
          <w:sz w:val="22"/>
          <w:szCs w:val="22"/>
        </w:rPr>
        <w:t xml:space="preserve"> </w:t>
      </w:r>
      <w:r w:rsidRPr="00D76A9A">
        <w:rPr>
          <w:sz w:val="22"/>
          <w:szCs w:val="22"/>
        </w:rPr>
        <w:t>the</w:t>
      </w:r>
      <w:r w:rsidRPr="00D76A9A">
        <w:rPr>
          <w:spacing w:val="12"/>
          <w:sz w:val="22"/>
          <w:szCs w:val="22"/>
        </w:rPr>
        <w:t xml:space="preserve"> </w:t>
      </w:r>
      <w:r w:rsidRPr="00D76A9A">
        <w:rPr>
          <w:sz w:val="22"/>
          <w:szCs w:val="22"/>
        </w:rPr>
        <w:t>nave</w:t>
      </w:r>
      <w:r w:rsidRPr="00D76A9A">
        <w:rPr>
          <w:spacing w:val="20"/>
          <w:sz w:val="22"/>
          <w:szCs w:val="22"/>
        </w:rPr>
        <w:t xml:space="preserve"> </w:t>
      </w:r>
      <w:r w:rsidRPr="00D76A9A">
        <w:rPr>
          <w:sz w:val="22"/>
          <w:szCs w:val="22"/>
        </w:rPr>
        <w:t>or,</w:t>
      </w:r>
      <w:r w:rsidRPr="00D76A9A">
        <w:rPr>
          <w:spacing w:val="2"/>
          <w:sz w:val="22"/>
          <w:szCs w:val="22"/>
        </w:rPr>
        <w:t xml:space="preserve"> </w:t>
      </w:r>
      <w:r w:rsidRPr="00D76A9A">
        <w:rPr>
          <w:sz w:val="22"/>
          <w:szCs w:val="22"/>
        </w:rPr>
        <w:t>perhaps,</w:t>
      </w:r>
      <w:r w:rsidRPr="00D76A9A">
        <w:rPr>
          <w:spacing w:val="12"/>
          <w:sz w:val="22"/>
          <w:szCs w:val="22"/>
        </w:rPr>
        <w:t xml:space="preserve"> </w:t>
      </w:r>
      <w:r w:rsidRPr="00D76A9A">
        <w:rPr>
          <w:sz w:val="22"/>
          <w:szCs w:val="22"/>
        </w:rPr>
        <w:t>to</w:t>
      </w:r>
      <w:r w:rsidRPr="00D76A9A">
        <w:rPr>
          <w:spacing w:val="22"/>
          <w:sz w:val="22"/>
          <w:szCs w:val="22"/>
        </w:rPr>
        <w:t xml:space="preserve"> </w:t>
      </w:r>
      <w:r w:rsidRPr="00D76A9A">
        <w:rPr>
          <w:sz w:val="22"/>
          <w:szCs w:val="22"/>
        </w:rPr>
        <w:t>the</w:t>
      </w:r>
      <w:r w:rsidRPr="00D76A9A">
        <w:rPr>
          <w:spacing w:val="16"/>
          <w:sz w:val="22"/>
          <w:szCs w:val="22"/>
        </w:rPr>
        <w:t xml:space="preserve"> </w:t>
      </w:r>
      <w:r w:rsidRPr="00D76A9A">
        <w:rPr>
          <w:sz w:val="22"/>
          <w:szCs w:val="22"/>
        </w:rPr>
        <w:t>casual</w:t>
      </w:r>
      <w:r w:rsidRPr="00D76A9A">
        <w:rPr>
          <w:spacing w:val="17"/>
          <w:sz w:val="22"/>
          <w:szCs w:val="22"/>
        </w:rPr>
        <w:t xml:space="preserve"> </w:t>
      </w:r>
      <w:r w:rsidRPr="00D76A9A">
        <w:rPr>
          <w:sz w:val="22"/>
          <w:szCs w:val="22"/>
        </w:rPr>
        <w:t>visitor</w:t>
      </w:r>
      <w:r>
        <w:rPr>
          <w:sz w:val="22"/>
          <w:szCs w:val="22"/>
        </w:rPr>
        <w:t xml:space="preserve"> </w:t>
      </w:r>
      <w:r w:rsidRPr="00D76A9A">
        <w:rPr>
          <w:sz w:val="22"/>
          <w:szCs w:val="22"/>
        </w:rPr>
        <w:t>to</w:t>
      </w:r>
      <w:r w:rsidRPr="00D76A9A">
        <w:rPr>
          <w:spacing w:val="18"/>
          <w:sz w:val="22"/>
          <w:szCs w:val="22"/>
        </w:rPr>
        <w:t xml:space="preserve"> </w:t>
      </w:r>
      <w:r w:rsidRPr="00D76A9A">
        <w:rPr>
          <w:sz w:val="22"/>
          <w:szCs w:val="22"/>
        </w:rPr>
        <w:t>the</w:t>
      </w:r>
      <w:r w:rsidRPr="00D76A9A">
        <w:rPr>
          <w:spacing w:val="16"/>
          <w:sz w:val="22"/>
          <w:szCs w:val="22"/>
        </w:rPr>
        <w:t xml:space="preserve"> </w:t>
      </w:r>
      <w:r w:rsidRPr="00D76A9A">
        <w:rPr>
          <w:sz w:val="22"/>
          <w:szCs w:val="22"/>
        </w:rPr>
        <w:t>Church.</w:t>
      </w:r>
      <w:r w:rsidRPr="00D76A9A">
        <w:rPr>
          <w:spacing w:val="-1"/>
          <w:sz w:val="22"/>
          <w:szCs w:val="22"/>
        </w:rPr>
        <w:t xml:space="preserve"> </w:t>
      </w:r>
      <w:r w:rsidRPr="00D76A9A">
        <w:rPr>
          <w:rFonts w:eastAsia="Arial"/>
          <w:w w:val="126"/>
          <w:sz w:val="22"/>
          <w:szCs w:val="22"/>
        </w:rPr>
        <w:t>It</w:t>
      </w:r>
      <w:r w:rsidRPr="00D76A9A">
        <w:rPr>
          <w:rFonts w:eastAsia="Arial"/>
          <w:spacing w:val="-5"/>
          <w:w w:val="126"/>
          <w:sz w:val="22"/>
          <w:szCs w:val="22"/>
        </w:rPr>
        <w:t xml:space="preserve"> </w:t>
      </w:r>
      <w:r w:rsidRPr="00D76A9A">
        <w:rPr>
          <w:sz w:val="22"/>
          <w:szCs w:val="22"/>
        </w:rPr>
        <w:t>may</w:t>
      </w:r>
      <w:r w:rsidRPr="00D76A9A">
        <w:rPr>
          <w:spacing w:val="16"/>
          <w:sz w:val="22"/>
          <w:szCs w:val="22"/>
        </w:rPr>
        <w:t xml:space="preserve"> </w:t>
      </w:r>
      <w:r w:rsidRPr="00D76A9A">
        <w:rPr>
          <w:sz w:val="22"/>
          <w:szCs w:val="22"/>
        </w:rPr>
        <w:t>not</w:t>
      </w:r>
      <w:r w:rsidRPr="00D76A9A">
        <w:rPr>
          <w:spacing w:val="22"/>
          <w:sz w:val="22"/>
          <w:szCs w:val="22"/>
        </w:rPr>
        <w:t xml:space="preserve"> </w:t>
      </w:r>
      <w:r w:rsidRPr="00D76A9A">
        <w:rPr>
          <w:sz w:val="22"/>
          <w:szCs w:val="22"/>
        </w:rPr>
        <w:t>be</w:t>
      </w:r>
      <w:r w:rsidRPr="00D76A9A">
        <w:rPr>
          <w:spacing w:val="21"/>
          <w:sz w:val="22"/>
          <w:szCs w:val="22"/>
        </w:rPr>
        <w:t xml:space="preserve"> </w:t>
      </w:r>
      <w:r w:rsidRPr="00D76A9A">
        <w:rPr>
          <w:sz w:val="22"/>
          <w:szCs w:val="22"/>
        </w:rPr>
        <w:t>without</w:t>
      </w:r>
      <w:r w:rsidRPr="00D76A9A">
        <w:rPr>
          <w:spacing w:val="32"/>
          <w:sz w:val="22"/>
          <w:szCs w:val="22"/>
        </w:rPr>
        <w:t xml:space="preserve"> </w:t>
      </w:r>
      <w:r w:rsidRPr="00D76A9A">
        <w:rPr>
          <w:sz w:val="22"/>
          <w:szCs w:val="22"/>
        </w:rPr>
        <w:t>significance</w:t>
      </w:r>
      <w:r w:rsidRPr="00D76A9A">
        <w:rPr>
          <w:spacing w:val="14"/>
          <w:sz w:val="22"/>
          <w:szCs w:val="22"/>
        </w:rPr>
        <w:t xml:space="preserve"> </w:t>
      </w:r>
      <w:r w:rsidRPr="00D76A9A">
        <w:rPr>
          <w:sz w:val="22"/>
          <w:szCs w:val="22"/>
        </w:rPr>
        <w:t>that</w:t>
      </w:r>
      <w:r w:rsidRPr="00D76A9A">
        <w:rPr>
          <w:spacing w:val="22"/>
          <w:sz w:val="22"/>
          <w:szCs w:val="22"/>
        </w:rPr>
        <w:t xml:space="preserve"> </w:t>
      </w:r>
      <w:r w:rsidRPr="00D76A9A">
        <w:rPr>
          <w:sz w:val="22"/>
          <w:szCs w:val="22"/>
        </w:rPr>
        <w:t>in</w:t>
      </w:r>
      <w:r w:rsidRPr="00D76A9A">
        <w:rPr>
          <w:spacing w:val="17"/>
          <w:sz w:val="22"/>
          <w:szCs w:val="22"/>
        </w:rPr>
        <w:t xml:space="preserve"> </w:t>
      </w:r>
      <w:r w:rsidRPr="00D76A9A">
        <w:rPr>
          <w:sz w:val="22"/>
          <w:szCs w:val="22"/>
        </w:rPr>
        <w:t>Pevsner's</w:t>
      </w:r>
      <w:r w:rsidRPr="00D76A9A">
        <w:rPr>
          <w:spacing w:val="56"/>
          <w:sz w:val="22"/>
          <w:szCs w:val="22"/>
        </w:rPr>
        <w:t xml:space="preserve"> </w:t>
      </w:r>
      <w:r w:rsidRPr="00D76A9A">
        <w:rPr>
          <w:sz w:val="22"/>
          <w:szCs w:val="22"/>
        </w:rPr>
        <w:t>"Hampshire</w:t>
      </w:r>
      <w:r w:rsidRPr="00D76A9A">
        <w:rPr>
          <w:spacing w:val="47"/>
          <w:sz w:val="22"/>
          <w:szCs w:val="22"/>
        </w:rPr>
        <w:t xml:space="preserve"> </w:t>
      </w:r>
      <w:r w:rsidRPr="00D76A9A">
        <w:rPr>
          <w:sz w:val="22"/>
          <w:szCs w:val="22"/>
        </w:rPr>
        <w:t>and the</w:t>
      </w:r>
      <w:r w:rsidRPr="00D76A9A">
        <w:rPr>
          <w:spacing w:val="12"/>
          <w:sz w:val="22"/>
          <w:szCs w:val="22"/>
        </w:rPr>
        <w:t xml:space="preserve"> </w:t>
      </w:r>
      <w:r w:rsidRPr="00D76A9A">
        <w:rPr>
          <w:sz w:val="22"/>
          <w:szCs w:val="22"/>
        </w:rPr>
        <w:t>Isle</w:t>
      </w:r>
      <w:r w:rsidRPr="00D76A9A">
        <w:rPr>
          <w:spacing w:val="16"/>
          <w:sz w:val="22"/>
          <w:szCs w:val="22"/>
        </w:rPr>
        <w:t xml:space="preserve"> </w:t>
      </w:r>
      <w:r w:rsidRPr="00D76A9A">
        <w:rPr>
          <w:sz w:val="22"/>
          <w:szCs w:val="22"/>
        </w:rPr>
        <w:t>of</w:t>
      </w:r>
      <w:r w:rsidRPr="00D76A9A">
        <w:rPr>
          <w:spacing w:val="9"/>
          <w:sz w:val="22"/>
          <w:szCs w:val="22"/>
        </w:rPr>
        <w:t xml:space="preserve"> </w:t>
      </w:r>
      <w:r w:rsidRPr="00D76A9A">
        <w:rPr>
          <w:sz w:val="22"/>
          <w:szCs w:val="22"/>
        </w:rPr>
        <w:t>Wight" volume</w:t>
      </w:r>
      <w:r w:rsidRPr="00D76A9A">
        <w:rPr>
          <w:spacing w:val="17"/>
          <w:sz w:val="22"/>
          <w:szCs w:val="22"/>
        </w:rPr>
        <w:t xml:space="preserve"> </w:t>
      </w:r>
      <w:r w:rsidRPr="00D76A9A">
        <w:rPr>
          <w:sz w:val="22"/>
          <w:szCs w:val="22"/>
        </w:rPr>
        <w:t>(1967)</w:t>
      </w:r>
      <w:r w:rsidRPr="00D76A9A">
        <w:rPr>
          <w:spacing w:val="11"/>
          <w:sz w:val="22"/>
          <w:szCs w:val="22"/>
        </w:rPr>
        <w:t xml:space="preserve"> </w:t>
      </w:r>
      <w:r w:rsidRPr="00D76A9A">
        <w:rPr>
          <w:sz w:val="22"/>
          <w:szCs w:val="22"/>
        </w:rPr>
        <w:t>in</w:t>
      </w:r>
      <w:r w:rsidRPr="00D76A9A">
        <w:rPr>
          <w:spacing w:val="13"/>
          <w:sz w:val="22"/>
          <w:szCs w:val="22"/>
        </w:rPr>
        <w:t xml:space="preserve"> </w:t>
      </w:r>
      <w:r w:rsidRPr="00D76A9A">
        <w:rPr>
          <w:sz w:val="22"/>
          <w:szCs w:val="22"/>
        </w:rPr>
        <w:t>"The</w:t>
      </w:r>
      <w:r w:rsidRPr="00D76A9A">
        <w:rPr>
          <w:spacing w:val="26"/>
          <w:sz w:val="22"/>
          <w:szCs w:val="22"/>
        </w:rPr>
        <w:t xml:space="preserve"> </w:t>
      </w:r>
      <w:r w:rsidRPr="00D76A9A">
        <w:rPr>
          <w:sz w:val="22"/>
          <w:szCs w:val="22"/>
        </w:rPr>
        <w:t>Buildings</w:t>
      </w:r>
      <w:r w:rsidRPr="00D76A9A">
        <w:rPr>
          <w:spacing w:val="14"/>
          <w:sz w:val="22"/>
          <w:szCs w:val="22"/>
        </w:rPr>
        <w:t xml:space="preserve"> </w:t>
      </w:r>
      <w:r w:rsidRPr="00D76A9A">
        <w:rPr>
          <w:sz w:val="22"/>
          <w:szCs w:val="22"/>
        </w:rPr>
        <w:t>of</w:t>
      </w:r>
      <w:r w:rsidRPr="00D76A9A">
        <w:rPr>
          <w:spacing w:val="9"/>
          <w:sz w:val="22"/>
          <w:szCs w:val="22"/>
        </w:rPr>
        <w:t xml:space="preserve"> </w:t>
      </w:r>
      <w:r w:rsidRPr="00D76A9A">
        <w:rPr>
          <w:sz w:val="22"/>
          <w:szCs w:val="22"/>
        </w:rPr>
        <w:t>England"</w:t>
      </w:r>
      <w:r w:rsidRPr="00D76A9A">
        <w:rPr>
          <w:spacing w:val="17"/>
          <w:sz w:val="22"/>
          <w:szCs w:val="22"/>
        </w:rPr>
        <w:t xml:space="preserve"> </w:t>
      </w:r>
      <w:r w:rsidRPr="00D76A9A">
        <w:rPr>
          <w:sz w:val="22"/>
          <w:szCs w:val="22"/>
        </w:rPr>
        <w:t>series</w:t>
      </w:r>
      <w:r w:rsidRPr="00D76A9A">
        <w:rPr>
          <w:spacing w:val="13"/>
          <w:sz w:val="22"/>
          <w:szCs w:val="22"/>
        </w:rPr>
        <w:t xml:space="preserve"> </w:t>
      </w:r>
      <w:r w:rsidRPr="00D76A9A">
        <w:rPr>
          <w:sz w:val="22"/>
          <w:szCs w:val="22"/>
        </w:rPr>
        <w:t>there</w:t>
      </w:r>
      <w:r w:rsidRPr="00D76A9A">
        <w:rPr>
          <w:spacing w:val="27"/>
          <w:sz w:val="22"/>
          <w:szCs w:val="22"/>
        </w:rPr>
        <w:t xml:space="preserve"> </w:t>
      </w:r>
      <w:r w:rsidRPr="00D76A9A">
        <w:rPr>
          <w:sz w:val="22"/>
          <w:szCs w:val="22"/>
        </w:rPr>
        <w:t>was</w:t>
      </w:r>
      <w:r w:rsidRPr="00D76A9A">
        <w:rPr>
          <w:spacing w:val="13"/>
          <w:sz w:val="22"/>
          <w:szCs w:val="22"/>
        </w:rPr>
        <w:t xml:space="preserve"> </w:t>
      </w:r>
      <w:r w:rsidRPr="00D76A9A">
        <w:rPr>
          <w:sz w:val="22"/>
          <w:szCs w:val="22"/>
        </w:rPr>
        <w:t>no mention of</w:t>
      </w:r>
      <w:r w:rsidRPr="00D76A9A">
        <w:rPr>
          <w:spacing w:val="6"/>
          <w:sz w:val="22"/>
          <w:szCs w:val="22"/>
        </w:rPr>
        <w:t xml:space="preserve"> </w:t>
      </w:r>
      <w:r w:rsidRPr="00D76A9A">
        <w:rPr>
          <w:sz w:val="22"/>
          <w:szCs w:val="22"/>
        </w:rPr>
        <w:t>the</w:t>
      </w:r>
      <w:r w:rsidRPr="00D76A9A">
        <w:rPr>
          <w:spacing w:val="4"/>
          <w:sz w:val="22"/>
          <w:szCs w:val="22"/>
        </w:rPr>
        <w:t xml:space="preserve"> </w:t>
      </w:r>
      <w:r w:rsidRPr="00D76A9A">
        <w:rPr>
          <w:sz w:val="22"/>
          <w:szCs w:val="22"/>
        </w:rPr>
        <w:t>painting,</w:t>
      </w:r>
      <w:r w:rsidRPr="00D76A9A">
        <w:rPr>
          <w:spacing w:val="12"/>
          <w:sz w:val="22"/>
          <w:szCs w:val="22"/>
        </w:rPr>
        <w:t xml:space="preserve"> </w:t>
      </w:r>
      <w:r w:rsidRPr="00D76A9A">
        <w:rPr>
          <w:sz w:val="22"/>
          <w:szCs w:val="22"/>
        </w:rPr>
        <w:t>although</w:t>
      </w:r>
      <w:r w:rsidRPr="00D76A9A">
        <w:rPr>
          <w:spacing w:val="9"/>
          <w:sz w:val="22"/>
          <w:szCs w:val="22"/>
        </w:rPr>
        <w:t xml:space="preserve"> </w:t>
      </w:r>
      <w:r w:rsidRPr="00D76A9A">
        <w:rPr>
          <w:sz w:val="22"/>
          <w:szCs w:val="22"/>
        </w:rPr>
        <w:t>this</w:t>
      </w:r>
      <w:r w:rsidRPr="00D76A9A">
        <w:rPr>
          <w:spacing w:val="13"/>
          <w:sz w:val="22"/>
          <w:szCs w:val="22"/>
        </w:rPr>
        <w:t xml:space="preserve"> </w:t>
      </w:r>
      <w:r w:rsidRPr="00D76A9A">
        <w:rPr>
          <w:sz w:val="22"/>
          <w:szCs w:val="22"/>
        </w:rPr>
        <w:t>omission</w:t>
      </w:r>
      <w:r w:rsidRPr="00D76A9A">
        <w:rPr>
          <w:spacing w:val="11"/>
          <w:sz w:val="22"/>
          <w:szCs w:val="22"/>
        </w:rPr>
        <w:t xml:space="preserve"> </w:t>
      </w:r>
      <w:r w:rsidRPr="00D76A9A">
        <w:rPr>
          <w:sz w:val="22"/>
          <w:szCs w:val="22"/>
        </w:rPr>
        <w:t>seems</w:t>
      </w:r>
      <w:r w:rsidRPr="00D76A9A">
        <w:rPr>
          <w:spacing w:val="13"/>
          <w:sz w:val="22"/>
          <w:szCs w:val="22"/>
        </w:rPr>
        <w:t xml:space="preserve"> </w:t>
      </w:r>
      <w:r w:rsidRPr="00D76A9A">
        <w:rPr>
          <w:sz w:val="22"/>
          <w:szCs w:val="22"/>
        </w:rPr>
        <w:t>to</w:t>
      </w:r>
      <w:r w:rsidRPr="00D76A9A">
        <w:rPr>
          <w:spacing w:val="4"/>
          <w:sz w:val="22"/>
          <w:szCs w:val="22"/>
        </w:rPr>
        <w:t xml:space="preserve"> </w:t>
      </w:r>
      <w:r w:rsidRPr="00D76A9A">
        <w:rPr>
          <w:sz w:val="22"/>
          <w:szCs w:val="22"/>
        </w:rPr>
        <w:t>have</w:t>
      </w:r>
      <w:r w:rsidRPr="00D76A9A">
        <w:rPr>
          <w:spacing w:val="3"/>
          <w:sz w:val="22"/>
          <w:szCs w:val="22"/>
        </w:rPr>
        <w:t xml:space="preserve"> </w:t>
      </w:r>
      <w:r w:rsidRPr="00D76A9A">
        <w:rPr>
          <w:sz w:val="22"/>
          <w:szCs w:val="22"/>
        </w:rPr>
        <w:t>been</w:t>
      </w:r>
      <w:r w:rsidRPr="00D76A9A">
        <w:rPr>
          <w:spacing w:val="27"/>
          <w:sz w:val="22"/>
          <w:szCs w:val="22"/>
        </w:rPr>
        <w:t xml:space="preserve"> </w:t>
      </w:r>
      <w:r w:rsidRPr="00D76A9A">
        <w:rPr>
          <w:sz w:val="22"/>
          <w:szCs w:val="22"/>
        </w:rPr>
        <w:t>corrected</w:t>
      </w:r>
      <w:r w:rsidRPr="00D76A9A">
        <w:rPr>
          <w:spacing w:val="24"/>
          <w:sz w:val="22"/>
          <w:szCs w:val="22"/>
        </w:rPr>
        <w:t xml:space="preserve"> </w:t>
      </w:r>
      <w:r w:rsidRPr="00D76A9A">
        <w:rPr>
          <w:sz w:val="22"/>
          <w:szCs w:val="22"/>
        </w:rPr>
        <w:t>in</w:t>
      </w:r>
      <w:r w:rsidRPr="00D76A9A">
        <w:rPr>
          <w:spacing w:val="24"/>
          <w:sz w:val="22"/>
          <w:szCs w:val="22"/>
        </w:rPr>
        <w:t xml:space="preserve"> </w:t>
      </w:r>
      <w:r w:rsidRPr="00D76A9A">
        <w:rPr>
          <w:sz w:val="22"/>
          <w:szCs w:val="22"/>
        </w:rPr>
        <w:t>a more</w:t>
      </w:r>
      <w:r w:rsidRPr="00D76A9A">
        <w:rPr>
          <w:spacing w:val="-6"/>
          <w:sz w:val="22"/>
          <w:szCs w:val="22"/>
        </w:rPr>
        <w:t xml:space="preserve"> </w:t>
      </w:r>
      <w:r w:rsidRPr="00D76A9A">
        <w:rPr>
          <w:sz w:val="22"/>
          <w:szCs w:val="22"/>
        </w:rPr>
        <w:t>recent</w:t>
      </w:r>
      <w:r w:rsidRPr="00D76A9A">
        <w:rPr>
          <w:spacing w:val="-17"/>
          <w:sz w:val="22"/>
          <w:szCs w:val="22"/>
        </w:rPr>
        <w:t xml:space="preserve"> </w:t>
      </w:r>
      <w:r w:rsidRPr="00D76A9A">
        <w:rPr>
          <w:sz w:val="22"/>
          <w:szCs w:val="22"/>
        </w:rPr>
        <w:t>edition.</w:t>
      </w:r>
    </w:p>
    <w:p w:rsidR="00D47428" w:rsidRDefault="00D76A9A" w:rsidP="00D76A9A">
      <w:pPr>
        <w:spacing w:before="13" w:line="480" w:lineRule="auto"/>
        <w:jc w:val="both"/>
        <w:rPr>
          <w:sz w:val="22"/>
          <w:szCs w:val="22"/>
        </w:rPr>
      </w:pPr>
      <w:r w:rsidRPr="00D76A9A">
        <w:rPr>
          <w:sz w:val="22"/>
          <w:szCs w:val="22"/>
        </w:rPr>
        <w:t>3. In</w:t>
      </w:r>
      <w:r w:rsidRPr="00D76A9A">
        <w:rPr>
          <w:spacing w:val="38"/>
          <w:sz w:val="22"/>
          <w:szCs w:val="22"/>
        </w:rPr>
        <w:t xml:space="preserve"> </w:t>
      </w:r>
      <w:r w:rsidRPr="00D76A9A">
        <w:rPr>
          <w:sz w:val="22"/>
          <w:szCs w:val="22"/>
        </w:rPr>
        <w:t>a</w:t>
      </w:r>
      <w:r w:rsidRPr="00D76A9A">
        <w:rPr>
          <w:spacing w:val="35"/>
          <w:sz w:val="22"/>
          <w:szCs w:val="22"/>
        </w:rPr>
        <w:t xml:space="preserve"> </w:t>
      </w:r>
      <w:r w:rsidRPr="00D76A9A">
        <w:rPr>
          <w:sz w:val="22"/>
          <w:szCs w:val="22"/>
        </w:rPr>
        <w:t>letter</w:t>
      </w:r>
      <w:r w:rsidRPr="00D76A9A">
        <w:rPr>
          <w:spacing w:val="28"/>
          <w:sz w:val="22"/>
          <w:szCs w:val="22"/>
        </w:rPr>
        <w:t xml:space="preserve"> </w:t>
      </w:r>
      <w:r w:rsidRPr="00D76A9A">
        <w:rPr>
          <w:sz w:val="22"/>
          <w:szCs w:val="22"/>
        </w:rPr>
        <w:t>dated</w:t>
      </w:r>
      <w:r w:rsidRPr="00D76A9A">
        <w:rPr>
          <w:spacing w:val="35"/>
          <w:sz w:val="22"/>
          <w:szCs w:val="22"/>
        </w:rPr>
        <w:t xml:space="preserve"> </w:t>
      </w:r>
      <w:r>
        <w:rPr>
          <w:sz w:val="22"/>
          <w:szCs w:val="22"/>
        </w:rPr>
        <w:t xml:space="preserve">the 27th </w:t>
      </w:r>
      <w:r w:rsidRPr="00D76A9A">
        <w:rPr>
          <w:sz w:val="22"/>
          <w:szCs w:val="22"/>
        </w:rPr>
        <w:t>July</w:t>
      </w:r>
      <w:r w:rsidRPr="00D76A9A">
        <w:rPr>
          <w:spacing w:val="39"/>
          <w:sz w:val="22"/>
          <w:szCs w:val="22"/>
        </w:rPr>
        <w:t xml:space="preserve"> </w:t>
      </w:r>
      <w:r w:rsidRPr="00D76A9A">
        <w:rPr>
          <w:sz w:val="22"/>
          <w:szCs w:val="22"/>
        </w:rPr>
        <w:t>2013</w:t>
      </w:r>
      <w:r w:rsidRPr="00D76A9A">
        <w:rPr>
          <w:spacing w:val="45"/>
          <w:sz w:val="22"/>
          <w:szCs w:val="22"/>
        </w:rPr>
        <w:t xml:space="preserve"> </w:t>
      </w:r>
      <w:r w:rsidRPr="00D76A9A">
        <w:rPr>
          <w:sz w:val="22"/>
          <w:szCs w:val="22"/>
        </w:rPr>
        <w:t>to</w:t>
      </w:r>
      <w:r w:rsidRPr="00D76A9A">
        <w:rPr>
          <w:spacing w:val="41"/>
          <w:sz w:val="22"/>
          <w:szCs w:val="22"/>
        </w:rPr>
        <w:t xml:space="preserve"> </w:t>
      </w:r>
      <w:r w:rsidRPr="00D76A9A">
        <w:rPr>
          <w:sz w:val="22"/>
          <w:szCs w:val="22"/>
        </w:rPr>
        <w:t>the</w:t>
      </w:r>
      <w:r w:rsidRPr="00D76A9A">
        <w:rPr>
          <w:spacing w:val="36"/>
          <w:sz w:val="22"/>
          <w:szCs w:val="22"/>
        </w:rPr>
        <w:t xml:space="preserve"> </w:t>
      </w:r>
      <w:r w:rsidRPr="00D76A9A">
        <w:rPr>
          <w:sz w:val="22"/>
          <w:szCs w:val="22"/>
        </w:rPr>
        <w:t>Secretary</w:t>
      </w:r>
      <w:r w:rsidRPr="00D76A9A">
        <w:rPr>
          <w:spacing w:val="23"/>
          <w:sz w:val="22"/>
          <w:szCs w:val="22"/>
        </w:rPr>
        <w:t xml:space="preserve"> </w:t>
      </w:r>
      <w:r w:rsidRPr="00D76A9A">
        <w:rPr>
          <w:sz w:val="22"/>
          <w:szCs w:val="22"/>
        </w:rPr>
        <w:t>of</w:t>
      </w:r>
      <w:r w:rsidRPr="00D76A9A">
        <w:rPr>
          <w:spacing w:val="42"/>
          <w:sz w:val="22"/>
          <w:szCs w:val="22"/>
        </w:rPr>
        <w:t xml:space="preserve"> </w:t>
      </w:r>
      <w:r w:rsidRPr="00D76A9A">
        <w:rPr>
          <w:sz w:val="22"/>
          <w:szCs w:val="22"/>
        </w:rPr>
        <w:t>the</w:t>
      </w:r>
      <w:r w:rsidRPr="00D76A9A">
        <w:rPr>
          <w:spacing w:val="31"/>
          <w:sz w:val="22"/>
          <w:szCs w:val="22"/>
        </w:rPr>
        <w:t xml:space="preserve"> </w:t>
      </w:r>
      <w:r w:rsidRPr="00D76A9A">
        <w:rPr>
          <w:sz w:val="22"/>
          <w:szCs w:val="22"/>
        </w:rPr>
        <w:t>Diocesan</w:t>
      </w:r>
      <w:r w:rsidRPr="00D76A9A">
        <w:rPr>
          <w:spacing w:val="55"/>
          <w:sz w:val="22"/>
          <w:szCs w:val="22"/>
        </w:rPr>
        <w:t xml:space="preserve"> </w:t>
      </w:r>
      <w:r w:rsidRPr="00D76A9A">
        <w:rPr>
          <w:sz w:val="22"/>
          <w:szCs w:val="22"/>
        </w:rPr>
        <w:t>Advisory</w:t>
      </w:r>
      <w:r>
        <w:rPr>
          <w:sz w:val="22"/>
          <w:szCs w:val="22"/>
        </w:rPr>
        <w:t xml:space="preserve"> </w:t>
      </w:r>
      <w:r w:rsidRPr="00D76A9A">
        <w:rPr>
          <w:sz w:val="22"/>
          <w:szCs w:val="22"/>
        </w:rPr>
        <w:t>Committee</w:t>
      </w:r>
      <w:r w:rsidRPr="00D76A9A">
        <w:rPr>
          <w:spacing w:val="1"/>
          <w:sz w:val="22"/>
          <w:szCs w:val="22"/>
        </w:rPr>
        <w:t xml:space="preserve"> </w:t>
      </w:r>
      <w:r w:rsidRPr="00D76A9A">
        <w:rPr>
          <w:sz w:val="22"/>
          <w:szCs w:val="22"/>
        </w:rPr>
        <w:t>("the</w:t>
      </w:r>
      <w:r w:rsidRPr="00D76A9A">
        <w:rPr>
          <w:spacing w:val="16"/>
          <w:sz w:val="22"/>
          <w:szCs w:val="22"/>
        </w:rPr>
        <w:t xml:space="preserve"> </w:t>
      </w:r>
      <w:r w:rsidRPr="00D76A9A">
        <w:rPr>
          <w:sz w:val="22"/>
          <w:szCs w:val="22"/>
        </w:rPr>
        <w:t>D.A.C."),</w:t>
      </w:r>
      <w:r w:rsidRPr="00D76A9A">
        <w:rPr>
          <w:spacing w:val="23"/>
          <w:sz w:val="22"/>
          <w:szCs w:val="22"/>
        </w:rPr>
        <w:t xml:space="preserve"> </w:t>
      </w:r>
      <w:r w:rsidRPr="00D76A9A">
        <w:rPr>
          <w:sz w:val="22"/>
          <w:szCs w:val="22"/>
        </w:rPr>
        <w:t>Mr</w:t>
      </w:r>
      <w:r>
        <w:rPr>
          <w:sz w:val="22"/>
          <w:szCs w:val="22"/>
        </w:rPr>
        <w:t>.</w:t>
      </w:r>
      <w:r w:rsidRPr="00D76A9A">
        <w:rPr>
          <w:spacing w:val="16"/>
          <w:sz w:val="22"/>
          <w:szCs w:val="22"/>
        </w:rPr>
        <w:t xml:space="preserve"> </w:t>
      </w:r>
      <w:r w:rsidRPr="00D76A9A">
        <w:rPr>
          <w:sz w:val="22"/>
          <w:szCs w:val="22"/>
        </w:rPr>
        <w:t>Richard</w:t>
      </w:r>
      <w:r w:rsidRPr="00D76A9A">
        <w:rPr>
          <w:spacing w:val="25"/>
          <w:sz w:val="22"/>
          <w:szCs w:val="22"/>
        </w:rPr>
        <w:t xml:space="preserve"> </w:t>
      </w:r>
      <w:r w:rsidRPr="00D76A9A">
        <w:rPr>
          <w:sz w:val="22"/>
          <w:szCs w:val="22"/>
        </w:rPr>
        <w:t>Burnett-Hall,</w:t>
      </w:r>
      <w:r w:rsidRPr="00D76A9A">
        <w:rPr>
          <w:spacing w:val="16"/>
          <w:sz w:val="22"/>
          <w:szCs w:val="22"/>
        </w:rPr>
        <w:t xml:space="preserve"> </w:t>
      </w:r>
      <w:r w:rsidRPr="00D76A9A">
        <w:rPr>
          <w:sz w:val="22"/>
          <w:szCs w:val="22"/>
        </w:rPr>
        <w:t>a</w:t>
      </w:r>
      <w:r w:rsidRPr="00D76A9A">
        <w:rPr>
          <w:spacing w:val="21"/>
          <w:sz w:val="22"/>
          <w:szCs w:val="22"/>
        </w:rPr>
        <w:t xml:space="preserve"> </w:t>
      </w:r>
      <w:r w:rsidRPr="00D76A9A">
        <w:rPr>
          <w:sz w:val="22"/>
          <w:szCs w:val="22"/>
        </w:rPr>
        <w:t>Churchwarden,</w:t>
      </w:r>
      <w:r w:rsidRPr="00D76A9A">
        <w:rPr>
          <w:spacing w:val="13"/>
          <w:sz w:val="22"/>
          <w:szCs w:val="22"/>
        </w:rPr>
        <w:t xml:space="preserve"> </w:t>
      </w:r>
      <w:r w:rsidRPr="00D76A9A">
        <w:rPr>
          <w:sz w:val="22"/>
          <w:szCs w:val="22"/>
        </w:rPr>
        <w:t>stated</w:t>
      </w:r>
      <w:r w:rsidRPr="00D76A9A">
        <w:rPr>
          <w:spacing w:val="33"/>
          <w:sz w:val="22"/>
          <w:szCs w:val="22"/>
        </w:rPr>
        <w:t xml:space="preserve"> </w:t>
      </w:r>
      <w:r w:rsidRPr="00D76A9A">
        <w:rPr>
          <w:sz w:val="22"/>
          <w:szCs w:val="22"/>
        </w:rPr>
        <w:t>that</w:t>
      </w:r>
      <w:r w:rsidRPr="00D76A9A">
        <w:rPr>
          <w:spacing w:val="17"/>
          <w:sz w:val="22"/>
          <w:szCs w:val="22"/>
        </w:rPr>
        <w:t xml:space="preserve"> </w:t>
      </w:r>
      <w:r w:rsidRPr="00D76A9A">
        <w:rPr>
          <w:sz w:val="22"/>
          <w:szCs w:val="22"/>
        </w:rPr>
        <w:t>in</w:t>
      </w:r>
      <w:r>
        <w:rPr>
          <w:sz w:val="22"/>
          <w:szCs w:val="22"/>
        </w:rPr>
        <w:t xml:space="preserve"> </w:t>
      </w:r>
      <w:r w:rsidRPr="00D76A9A">
        <w:rPr>
          <w:sz w:val="22"/>
          <w:szCs w:val="22"/>
        </w:rPr>
        <w:t>1972</w:t>
      </w:r>
      <w:r w:rsidRPr="00D76A9A">
        <w:rPr>
          <w:spacing w:val="-22"/>
          <w:sz w:val="22"/>
          <w:szCs w:val="22"/>
        </w:rPr>
        <w:t xml:space="preserve"> </w:t>
      </w:r>
      <w:r w:rsidRPr="00D76A9A">
        <w:rPr>
          <w:sz w:val="22"/>
          <w:szCs w:val="22"/>
        </w:rPr>
        <w:t>the</w:t>
      </w:r>
      <w:r w:rsidRPr="00D76A9A">
        <w:rPr>
          <w:spacing w:val="-12"/>
          <w:sz w:val="22"/>
          <w:szCs w:val="22"/>
        </w:rPr>
        <w:t xml:space="preserve"> </w:t>
      </w:r>
      <w:r w:rsidRPr="00D76A9A">
        <w:rPr>
          <w:sz w:val="22"/>
          <w:szCs w:val="22"/>
        </w:rPr>
        <w:t>painting</w:t>
      </w:r>
      <w:r w:rsidRPr="00D76A9A">
        <w:rPr>
          <w:spacing w:val="-21"/>
          <w:sz w:val="22"/>
          <w:szCs w:val="22"/>
        </w:rPr>
        <w:t xml:space="preserve"> </w:t>
      </w:r>
      <w:r w:rsidRPr="00D76A9A">
        <w:rPr>
          <w:sz w:val="22"/>
          <w:szCs w:val="22"/>
        </w:rPr>
        <w:t>was</w:t>
      </w:r>
      <w:r w:rsidRPr="00D76A9A">
        <w:rPr>
          <w:spacing w:val="4"/>
          <w:sz w:val="22"/>
          <w:szCs w:val="22"/>
        </w:rPr>
        <w:t xml:space="preserve"> </w:t>
      </w:r>
      <w:r w:rsidRPr="00D76A9A">
        <w:rPr>
          <w:sz w:val="22"/>
          <w:szCs w:val="22"/>
        </w:rPr>
        <w:t>cleaned</w:t>
      </w:r>
      <w:r w:rsidRPr="00D76A9A">
        <w:rPr>
          <w:spacing w:val="-6"/>
          <w:sz w:val="22"/>
          <w:szCs w:val="22"/>
        </w:rPr>
        <w:t xml:space="preserve"> </w:t>
      </w:r>
      <w:r w:rsidRPr="00D76A9A">
        <w:rPr>
          <w:sz w:val="22"/>
          <w:szCs w:val="22"/>
        </w:rPr>
        <w:t>and</w:t>
      </w:r>
      <w:r w:rsidRPr="00D76A9A">
        <w:rPr>
          <w:spacing w:val="-3"/>
          <w:sz w:val="22"/>
          <w:szCs w:val="22"/>
        </w:rPr>
        <w:t xml:space="preserve"> </w:t>
      </w:r>
      <w:r w:rsidRPr="00D76A9A">
        <w:rPr>
          <w:sz w:val="22"/>
          <w:szCs w:val="22"/>
        </w:rPr>
        <w:t>to</w:t>
      </w:r>
      <w:r w:rsidRPr="00D76A9A">
        <w:rPr>
          <w:spacing w:val="-2"/>
          <w:sz w:val="22"/>
          <w:szCs w:val="22"/>
        </w:rPr>
        <w:t xml:space="preserve"> </w:t>
      </w:r>
      <w:r w:rsidRPr="00D76A9A">
        <w:rPr>
          <w:sz w:val="22"/>
          <w:szCs w:val="22"/>
        </w:rPr>
        <w:t>some extent</w:t>
      </w:r>
      <w:r w:rsidRPr="00D76A9A">
        <w:rPr>
          <w:spacing w:val="2"/>
          <w:sz w:val="22"/>
          <w:szCs w:val="22"/>
        </w:rPr>
        <w:t xml:space="preserve"> </w:t>
      </w:r>
      <w:r w:rsidRPr="00D76A9A">
        <w:rPr>
          <w:sz w:val="22"/>
          <w:szCs w:val="22"/>
        </w:rPr>
        <w:t>restored.</w:t>
      </w:r>
      <w:r w:rsidRPr="00D76A9A">
        <w:rPr>
          <w:spacing w:val="-19"/>
          <w:sz w:val="22"/>
          <w:szCs w:val="22"/>
        </w:rPr>
        <w:t xml:space="preserve"> </w:t>
      </w:r>
      <w:r w:rsidRPr="00D76A9A">
        <w:rPr>
          <w:sz w:val="22"/>
          <w:szCs w:val="22"/>
        </w:rPr>
        <w:t>He</w:t>
      </w:r>
      <w:r w:rsidRPr="00D76A9A">
        <w:rPr>
          <w:spacing w:val="-4"/>
          <w:sz w:val="22"/>
          <w:szCs w:val="22"/>
        </w:rPr>
        <w:t xml:space="preserve"> </w:t>
      </w:r>
      <w:r w:rsidRPr="00D76A9A">
        <w:rPr>
          <w:sz w:val="22"/>
          <w:szCs w:val="22"/>
        </w:rPr>
        <w:t>continued:</w:t>
      </w:r>
      <w:r>
        <w:rPr>
          <w:sz w:val="22"/>
          <w:szCs w:val="22"/>
        </w:rPr>
        <w:t xml:space="preserve"> </w:t>
      </w:r>
    </w:p>
    <w:p w:rsidR="00D47428" w:rsidRDefault="00D76A9A" w:rsidP="00D76A9A">
      <w:pPr>
        <w:spacing w:before="13" w:line="480" w:lineRule="auto"/>
        <w:jc w:val="both"/>
        <w:rPr>
          <w:sz w:val="22"/>
          <w:szCs w:val="22"/>
        </w:rPr>
      </w:pPr>
      <w:r w:rsidRPr="00D76A9A">
        <w:rPr>
          <w:sz w:val="22"/>
          <w:szCs w:val="22"/>
        </w:rPr>
        <w:t>"In</w:t>
      </w:r>
      <w:r w:rsidRPr="00D76A9A">
        <w:rPr>
          <w:spacing w:val="17"/>
          <w:sz w:val="22"/>
          <w:szCs w:val="22"/>
        </w:rPr>
        <w:t xml:space="preserve"> </w:t>
      </w:r>
      <w:r w:rsidRPr="00D76A9A">
        <w:rPr>
          <w:sz w:val="22"/>
          <w:szCs w:val="22"/>
        </w:rPr>
        <w:t>December</w:t>
      </w:r>
      <w:r w:rsidRPr="00D76A9A">
        <w:rPr>
          <w:spacing w:val="-9"/>
          <w:sz w:val="22"/>
          <w:szCs w:val="22"/>
        </w:rPr>
        <w:t xml:space="preserve"> </w:t>
      </w:r>
      <w:r w:rsidRPr="00D76A9A">
        <w:rPr>
          <w:sz w:val="22"/>
          <w:szCs w:val="22"/>
        </w:rPr>
        <w:t>2012</w:t>
      </w:r>
      <w:r w:rsidRPr="00D76A9A">
        <w:rPr>
          <w:spacing w:val="48"/>
          <w:sz w:val="22"/>
          <w:szCs w:val="22"/>
        </w:rPr>
        <w:t xml:space="preserve"> </w:t>
      </w:r>
      <w:r w:rsidRPr="00D76A9A">
        <w:rPr>
          <w:sz w:val="22"/>
          <w:szCs w:val="22"/>
        </w:rPr>
        <w:t>we</w:t>
      </w:r>
      <w:r w:rsidRPr="00D76A9A">
        <w:rPr>
          <w:spacing w:val="15"/>
          <w:sz w:val="22"/>
          <w:szCs w:val="22"/>
        </w:rPr>
        <w:t xml:space="preserve"> </w:t>
      </w:r>
      <w:r w:rsidRPr="00D76A9A">
        <w:rPr>
          <w:sz w:val="22"/>
          <w:szCs w:val="22"/>
        </w:rPr>
        <w:t>were</w:t>
      </w:r>
      <w:r w:rsidRPr="00D76A9A">
        <w:rPr>
          <w:spacing w:val="11"/>
          <w:sz w:val="22"/>
          <w:szCs w:val="22"/>
        </w:rPr>
        <w:t xml:space="preserve"> </w:t>
      </w:r>
      <w:r w:rsidRPr="00D76A9A">
        <w:rPr>
          <w:sz w:val="22"/>
          <w:szCs w:val="22"/>
        </w:rPr>
        <w:t>advised</w:t>
      </w:r>
      <w:r w:rsidRPr="00D76A9A">
        <w:rPr>
          <w:spacing w:val="4"/>
          <w:sz w:val="22"/>
          <w:szCs w:val="22"/>
        </w:rPr>
        <w:t xml:space="preserve"> </w:t>
      </w:r>
      <w:r w:rsidRPr="00D76A9A">
        <w:rPr>
          <w:sz w:val="22"/>
          <w:szCs w:val="22"/>
        </w:rPr>
        <w:t>that</w:t>
      </w:r>
      <w:r w:rsidRPr="00D76A9A">
        <w:rPr>
          <w:spacing w:val="12"/>
          <w:sz w:val="22"/>
          <w:szCs w:val="22"/>
        </w:rPr>
        <w:t xml:space="preserve"> </w:t>
      </w:r>
      <w:r w:rsidRPr="00D76A9A">
        <w:rPr>
          <w:sz w:val="22"/>
          <w:szCs w:val="22"/>
        </w:rPr>
        <w:t>the</w:t>
      </w:r>
      <w:r w:rsidRPr="00D76A9A">
        <w:rPr>
          <w:spacing w:val="12"/>
          <w:sz w:val="22"/>
          <w:szCs w:val="22"/>
        </w:rPr>
        <w:t xml:space="preserve"> </w:t>
      </w:r>
      <w:r w:rsidRPr="00D76A9A">
        <w:rPr>
          <w:sz w:val="22"/>
          <w:szCs w:val="22"/>
        </w:rPr>
        <w:t>painting</w:t>
      </w:r>
      <w:r w:rsidRPr="00D76A9A">
        <w:rPr>
          <w:spacing w:val="8"/>
          <w:sz w:val="22"/>
          <w:szCs w:val="22"/>
        </w:rPr>
        <w:t xml:space="preserve"> </w:t>
      </w:r>
      <w:r w:rsidRPr="00D76A9A">
        <w:rPr>
          <w:sz w:val="22"/>
          <w:szCs w:val="22"/>
        </w:rPr>
        <w:t>might</w:t>
      </w:r>
      <w:r w:rsidRPr="00D76A9A">
        <w:rPr>
          <w:spacing w:val="4"/>
          <w:sz w:val="22"/>
          <w:szCs w:val="22"/>
        </w:rPr>
        <w:t xml:space="preserve"> </w:t>
      </w:r>
      <w:r w:rsidRPr="00D76A9A">
        <w:rPr>
          <w:sz w:val="22"/>
          <w:szCs w:val="22"/>
        </w:rPr>
        <w:t>be</w:t>
      </w:r>
      <w:r w:rsidRPr="00D76A9A">
        <w:rPr>
          <w:spacing w:val="6"/>
          <w:sz w:val="22"/>
          <w:szCs w:val="22"/>
        </w:rPr>
        <w:t xml:space="preserve"> </w:t>
      </w:r>
      <w:r w:rsidRPr="00D76A9A">
        <w:rPr>
          <w:sz w:val="22"/>
          <w:szCs w:val="22"/>
        </w:rPr>
        <w:t>worth</w:t>
      </w:r>
      <w:r w:rsidRPr="00D76A9A">
        <w:rPr>
          <w:spacing w:val="23"/>
          <w:sz w:val="22"/>
          <w:szCs w:val="22"/>
        </w:rPr>
        <w:t xml:space="preserve"> </w:t>
      </w:r>
      <w:r w:rsidRPr="00D76A9A">
        <w:rPr>
          <w:sz w:val="22"/>
          <w:szCs w:val="22"/>
        </w:rPr>
        <w:t>a</w:t>
      </w:r>
      <w:r w:rsidRPr="00D76A9A">
        <w:rPr>
          <w:spacing w:val="21"/>
          <w:sz w:val="22"/>
          <w:szCs w:val="22"/>
        </w:rPr>
        <w:t xml:space="preserve"> </w:t>
      </w:r>
      <w:r w:rsidRPr="00D76A9A">
        <w:rPr>
          <w:sz w:val="22"/>
          <w:szCs w:val="22"/>
        </w:rPr>
        <w:t>considerable sum</w:t>
      </w:r>
      <w:r w:rsidRPr="00D76A9A">
        <w:rPr>
          <w:spacing w:val="10"/>
          <w:sz w:val="22"/>
          <w:szCs w:val="22"/>
        </w:rPr>
        <w:t xml:space="preserve"> </w:t>
      </w:r>
      <w:r w:rsidRPr="00D76A9A">
        <w:rPr>
          <w:sz w:val="22"/>
          <w:szCs w:val="22"/>
        </w:rPr>
        <w:t>and,</w:t>
      </w:r>
      <w:r w:rsidRPr="00D76A9A">
        <w:rPr>
          <w:spacing w:val="-1"/>
          <w:sz w:val="22"/>
          <w:szCs w:val="22"/>
        </w:rPr>
        <w:t xml:space="preserve"> </w:t>
      </w:r>
      <w:r w:rsidRPr="00D76A9A">
        <w:rPr>
          <w:sz w:val="22"/>
          <w:szCs w:val="22"/>
        </w:rPr>
        <w:t>because</w:t>
      </w:r>
      <w:r w:rsidRPr="00D76A9A">
        <w:rPr>
          <w:spacing w:val="-8"/>
          <w:sz w:val="22"/>
          <w:szCs w:val="22"/>
        </w:rPr>
        <w:t xml:space="preserve"> </w:t>
      </w:r>
      <w:r w:rsidRPr="00D76A9A">
        <w:rPr>
          <w:sz w:val="22"/>
          <w:szCs w:val="22"/>
        </w:rPr>
        <w:t>of</w:t>
      </w:r>
      <w:r w:rsidRPr="00D76A9A">
        <w:rPr>
          <w:spacing w:val="14"/>
          <w:sz w:val="22"/>
          <w:szCs w:val="22"/>
        </w:rPr>
        <w:t xml:space="preserve"> </w:t>
      </w:r>
      <w:r w:rsidRPr="00D76A9A">
        <w:rPr>
          <w:sz w:val="22"/>
          <w:szCs w:val="22"/>
        </w:rPr>
        <w:t>the</w:t>
      </w:r>
      <w:r w:rsidRPr="00D76A9A">
        <w:rPr>
          <w:spacing w:val="7"/>
          <w:sz w:val="22"/>
          <w:szCs w:val="22"/>
        </w:rPr>
        <w:t xml:space="preserve"> </w:t>
      </w:r>
      <w:r w:rsidRPr="00D76A9A">
        <w:rPr>
          <w:sz w:val="22"/>
          <w:szCs w:val="22"/>
        </w:rPr>
        <w:t>need for</w:t>
      </w:r>
      <w:r w:rsidRPr="00D76A9A">
        <w:rPr>
          <w:spacing w:val="11"/>
          <w:sz w:val="22"/>
          <w:szCs w:val="22"/>
        </w:rPr>
        <w:t xml:space="preserve"> </w:t>
      </w:r>
      <w:r w:rsidRPr="00D76A9A">
        <w:rPr>
          <w:sz w:val="22"/>
          <w:szCs w:val="22"/>
        </w:rPr>
        <w:t>expert</w:t>
      </w:r>
      <w:r w:rsidRPr="00D76A9A">
        <w:rPr>
          <w:spacing w:val="17"/>
          <w:sz w:val="22"/>
          <w:szCs w:val="22"/>
        </w:rPr>
        <w:t xml:space="preserve"> </w:t>
      </w:r>
      <w:r w:rsidRPr="00D76A9A">
        <w:rPr>
          <w:sz w:val="22"/>
          <w:szCs w:val="22"/>
        </w:rPr>
        <w:t>advice</w:t>
      </w:r>
      <w:r w:rsidRPr="00D76A9A">
        <w:rPr>
          <w:spacing w:val="5"/>
          <w:sz w:val="22"/>
          <w:szCs w:val="22"/>
        </w:rPr>
        <w:t xml:space="preserve"> </w:t>
      </w:r>
      <w:r w:rsidRPr="00D76A9A">
        <w:rPr>
          <w:sz w:val="22"/>
          <w:szCs w:val="22"/>
        </w:rPr>
        <w:t>on</w:t>
      </w:r>
      <w:r w:rsidRPr="00D76A9A">
        <w:rPr>
          <w:spacing w:val="10"/>
          <w:sz w:val="22"/>
          <w:szCs w:val="22"/>
        </w:rPr>
        <w:t xml:space="preserve"> </w:t>
      </w:r>
      <w:r w:rsidRPr="00D76A9A">
        <w:rPr>
          <w:sz w:val="22"/>
          <w:szCs w:val="22"/>
        </w:rPr>
        <w:t>its</w:t>
      </w:r>
      <w:r w:rsidRPr="00D76A9A">
        <w:rPr>
          <w:spacing w:val="-4"/>
          <w:sz w:val="22"/>
          <w:szCs w:val="22"/>
        </w:rPr>
        <w:t xml:space="preserve"> </w:t>
      </w:r>
      <w:r w:rsidRPr="00D76A9A">
        <w:rPr>
          <w:sz w:val="22"/>
          <w:szCs w:val="22"/>
        </w:rPr>
        <w:t>value,</w:t>
      </w:r>
      <w:r w:rsidRPr="00D76A9A">
        <w:rPr>
          <w:spacing w:val="8"/>
          <w:sz w:val="22"/>
          <w:szCs w:val="22"/>
        </w:rPr>
        <w:t xml:space="preserve"> </w:t>
      </w:r>
      <w:r w:rsidRPr="00D76A9A">
        <w:rPr>
          <w:sz w:val="22"/>
          <w:szCs w:val="22"/>
        </w:rPr>
        <w:t>and</w:t>
      </w:r>
      <w:r w:rsidRPr="00D76A9A">
        <w:rPr>
          <w:spacing w:val="6"/>
          <w:sz w:val="22"/>
          <w:szCs w:val="22"/>
        </w:rPr>
        <w:t xml:space="preserve"> </w:t>
      </w:r>
      <w:r w:rsidRPr="00D76A9A">
        <w:rPr>
          <w:sz w:val="22"/>
          <w:szCs w:val="22"/>
        </w:rPr>
        <w:t>also</w:t>
      </w:r>
      <w:r w:rsidRPr="00D76A9A">
        <w:rPr>
          <w:spacing w:val="9"/>
          <w:sz w:val="22"/>
          <w:szCs w:val="22"/>
        </w:rPr>
        <w:t xml:space="preserve"> </w:t>
      </w:r>
      <w:r w:rsidRPr="00D76A9A">
        <w:rPr>
          <w:sz w:val="22"/>
          <w:szCs w:val="22"/>
        </w:rPr>
        <w:t>to</w:t>
      </w:r>
      <w:r w:rsidRPr="00D76A9A">
        <w:rPr>
          <w:spacing w:val="17"/>
          <w:sz w:val="22"/>
          <w:szCs w:val="22"/>
        </w:rPr>
        <w:t xml:space="preserve"> </w:t>
      </w:r>
      <w:r w:rsidRPr="00D76A9A">
        <w:rPr>
          <w:sz w:val="22"/>
          <w:szCs w:val="22"/>
        </w:rPr>
        <w:t>ensure</w:t>
      </w:r>
      <w:r w:rsidRPr="00D76A9A">
        <w:rPr>
          <w:spacing w:val="19"/>
          <w:sz w:val="22"/>
          <w:szCs w:val="22"/>
        </w:rPr>
        <w:t xml:space="preserve"> </w:t>
      </w:r>
      <w:r w:rsidRPr="00D76A9A">
        <w:rPr>
          <w:sz w:val="22"/>
          <w:szCs w:val="22"/>
        </w:rPr>
        <w:t>that</w:t>
      </w:r>
      <w:r w:rsidRPr="00D76A9A">
        <w:rPr>
          <w:spacing w:val="12"/>
          <w:sz w:val="22"/>
          <w:szCs w:val="22"/>
        </w:rPr>
        <w:t xml:space="preserve"> </w:t>
      </w:r>
      <w:r w:rsidRPr="00D76A9A">
        <w:rPr>
          <w:sz w:val="22"/>
          <w:szCs w:val="22"/>
        </w:rPr>
        <w:t>it was</w:t>
      </w:r>
      <w:r w:rsidRPr="00D76A9A">
        <w:rPr>
          <w:spacing w:val="28"/>
          <w:sz w:val="22"/>
          <w:szCs w:val="22"/>
        </w:rPr>
        <w:t xml:space="preserve"> </w:t>
      </w:r>
      <w:r w:rsidRPr="00D76A9A">
        <w:rPr>
          <w:sz w:val="22"/>
          <w:szCs w:val="22"/>
        </w:rPr>
        <w:t>not</w:t>
      </w:r>
      <w:r w:rsidRPr="00D76A9A">
        <w:rPr>
          <w:spacing w:val="37"/>
          <w:sz w:val="22"/>
          <w:szCs w:val="22"/>
        </w:rPr>
        <w:t xml:space="preserve"> </w:t>
      </w:r>
      <w:r w:rsidRPr="00D76A9A">
        <w:rPr>
          <w:sz w:val="22"/>
          <w:szCs w:val="22"/>
        </w:rPr>
        <w:t>stolen</w:t>
      </w:r>
      <w:r w:rsidRPr="00D76A9A">
        <w:rPr>
          <w:spacing w:val="15"/>
          <w:sz w:val="22"/>
          <w:szCs w:val="22"/>
        </w:rPr>
        <w:t xml:space="preserve"> </w:t>
      </w:r>
      <w:r w:rsidRPr="00D76A9A">
        <w:rPr>
          <w:sz w:val="22"/>
          <w:szCs w:val="22"/>
        </w:rPr>
        <w:t>from</w:t>
      </w:r>
      <w:r w:rsidRPr="00D76A9A">
        <w:rPr>
          <w:spacing w:val="25"/>
          <w:sz w:val="22"/>
          <w:szCs w:val="22"/>
        </w:rPr>
        <w:t xml:space="preserve"> </w:t>
      </w:r>
      <w:r w:rsidRPr="00D76A9A">
        <w:rPr>
          <w:sz w:val="22"/>
          <w:szCs w:val="22"/>
        </w:rPr>
        <w:t>where</w:t>
      </w:r>
      <w:r w:rsidRPr="00D76A9A">
        <w:rPr>
          <w:spacing w:val="31"/>
          <w:sz w:val="22"/>
          <w:szCs w:val="22"/>
        </w:rPr>
        <w:t xml:space="preserve"> </w:t>
      </w:r>
      <w:r w:rsidRPr="00D76A9A">
        <w:rPr>
          <w:sz w:val="22"/>
          <w:szCs w:val="22"/>
        </w:rPr>
        <w:t>it</w:t>
      </w:r>
      <w:r w:rsidRPr="00D76A9A">
        <w:rPr>
          <w:spacing w:val="27"/>
          <w:sz w:val="22"/>
          <w:szCs w:val="22"/>
        </w:rPr>
        <w:t xml:space="preserve"> </w:t>
      </w:r>
      <w:r w:rsidRPr="00D76A9A">
        <w:rPr>
          <w:sz w:val="22"/>
          <w:szCs w:val="22"/>
        </w:rPr>
        <w:t>had</w:t>
      </w:r>
      <w:r w:rsidRPr="00D76A9A">
        <w:rPr>
          <w:spacing w:val="30"/>
          <w:sz w:val="22"/>
          <w:szCs w:val="22"/>
        </w:rPr>
        <w:t xml:space="preserve"> </w:t>
      </w:r>
      <w:r w:rsidRPr="00D76A9A">
        <w:rPr>
          <w:sz w:val="22"/>
          <w:szCs w:val="22"/>
        </w:rPr>
        <w:t>been</w:t>
      </w:r>
      <w:r w:rsidRPr="00D76A9A">
        <w:rPr>
          <w:spacing w:val="34"/>
          <w:sz w:val="22"/>
          <w:szCs w:val="22"/>
        </w:rPr>
        <w:t xml:space="preserve"> </w:t>
      </w:r>
      <w:r w:rsidRPr="00D76A9A">
        <w:rPr>
          <w:sz w:val="22"/>
          <w:szCs w:val="22"/>
        </w:rPr>
        <w:t>hanging</w:t>
      </w:r>
      <w:r w:rsidRPr="00D76A9A">
        <w:rPr>
          <w:spacing w:val="26"/>
          <w:sz w:val="22"/>
          <w:szCs w:val="22"/>
        </w:rPr>
        <w:t xml:space="preserve"> </w:t>
      </w:r>
      <w:r w:rsidRPr="00D76A9A">
        <w:rPr>
          <w:sz w:val="22"/>
          <w:szCs w:val="22"/>
        </w:rPr>
        <w:t>unprotected,</w:t>
      </w:r>
      <w:r w:rsidRPr="00D76A9A">
        <w:rPr>
          <w:spacing w:val="19"/>
          <w:sz w:val="22"/>
          <w:szCs w:val="22"/>
        </w:rPr>
        <w:t xml:space="preserve"> </w:t>
      </w:r>
      <w:r w:rsidRPr="00D76A9A">
        <w:rPr>
          <w:sz w:val="22"/>
          <w:szCs w:val="22"/>
        </w:rPr>
        <w:t>it</w:t>
      </w:r>
      <w:r w:rsidRPr="00D76A9A">
        <w:rPr>
          <w:spacing w:val="27"/>
          <w:sz w:val="22"/>
          <w:szCs w:val="22"/>
        </w:rPr>
        <w:t xml:space="preserve"> </w:t>
      </w:r>
      <w:r w:rsidRPr="00D76A9A">
        <w:rPr>
          <w:sz w:val="22"/>
          <w:szCs w:val="22"/>
        </w:rPr>
        <w:t>was</w:t>
      </w:r>
      <w:r w:rsidRPr="00D76A9A">
        <w:rPr>
          <w:spacing w:val="32"/>
          <w:sz w:val="22"/>
          <w:szCs w:val="22"/>
        </w:rPr>
        <w:t xml:space="preserve"> </w:t>
      </w:r>
      <w:r w:rsidRPr="00D76A9A">
        <w:rPr>
          <w:sz w:val="22"/>
          <w:szCs w:val="22"/>
        </w:rPr>
        <w:t xml:space="preserve">removed </w:t>
      </w:r>
      <w:r w:rsidRPr="00D76A9A">
        <w:rPr>
          <w:w w:val="99"/>
          <w:sz w:val="22"/>
          <w:szCs w:val="22"/>
        </w:rPr>
        <w:t>.....</w:t>
      </w:r>
      <w:r w:rsidRPr="00D76A9A">
        <w:rPr>
          <w:spacing w:val="-23"/>
          <w:w w:val="99"/>
          <w:sz w:val="22"/>
          <w:szCs w:val="22"/>
        </w:rPr>
        <w:t xml:space="preserve"> </w:t>
      </w:r>
      <w:proofErr w:type="gramStart"/>
      <w:r w:rsidRPr="00D76A9A">
        <w:rPr>
          <w:sz w:val="22"/>
          <w:szCs w:val="22"/>
        </w:rPr>
        <w:t>to</w:t>
      </w:r>
      <w:proofErr w:type="gramEnd"/>
      <w:r w:rsidRPr="00D76A9A">
        <w:rPr>
          <w:sz w:val="22"/>
          <w:szCs w:val="22"/>
        </w:rPr>
        <w:t xml:space="preserve"> Bonham's</w:t>
      </w:r>
      <w:r w:rsidRPr="00D76A9A">
        <w:rPr>
          <w:spacing w:val="27"/>
          <w:sz w:val="22"/>
          <w:szCs w:val="22"/>
        </w:rPr>
        <w:t xml:space="preserve"> </w:t>
      </w:r>
      <w:r w:rsidRPr="00D76A9A">
        <w:rPr>
          <w:sz w:val="22"/>
          <w:szCs w:val="22"/>
        </w:rPr>
        <w:t>premises</w:t>
      </w:r>
      <w:r w:rsidRPr="00D76A9A">
        <w:rPr>
          <w:spacing w:val="-16"/>
          <w:sz w:val="22"/>
          <w:szCs w:val="22"/>
        </w:rPr>
        <w:t xml:space="preserve"> </w:t>
      </w:r>
      <w:r w:rsidRPr="00D76A9A">
        <w:rPr>
          <w:sz w:val="22"/>
          <w:szCs w:val="22"/>
        </w:rPr>
        <w:t>in</w:t>
      </w:r>
      <w:r w:rsidRPr="00D76A9A">
        <w:rPr>
          <w:spacing w:val="-2"/>
          <w:sz w:val="22"/>
          <w:szCs w:val="22"/>
        </w:rPr>
        <w:t xml:space="preserve"> </w:t>
      </w:r>
      <w:r w:rsidRPr="00D76A9A">
        <w:rPr>
          <w:sz w:val="22"/>
          <w:szCs w:val="22"/>
        </w:rPr>
        <w:t>London.</w:t>
      </w:r>
      <w:r w:rsidRPr="00D76A9A">
        <w:rPr>
          <w:spacing w:val="-3"/>
          <w:sz w:val="22"/>
          <w:szCs w:val="22"/>
        </w:rPr>
        <w:t xml:space="preserve"> </w:t>
      </w:r>
      <w:r w:rsidRPr="00D76A9A">
        <w:rPr>
          <w:sz w:val="22"/>
          <w:szCs w:val="22"/>
        </w:rPr>
        <w:t>Since</w:t>
      </w:r>
      <w:r w:rsidRPr="00D76A9A">
        <w:rPr>
          <w:spacing w:val="-12"/>
          <w:sz w:val="22"/>
          <w:szCs w:val="22"/>
        </w:rPr>
        <w:t xml:space="preserve"> </w:t>
      </w:r>
      <w:r w:rsidRPr="00D76A9A">
        <w:rPr>
          <w:sz w:val="22"/>
          <w:szCs w:val="22"/>
        </w:rPr>
        <w:t>then</w:t>
      </w:r>
      <w:r w:rsidRPr="00D76A9A">
        <w:rPr>
          <w:spacing w:val="2"/>
          <w:sz w:val="22"/>
          <w:szCs w:val="22"/>
        </w:rPr>
        <w:t xml:space="preserve"> </w:t>
      </w:r>
      <w:r w:rsidRPr="00D76A9A">
        <w:rPr>
          <w:sz w:val="22"/>
          <w:szCs w:val="22"/>
        </w:rPr>
        <w:t>they</w:t>
      </w:r>
      <w:r w:rsidRPr="00D76A9A">
        <w:rPr>
          <w:spacing w:val="-3"/>
          <w:sz w:val="22"/>
          <w:szCs w:val="22"/>
        </w:rPr>
        <w:t xml:space="preserve"> </w:t>
      </w:r>
      <w:r w:rsidRPr="00D76A9A">
        <w:rPr>
          <w:sz w:val="22"/>
          <w:szCs w:val="22"/>
        </w:rPr>
        <w:t>have</w:t>
      </w:r>
      <w:r w:rsidRPr="00D76A9A">
        <w:rPr>
          <w:spacing w:val="-4"/>
          <w:sz w:val="22"/>
          <w:szCs w:val="22"/>
        </w:rPr>
        <w:t xml:space="preserve"> </w:t>
      </w:r>
      <w:r w:rsidRPr="00D76A9A">
        <w:rPr>
          <w:sz w:val="22"/>
          <w:szCs w:val="22"/>
        </w:rPr>
        <w:t>been</w:t>
      </w:r>
      <w:r w:rsidRPr="00D76A9A">
        <w:rPr>
          <w:spacing w:val="-9"/>
          <w:sz w:val="22"/>
          <w:szCs w:val="22"/>
        </w:rPr>
        <w:t xml:space="preserve"> </w:t>
      </w:r>
      <w:r w:rsidRPr="00D76A9A">
        <w:rPr>
          <w:sz w:val="22"/>
          <w:szCs w:val="22"/>
        </w:rPr>
        <w:t>holding</w:t>
      </w:r>
      <w:r w:rsidRPr="00D76A9A">
        <w:rPr>
          <w:spacing w:val="-11"/>
          <w:sz w:val="22"/>
          <w:szCs w:val="22"/>
        </w:rPr>
        <w:t xml:space="preserve"> </w:t>
      </w:r>
      <w:r w:rsidRPr="00D76A9A">
        <w:rPr>
          <w:sz w:val="22"/>
          <w:szCs w:val="22"/>
        </w:rPr>
        <w:t>it</w:t>
      </w:r>
      <w:r w:rsidRPr="00D76A9A">
        <w:rPr>
          <w:spacing w:val="3"/>
          <w:sz w:val="22"/>
          <w:szCs w:val="22"/>
        </w:rPr>
        <w:t xml:space="preserve"> </w:t>
      </w:r>
      <w:r w:rsidRPr="00D76A9A">
        <w:rPr>
          <w:sz w:val="22"/>
          <w:szCs w:val="22"/>
        </w:rPr>
        <w:t>for</w:t>
      </w:r>
      <w:r w:rsidRPr="00D76A9A">
        <w:rPr>
          <w:spacing w:val="1"/>
          <w:sz w:val="22"/>
          <w:szCs w:val="22"/>
        </w:rPr>
        <w:t xml:space="preserve"> </w:t>
      </w:r>
      <w:proofErr w:type="gramStart"/>
      <w:r w:rsidRPr="00D76A9A">
        <w:rPr>
          <w:sz w:val="22"/>
          <w:szCs w:val="22"/>
        </w:rPr>
        <w:t>us</w:t>
      </w:r>
      <w:r>
        <w:rPr>
          <w:sz w:val="22"/>
          <w:szCs w:val="22"/>
        </w:rPr>
        <w:t> </w:t>
      </w:r>
      <w:r w:rsidRPr="00D76A9A">
        <w:rPr>
          <w:sz w:val="22"/>
          <w:szCs w:val="22"/>
        </w:rPr>
        <w:t>.....</w:t>
      </w:r>
      <w:r w:rsidR="00D47428">
        <w:rPr>
          <w:sz w:val="22"/>
          <w:szCs w:val="22"/>
        </w:rPr>
        <w:t> </w:t>
      </w:r>
      <w:proofErr w:type="gramEnd"/>
      <w:r w:rsidRPr="00D76A9A">
        <w:rPr>
          <w:sz w:val="22"/>
          <w:szCs w:val="22"/>
        </w:rPr>
        <w:t>"</w:t>
      </w:r>
      <w:r>
        <w:rPr>
          <w:sz w:val="22"/>
          <w:szCs w:val="22"/>
        </w:rPr>
        <w:t xml:space="preserve"> </w:t>
      </w:r>
    </w:p>
    <w:p w:rsidR="00CE35EE" w:rsidRPr="00D76A9A" w:rsidRDefault="00D76A9A" w:rsidP="00D76A9A">
      <w:pPr>
        <w:spacing w:before="13" w:line="480" w:lineRule="auto"/>
        <w:jc w:val="both"/>
        <w:rPr>
          <w:sz w:val="22"/>
          <w:szCs w:val="22"/>
        </w:rPr>
      </w:pPr>
      <w:r w:rsidRPr="00D76A9A">
        <w:rPr>
          <w:rFonts w:eastAsia="Arial"/>
          <w:sz w:val="22"/>
          <w:szCs w:val="22"/>
        </w:rPr>
        <w:t>In</w:t>
      </w:r>
      <w:r w:rsidRPr="00D76A9A">
        <w:rPr>
          <w:rFonts w:eastAsia="Arial"/>
          <w:spacing w:val="-12"/>
          <w:sz w:val="22"/>
          <w:szCs w:val="22"/>
        </w:rPr>
        <w:t xml:space="preserve"> </w:t>
      </w:r>
      <w:r w:rsidRPr="00D76A9A">
        <w:rPr>
          <w:sz w:val="22"/>
          <w:szCs w:val="22"/>
        </w:rPr>
        <w:t>May</w:t>
      </w:r>
      <w:r w:rsidRPr="00D76A9A">
        <w:rPr>
          <w:spacing w:val="-1"/>
          <w:sz w:val="22"/>
          <w:szCs w:val="22"/>
        </w:rPr>
        <w:t xml:space="preserve"> </w:t>
      </w:r>
      <w:r w:rsidRPr="00D76A9A">
        <w:rPr>
          <w:sz w:val="22"/>
          <w:szCs w:val="22"/>
        </w:rPr>
        <w:t>2013</w:t>
      </w:r>
      <w:r w:rsidRPr="00D76A9A">
        <w:rPr>
          <w:spacing w:val="24"/>
          <w:sz w:val="22"/>
          <w:szCs w:val="22"/>
        </w:rPr>
        <w:t xml:space="preserve"> </w:t>
      </w:r>
      <w:r w:rsidRPr="00D76A9A">
        <w:rPr>
          <w:sz w:val="22"/>
          <w:szCs w:val="22"/>
        </w:rPr>
        <w:t>I</w:t>
      </w:r>
      <w:r w:rsidRPr="00D76A9A">
        <w:rPr>
          <w:spacing w:val="-1"/>
          <w:sz w:val="22"/>
          <w:szCs w:val="22"/>
        </w:rPr>
        <w:t xml:space="preserve"> </w:t>
      </w:r>
      <w:r w:rsidRPr="00D76A9A">
        <w:rPr>
          <w:sz w:val="22"/>
          <w:szCs w:val="22"/>
        </w:rPr>
        <w:t>granted</w:t>
      </w:r>
      <w:r w:rsidRPr="00D76A9A">
        <w:rPr>
          <w:spacing w:val="-7"/>
          <w:sz w:val="22"/>
          <w:szCs w:val="22"/>
        </w:rPr>
        <w:t xml:space="preserve"> </w:t>
      </w:r>
      <w:r w:rsidRPr="00D76A9A">
        <w:rPr>
          <w:sz w:val="22"/>
          <w:szCs w:val="22"/>
        </w:rPr>
        <w:t>a</w:t>
      </w:r>
      <w:r w:rsidRPr="00D76A9A">
        <w:rPr>
          <w:spacing w:val="-3"/>
          <w:sz w:val="22"/>
          <w:szCs w:val="22"/>
        </w:rPr>
        <w:t xml:space="preserve"> </w:t>
      </w:r>
      <w:r w:rsidRPr="00D76A9A">
        <w:rPr>
          <w:sz w:val="22"/>
          <w:szCs w:val="22"/>
        </w:rPr>
        <w:t>retrospective</w:t>
      </w:r>
      <w:r w:rsidRPr="00D76A9A">
        <w:rPr>
          <w:spacing w:val="-8"/>
          <w:sz w:val="22"/>
          <w:szCs w:val="22"/>
        </w:rPr>
        <w:t xml:space="preserve"> </w:t>
      </w:r>
      <w:r w:rsidRPr="00D76A9A">
        <w:rPr>
          <w:sz w:val="22"/>
          <w:szCs w:val="22"/>
        </w:rPr>
        <w:t>faculty</w:t>
      </w:r>
      <w:r w:rsidRPr="00D76A9A">
        <w:rPr>
          <w:spacing w:val="3"/>
          <w:sz w:val="22"/>
          <w:szCs w:val="22"/>
        </w:rPr>
        <w:t xml:space="preserve"> </w:t>
      </w:r>
      <w:r w:rsidRPr="00D76A9A">
        <w:rPr>
          <w:sz w:val="22"/>
          <w:szCs w:val="22"/>
        </w:rPr>
        <w:t>for</w:t>
      </w:r>
      <w:r w:rsidRPr="00D76A9A">
        <w:rPr>
          <w:spacing w:val="-4"/>
          <w:sz w:val="22"/>
          <w:szCs w:val="22"/>
        </w:rPr>
        <w:t xml:space="preserve"> </w:t>
      </w:r>
      <w:r w:rsidRPr="00D76A9A">
        <w:rPr>
          <w:sz w:val="22"/>
          <w:szCs w:val="22"/>
        </w:rPr>
        <w:t>its</w:t>
      </w:r>
      <w:r w:rsidRPr="00D76A9A">
        <w:rPr>
          <w:spacing w:val="-4"/>
          <w:sz w:val="22"/>
          <w:szCs w:val="22"/>
        </w:rPr>
        <w:t xml:space="preserve"> </w:t>
      </w:r>
      <w:r w:rsidRPr="00D76A9A">
        <w:rPr>
          <w:sz w:val="22"/>
          <w:szCs w:val="22"/>
        </w:rPr>
        <w:t>removal</w:t>
      </w:r>
      <w:r w:rsidRPr="00D76A9A">
        <w:rPr>
          <w:spacing w:val="-21"/>
          <w:sz w:val="22"/>
          <w:szCs w:val="22"/>
        </w:rPr>
        <w:t xml:space="preserve"> </w:t>
      </w:r>
      <w:r w:rsidRPr="00D76A9A">
        <w:rPr>
          <w:sz w:val="22"/>
          <w:szCs w:val="22"/>
        </w:rPr>
        <w:t>to</w:t>
      </w:r>
      <w:r w:rsidRPr="00D76A9A">
        <w:rPr>
          <w:spacing w:val="3"/>
          <w:sz w:val="22"/>
          <w:szCs w:val="22"/>
        </w:rPr>
        <w:t xml:space="preserve"> </w:t>
      </w:r>
      <w:r w:rsidRPr="00D76A9A">
        <w:rPr>
          <w:sz w:val="22"/>
          <w:szCs w:val="22"/>
        </w:rPr>
        <w:t>Bonham's.</w:t>
      </w:r>
    </w:p>
    <w:p w:rsidR="00D47428" w:rsidRDefault="00D76A9A" w:rsidP="00D76A9A">
      <w:pPr>
        <w:spacing w:line="480" w:lineRule="auto"/>
        <w:ind w:hanging="5"/>
        <w:jc w:val="both"/>
        <w:rPr>
          <w:sz w:val="22"/>
          <w:szCs w:val="22"/>
        </w:rPr>
      </w:pPr>
      <w:r w:rsidRPr="00D76A9A">
        <w:rPr>
          <w:sz w:val="22"/>
          <w:szCs w:val="22"/>
        </w:rPr>
        <w:t>4. Very</w:t>
      </w:r>
      <w:r w:rsidRPr="00D76A9A">
        <w:rPr>
          <w:spacing w:val="3"/>
          <w:sz w:val="22"/>
          <w:szCs w:val="22"/>
        </w:rPr>
        <w:t xml:space="preserve"> </w:t>
      </w:r>
      <w:r w:rsidRPr="00D76A9A">
        <w:rPr>
          <w:sz w:val="22"/>
          <w:szCs w:val="22"/>
        </w:rPr>
        <w:t>sensibly</w:t>
      </w:r>
      <w:r w:rsidRPr="00D76A9A">
        <w:rPr>
          <w:spacing w:val="-11"/>
          <w:sz w:val="22"/>
          <w:szCs w:val="22"/>
        </w:rPr>
        <w:t xml:space="preserve"> </w:t>
      </w:r>
      <w:r w:rsidRPr="00D76A9A">
        <w:rPr>
          <w:sz w:val="22"/>
          <w:szCs w:val="22"/>
        </w:rPr>
        <w:t>Bonham's</w:t>
      </w:r>
      <w:r w:rsidRPr="00D76A9A">
        <w:rPr>
          <w:spacing w:val="36"/>
          <w:sz w:val="22"/>
          <w:szCs w:val="22"/>
        </w:rPr>
        <w:t xml:space="preserve"> </w:t>
      </w:r>
      <w:r w:rsidRPr="00D76A9A">
        <w:rPr>
          <w:sz w:val="22"/>
          <w:szCs w:val="22"/>
        </w:rPr>
        <w:t>were</w:t>
      </w:r>
      <w:r w:rsidRPr="00D76A9A">
        <w:rPr>
          <w:spacing w:val="7"/>
          <w:sz w:val="22"/>
          <w:szCs w:val="22"/>
        </w:rPr>
        <w:t xml:space="preserve"> </w:t>
      </w:r>
      <w:r w:rsidRPr="00D76A9A">
        <w:rPr>
          <w:sz w:val="22"/>
          <w:szCs w:val="22"/>
        </w:rPr>
        <w:t>anxious</w:t>
      </w:r>
      <w:r w:rsidRPr="00D76A9A">
        <w:rPr>
          <w:spacing w:val="9"/>
          <w:sz w:val="22"/>
          <w:szCs w:val="22"/>
        </w:rPr>
        <w:t xml:space="preserve"> </w:t>
      </w:r>
      <w:r w:rsidRPr="00D76A9A">
        <w:rPr>
          <w:sz w:val="22"/>
          <w:szCs w:val="22"/>
        </w:rPr>
        <w:t>to</w:t>
      </w:r>
      <w:r w:rsidRPr="00D76A9A">
        <w:rPr>
          <w:spacing w:val="13"/>
          <w:sz w:val="22"/>
          <w:szCs w:val="22"/>
        </w:rPr>
        <w:t xml:space="preserve"> </w:t>
      </w:r>
      <w:r w:rsidRPr="00D76A9A">
        <w:rPr>
          <w:sz w:val="22"/>
          <w:szCs w:val="22"/>
        </w:rPr>
        <w:t>establish</w:t>
      </w:r>
      <w:r w:rsidRPr="00D76A9A">
        <w:rPr>
          <w:spacing w:val="-7"/>
          <w:sz w:val="22"/>
          <w:szCs w:val="22"/>
        </w:rPr>
        <w:t xml:space="preserve"> </w:t>
      </w:r>
      <w:r w:rsidRPr="00D76A9A">
        <w:rPr>
          <w:sz w:val="22"/>
          <w:szCs w:val="22"/>
        </w:rPr>
        <w:t>the</w:t>
      </w:r>
      <w:r w:rsidRPr="00D76A9A">
        <w:rPr>
          <w:spacing w:val="2"/>
          <w:sz w:val="22"/>
          <w:szCs w:val="22"/>
        </w:rPr>
        <w:t xml:space="preserve"> </w:t>
      </w:r>
      <w:r w:rsidRPr="00D76A9A">
        <w:rPr>
          <w:sz w:val="22"/>
          <w:szCs w:val="22"/>
        </w:rPr>
        <w:t>provenance of</w:t>
      </w:r>
      <w:r w:rsidRPr="00D76A9A">
        <w:rPr>
          <w:spacing w:val="14"/>
          <w:sz w:val="22"/>
          <w:szCs w:val="22"/>
        </w:rPr>
        <w:t xml:space="preserve"> </w:t>
      </w:r>
      <w:r w:rsidRPr="00D76A9A">
        <w:rPr>
          <w:sz w:val="22"/>
          <w:szCs w:val="22"/>
        </w:rPr>
        <w:t>the</w:t>
      </w:r>
      <w:r w:rsidRPr="00D76A9A">
        <w:rPr>
          <w:spacing w:val="12"/>
          <w:sz w:val="22"/>
          <w:szCs w:val="22"/>
        </w:rPr>
        <w:t xml:space="preserve"> </w:t>
      </w:r>
      <w:r w:rsidRPr="00D76A9A">
        <w:rPr>
          <w:sz w:val="22"/>
          <w:szCs w:val="22"/>
        </w:rPr>
        <w:t>painting. In</w:t>
      </w:r>
      <w:r w:rsidRPr="00D76A9A">
        <w:rPr>
          <w:spacing w:val="9"/>
          <w:sz w:val="22"/>
          <w:szCs w:val="22"/>
        </w:rPr>
        <w:t xml:space="preserve"> </w:t>
      </w:r>
      <w:r w:rsidRPr="00D76A9A">
        <w:rPr>
          <w:sz w:val="22"/>
          <w:szCs w:val="22"/>
        </w:rPr>
        <w:t>May</w:t>
      </w:r>
      <w:r w:rsidRPr="00D76A9A">
        <w:rPr>
          <w:spacing w:val="14"/>
          <w:sz w:val="22"/>
          <w:szCs w:val="22"/>
        </w:rPr>
        <w:t xml:space="preserve"> </w:t>
      </w:r>
      <w:r w:rsidRPr="00D76A9A">
        <w:rPr>
          <w:sz w:val="22"/>
          <w:szCs w:val="22"/>
        </w:rPr>
        <w:t>Caroline</w:t>
      </w:r>
      <w:r w:rsidRPr="00D76A9A">
        <w:rPr>
          <w:spacing w:val="-13"/>
          <w:sz w:val="22"/>
          <w:szCs w:val="22"/>
        </w:rPr>
        <w:t xml:space="preserve"> </w:t>
      </w:r>
      <w:r w:rsidRPr="00D76A9A">
        <w:rPr>
          <w:sz w:val="22"/>
          <w:szCs w:val="22"/>
        </w:rPr>
        <w:t>Oliphant, their</w:t>
      </w:r>
      <w:r w:rsidRPr="00D76A9A">
        <w:rPr>
          <w:spacing w:val="4"/>
          <w:sz w:val="22"/>
          <w:szCs w:val="22"/>
        </w:rPr>
        <w:t xml:space="preserve"> </w:t>
      </w:r>
      <w:r w:rsidRPr="00D76A9A">
        <w:rPr>
          <w:sz w:val="22"/>
          <w:szCs w:val="22"/>
        </w:rPr>
        <w:t>head</w:t>
      </w:r>
      <w:r w:rsidRPr="00D76A9A">
        <w:rPr>
          <w:spacing w:val="5"/>
          <w:sz w:val="22"/>
          <w:szCs w:val="22"/>
        </w:rPr>
        <w:t xml:space="preserve"> </w:t>
      </w:r>
      <w:r w:rsidRPr="00D76A9A">
        <w:rPr>
          <w:sz w:val="22"/>
          <w:szCs w:val="22"/>
        </w:rPr>
        <w:t>of</w:t>
      </w:r>
      <w:r w:rsidRPr="00D76A9A">
        <w:rPr>
          <w:spacing w:val="4"/>
          <w:sz w:val="22"/>
          <w:szCs w:val="22"/>
        </w:rPr>
        <w:t xml:space="preserve"> </w:t>
      </w:r>
      <w:r w:rsidRPr="00D76A9A">
        <w:rPr>
          <w:sz w:val="22"/>
          <w:szCs w:val="22"/>
        </w:rPr>
        <w:t>pictures,</w:t>
      </w:r>
      <w:r w:rsidRPr="00D76A9A">
        <w:rPr>
          <w:spacing w:val="8"/>
          <w:sz w:val="22"/>
          <w:szCs w:val="22"/>
        </w:rPr>
        <w:t xml:space="preserve"> </w:t>
      </w:r>
      <w:r w:rsidRPr="00D76A9A">
        <w:rPr>
          <w:sz w:val="22"/>
          <w:szCs w:val="22"/>
        </w:rPr>
        <w:t>emailed</w:t>
      </w:r>
      <w:r w:rsidRPr="00D76A9A">
        <w:rPr>
          <w:spacing w:val="-4"/>
          <w:sz w:val="22"/>
          <w:szCs w:val="22"/>
        </w:rPr>
        <w:t xml:space="preserve"> </w:t>
      </w:r>
      <w:r w:rsidRPr="00D76A9A">
        <w:rPr>
          <w:sz w:val="22"/>
          <w:szCs w:val="22"/>
        </w:rPr>
        <w:t>Mr</w:t>
      </w:r>
      <w:r>
        <w:rPr>
          <w:sz w:val="22"/>
          <w:szCs w:val="22"/>
        </w:rPr>
        <w:t>.</w:t>
      </w:r>
      <w:r w:rsidRPr="00D76A9A">
        <w:rPr>
          <w:spacing w:val="-3"/>
          <w:sz w:val="22"/>
          <w:szCs w:val="22"/>
        </w:rPr>
        <w:t xml:space="preserve"> </w:t>
      </w:r>
      <w:r w:rsidRPr="00D76A9A">
        <w:rPr>
          <w:sz w:val="22"/>
          <w:szCs w:val="22"/>
        </w:rPr>
        <w:t>Burnett-Hall</w:t>
      </w:r>
      <w:r w:rsidRPr="00D76A9A">
        <w:rPr>
          <w:spacing w:val="23"/>
          <w:sz w:val="22"/>
          <w:szCs w:val="22"/>
        </w:rPr>
        <w:t xml:space="preserve"> </w:t>
      </w:r>
      <w:r w:rsidRPr="00D76A9A">
        <w:rPr>
          <w:sz w:val="22"/>
          <w:szCs w:val="22"/>
        </w:rPr>
        <w:t>to</w:t>
      </w:r>
      <w:r w:rsidRPr="00D76A9A">
        <w:rPr>
          <w:spacing w:val="8"/>
          <w:sz w:val="22"/>
          <w:szCs w:val="22"/>
        </w:rPr>
        <w:t xml:space="preserve"> </w:t>
      </w:r>
      <w:r w:rsidRPr="00D76A9A">
        <w:rPr>
          <w:sz w:val="22"/>
          <w:szCs w:val="22"/>
        </w:rPr>
        <w:t>say</w:t>
      </w:r>
      <w:r w:rsidRPr="00D76A9A">
        <w:rPr>
          <w:spacing w:val="9"/>
          <w:sz w:val="22"/>
          <w:szCs w:val="22"/>
        </w:rPr>
        <w:t xml:space="preserve"> </w:t>
      </w:r>
      <w:r w:rsidRPr="00D76A9A">
        <w:rPr>
          <w:sz w:val="22"/>
          <w:szCs w:val="22"/>
        </w:rPr>
        <w:t>that Mr</w:t>
      </w:r>
      <w:r>
        <w:rPr>
          <w:sz w:val="22"/>
          <w:szCs w:val="22"/>
        </w:rPr>
        <w:t>.</w:t>
      </w:r>
      <w:r w:rsidRPr="00D76A9A">
        <w:rPr>
          <w:spacing w:val="7"/>
          <w:sz w:val="22"/>
          <w:szCs w:val="22"/>
        </w:rPr>
        <w:t xml:space="preserve"> </w:t>
      </w:r>
      <w:r w:rsidRPr="00D76A9A">
        <w:rPr>
          <w:sz w:val="22"/>
          <w:szCs w:val="22"/>
        </w:rPr>
        <w:t>Aidan</w:t>
      </w:r>
      <w:r w:rsidRPr="00D76A9A">
        <w:rPr>
          <w:spacing w:val="11"/>
          <w:sz w:val="22"/>
          <w:szCs w:val="22"/>
        </w:rPr>
        <w:t xml:space="preserve"> </w:t>
      </w:r>
      <w:r w:rsidRPr="00D76A9A">
        <w:rPr>
          <w:sz w:val="22"/>
          <w:szCs w:val="22"/>
        </w:rPr>
        <w:t>Weston-Lewis</w:t>
      </w:r>
      <w:r w:rsidRPr="00D76A9A">
        <w:rPr>
          <w:spacing w:val="-5"/>
          <w:sz w:val="22"/>
          <w:szCs w:val="22"/>
        </w:rPr>
        <w:t xml:space="preserve"> </w:t>
      </w:r>
      <w:r w:rsidRPr="00D76A9A">
        <w:rPr>
          <w:sz w:val="22"/>
          <w:szCs w:val="22"/>
        </w:rPr>
        <w:t>from</w:t>
      </w:r>
      <w:r w:rsidRPr="00D76A9A">
        <w:rPr>
          <w:spacing w:val="11"/>
          <w:sz w:val="22"/>
          <w:szCs w:val="22"/>
        </w:rPr>
        <w:t xml:space="preserve"> </w:t>
      </w:r>
      <w:r w:rsidRPr="00D76A9A">
        <w:rPr>
          <w:sz w:val="22"/>
          <w:szCs w:val="22"/>
        </w:rPr>
        <w:t>the</w:t>
      </w:r>
      <w:r w:rsidRPr="00D76A9A">
        <w:rPr>
          <w:spacing w:val="7"/>
          <w:sz w:val="22"/>
          <w:szCs w:val="22"/>
        </w:rPr>
        <w:t xml:space="preserve"> </w:t>
      </w:r>
      <w:r w:rsidRPr="00D76A9A">
        <w:rPr>
          <w:sz w:val="22"/>
          <w:szCs w:val="22"/>
        </w:rPr>
        <w:t>National</w:t>
      </w:r>
      <w:r w:rsidRPr="00D76A9A">
        <w:rPr>
          <w:spacing w:val="21"/>
          <w:sz w:val="22"/>
          <w:szCs w:val="22"/>
        </w:rPr>
        <w:t xml:space="preserve"> </w:t>
      </w:r>
      <w:r w:rsidRPr="00D76A9A">
        <w:rPr>
          <w:sz w:val="22"/>
          <w:szCs w:val="22"/>
        </w:rPr>
        <w:t>Gallery</w:t>
      </w:r>
      <w:r w:rsidRPr="00D76A9A">
        <w:rPr>
          <w:spacing w:val="3"/>
          <w:sz w:val="22"/>
          <w:szCs w:val="22"/>
        </w:rPr>
        <w:t xml:space="preserve"> </w:t>
      </w:r>
      <w:r w:rsidRPr="00D76A9A">
        <w:rPr>
          <w:sz w:val="22"/>
          <w:szCs w:val="22"/>
        </w:rPr>
        <w:t>of</w:t>
      </w:r>
      <w:r w:rsidRPr="00D76A9A">
        <w:rPr>
          <w:spacing w:val="14"/>
          <w:sz w:val="22"/>
          <w:szCs w:val="22"/>
        </w:rPr>
        <w:t xml:space="preserve"> </w:t>
      </w:r>
      <w:r w:rsidRPr="00D76A9A">
        <w:rPr>
          <w:sz w:val="22"/>
          <w:szCs w:val="22"/>
        </w:rPr>
        <w:t>Scotland,</w:t>
      </w:r>
      <w:r w:rsidRPr="00D76A9A">
        <w:rPr>
          <w:spacing w:val="-9"/>
          <w:sz w:val="22"/>
          <w:szCs w:val="22"/>
        </w:rPr>
        <w:t xml:space="preserve"> </w:t>
      </w:r>
      <w:r w:rsidRPr="00D76A9A">
        <w:rPr>
          <w:sz w:val="22"/>
          <w:szCs w:val="22"/>
        </w:rPr>
        <w:t>who</w:t>
      </w:r>
      <w:r w:rsidRPr="00D76A9A">
        <w:rPr>
          <w:spacing w:val="26"/>
          <w:sz w:val="22"/>
          <w:szCs w:val="22"/>
        </w:rPr>
        <w:t xml:space="preserve"> </w:t>
      </w:r>
      <w:r w:rsidRPr="00D76A9A">
        <w:rPr>
          <w:sz w:val="22"/>
          <w:szCs w:val="22"/>
        </w:rPr>
        <w:t>is</w:t>
      </w:r>
      <w:r w:rsidRPr="00D76A9A">
        <w:rPr>
          <w:spacing w:val="25"/>
          <w:sz w:val="22"/>
          <w:szCs w:val="22"/>
        </w:rPr>
        <w:t xml:space="preserve"> </w:t>
      </w:r>
      <w:r w:rsidRPr="00D76A9A">
        <w:rPr>
          <w:sz w:val="22"/>
          <w:szCs w:val="22"/>
        </w:rPr>
        <w:t>an</w:t>
      </w:r>
      <w:r w:rsidRPr="00D76A9A">
        <w:rPr>
          <w:spacing w:val="16"/>
          <w:sz w:val="22"/>
          <w:szCs w:val="22"/>
        </w:rPr>
        <w:t xml:space="preserve"> </w:t>
      </w:r>
      <w:r w:rsidRPr="00D76A9A">
        <w:rPr>
          <w:sz w:val="22"/>
          <w:szCs w:val="22"/>
        </w:rPr>
        <w:t>expert</w:t>
      </w:r>
      <w:r w:rsidRPr="00D76A9A">
        <w:rPr>
          <w:spacing w:val="12"/>
          <w:sz w:val="22"/>
          <w:szCs w:val="22"/>
        </w:rPr>
        <w:t xml:space="preserve"> </w:t>
      </w:r>
      <w:r w:rsidRPr="00D76A9A">
        <w:rPr>
          <w:sz w:val="22"/>
          <w:szCs w:val="22"/>
        </w:rPr>
        <w:t xml:space="preserve">on </w:t>
      </w:r>
      <w:proofErr w:type="spellStart"/>
      <w:r w:rsidRPr="00D76A9A">
        <w:rPr>
          <w:sz w:val="22"/>
          <w:szCs w:val="22"/>
        </w:rPr>
        <w:t>Albani's</w:t>
      </w:r>
      <w:proofErr w:type="spellEnd"/>
      <w:r w:rsidRPr="00D76A9A">
        <w:rPr>
          <w:spacing w:val="33"/>
          <w:sz w:val="22"/>
          <w:szCs w:val="22"/>
        </w:rPr>
        <w:t xml:space="preserve"> </w:t>
      </w:r>
      <w:r w:rsidRPr="00D76A9A">
        <w:rPr>
          <w:sz w:val="22"/>
          <w:szCs w:val="22"/>
        </w:rPr>
        <w:t>drawings,</w:t>
      </w:r>
      <w:r w:rsidRPr="00D76A9A">
        <w:rPr>
          <w:spacing w:val="-25"/>
          <w:sz w:val="22"/>
          <w:szCs w:val="22"/>
        </w:rPr>
        <w:t xml:space="preserve"> </w:t>
      </w:r>
      <w:r w:rsidRPr="00D76A9A">
        <w:rPr>
          <w:sz w:val="22"/>
          <w:szCs w:val="22"/>
        </w:rPr>
        <w:t>had</w:t>
      </w:r>
      <w:r w:rsidRPr="00D76A9A">
        <w:rPr>
          <w:spacing w:val="1"/>
          <w:sz w:val="22"/>
          <w:szCs w:val="22"/>
        </w:rPr>
        <w:t xml:space="preserve"> </w:t>
      </w:r>
      <w:r w:rsidRPr="00D76A9A">
        <w:rPr>
          <w:sz w:val="22"/>
          <w:szCs w:val="22"/>
        </w:rPr>
        <w:t>examined</w:t>
      </w:r>
      <w:r w:rsidRPr="00D76A9A">
        <w:rPr>
          <w:spacing w:val="-14"/>
          <w:sz w:val="22"/>
          <w:szCs w:val="22"/>
        </w:rPr>
        <w:t xml:space="preserve"> </w:t>
      </w:r>
      <w:r w:rsidRPr="00D76A9A">
        <w:rPr>
          <w:sz w:val="22"/>
          <w:szCs w:val="22"/>
        </w:rPr>
        <w:t>the</w:t>
      </w:r>
      <w:r w:rsidRPr="00D76A9A">
        <w:rPr>
          <w:spacing w:val="-3"/>
          <w:sz w:val="22"/>
          <w:szCs w:val="22"/>
        </w:rPr>
        <w:t xml:space="preserve"> </w:t>
      </w:r>
      <w:r w:rsidRPr="00D76A9A">
        <w:rPr>
          <w:sz w:val="22"/>
          <w:szCs w:val="22"/>
        </w:rPr>
        <w:t>painting:</w:t>
      </w:r>
      <w:r>
        <w:rPr>
          <w:sz w:val="22"/>
          <w:szCs w:val="22"/>
        </w:rPr>
        <w:t xml:space="preserve"> </w:t>
      </w:r>
    </w:p>
    <w:p w:rsidR="00CE35EE" w:rsidRPr="00D76A9A" w:rsidRDefault="00D76A9A" w:rsidP="00D76A9A">
      <w:pPr>
        <w:spacing w:line="480" w:lineRule="auto"/>
        <w:ind w:hanging="5"/>
        <w:jc w:val="both"/>
        <w:rPr>
          <w:sz w:val="22"/>
          <w:szCs w:val="22"/>
        </w:rPr>
      </w:pPr>
      <w:r w:rsidRPr="00D76A9A">
        <w:rPr>
          <w:sz w:val="22"/>
          <w:szCs w:val="22"/>
        </w:rPr>
        <w:t>"His view is</w:t>
      </w:r>
      <w:r w:rsidRPr="00D76A9A">
        <w:rPr>
          <w:spacing w:val="43"/>
          <w:sz w:val="22"/>
          <w:szCs w:val="22"/>
        </w:rPr>
        <w:t xml:space="preserve"> </w:t>
      </w:r>
      <w:r w:rsidRPr="00D76A9A">
        <w:rPr>
          <w:sz w:val="22"/>
          <w:szCs w:val="22"/>
        </w:rPr>
        <w:t>that the painting is</w:t>
      </w:r>
      <w:r w:rsidRPr="00D76A9A">
        <w:rPr>
          <w:spacing w:val="43"/>
          <w:sz w:val="22"/>
          <w:szCs w:val="22"/>
        </w:rPr>
        <w:t xml:space="preserve"> </w:t>
      </w:r>
      <w:r w:rsidRPr="00D76A9A">
        <w:rPr>
          <w:sz w:val="22"/>
          <w:szCs w:val="22"/>
        </w:rPr>
        <w:t>early and</w:t>
      </w:r>
      <w:r w:rsidRPr="00D76A9A">
        <w:rPr>
          <w:spacing w:val="50"/>
          <w:sz w:val="22"/>
          <w:szCs w:val="22"/>
        </w:rPr>
        <w:t xml:space="preserve"> </w:t>
      </w:r>
      <w:r w:rsidRPr="00D76A9A">
        <w:rPr>
          <w:sz w:val="22"/>
          <w:szCs w:val="22"/>
        </w:rPr>
        <w:t>very interesting, but he</w:t>
      </w:r>
      <w:r w:rsidRPr="00D76A9A">
        <w:rPr>
          <w:spacing w:val="54"/>
          <w:sz w:val="22"/>
          <w:szCs w:val="22"/>
        </w:rPr>
        <w:t xml:space="preserve"> </w:t>
      </w:r>
      <w:r w:rsidRPr="00D76A9A">
        <w:rPr>
          <w:sz w:val="22"/>
          <w:szCs w:val="22"/>
        </w:rPr>
        <w:t>has doubts about certain elements that</w:t>
      </w:r>
      <w:r w:rsidRPr="00D76A9A">
        <w:rPr>
          <w:spacing w:val="38"/>
          <w:sz w:val="22"/>
          <w:szCs w:val="22"/>
        </w:rPr>
        <w:t xml:space="preserve"> </w:t>
      </w:r>
      <w:r w:rsidRPr="00D76A9A">
        <w:rPr>
          <w:sz w:val="22"/>
          <w:szCs w:val="22"/>
        </w:rPr>
        <w:t>he</w:t>
      </w:r>
      <w:r w:rsidRPr="00D76A9A">
        <w:rPr>
          <w:spacing w:val="25"/>
          <w:sz w:val="22"/>
          <w:szCs w:val="22"/>
        </w:rPr>
        <w:t xml:space="preserve"> </w:t>
      </w:r>
      <w:r w:rsidRPr="00D76A9A">
        <w:rPr>
          <w:sz w:val="22"/>
          <w:szCs w:val="22"/>
        </w:rPr>
        <w:t>feels are</w:t>
      </w:r>
      <w:r w:rsidRPr="00D76A9A">
        <w:rPr>
          <w:spacing w:val="27"/>
          <w:sz w:val="22"/>
          <w:szCs w:val="22"/>
        </w:rPr>
        <w:t xml:space="preserve"> </w:t>
      </w:r>
      <w:r w:rsidRPr="00D76A9A">
        <w:rPr>
          <w:sz w:val="22"/>
          <w:szCs w:val="22"/>
        </w:rPr>
        <w:t>not</w:t>
      </w:r>
      <w:r w:rsidRPr="00D76A9A">
        <w:rPr>
          <w:spacing w:val="38"/>
          <w:sz w:val="22"/>
          <w:szCs w:val="22"/>
        </w:rPr>
        <w:t xml:space="preserve"> </w:t>
      </w:r>
      <w:r w:rsidRPr="00D76A9A">
        <w:rPr>
          <w:sz w:val="22"/>
          <w:szCs w:val="22"/>
        </w:rPr>
        <w:t>characteristic of</w:t>
      </w:r>
      <w:r w:rsidRPr="00D76A9A">
        <w:rPr>
          <w:spacing w:val="21"/>
          <w:sz w:val="22"/>
          <w:szCs w:val="22"/>
        </w:rPr>
        <w:t xml:space="preserve"> </w:t>
      </w:r>
      <w:proofErr w:type="spellStart"/>
      <w:r w:rsidRPr="00D76A9A">
        <w:rPr>
          <w:sz w:val="22"/>
          <w:szCs w:val="22"/>
        </w:rPr>
        <w:t>Albani</w:t>
      </w:r>
      <w:proofErr w:type="spellEnd"/>
      <w:r w:rsidRPr="00D76A9A">
        <w:rPr>
          <w:sz w:val="22"/>
          <w:szCs w:val="22"/>
        </w:rPr>
        <w:t>. His</w:t>
      </w:r>
      <w:r w:rsidRPr="00D76A9A">
        <w:rPr>
          <w:spacing w:val="38"/>
          <w:sz w:val="22"/>
          <w:szCs w:val="22"/>
        </w:rPr>
        <w:t xml:space="preserve"> </w:t>
      </w:r>
      <w:r w:rsidRPr="00D76A9A">
        <w:rPr>
          <w:sz w:val="22"/>
          <w:szCs w:val="22"/>
        </w:rPr>
        <w:t>conclusion was</w:t>
      </w:r>
      <w:r w:rsidRPr="00D76A9A">
        <w:rPr>
          <w:spacing w:val="11"/>
          <w:sz w:val="22"/>
          <w:szCs w:val="22"/>
        </w:rPr>
        <w:t xml:space="preserve"> </w:t>
      </w:r>
      <w:r w:rsidRPr="00D76A9A">
        <w:rPr>
          <w:sz w:val="22"/>
          <w:szCs w:val="22"/>
        </w:rPr>
        <w:t>that it</w:t>
      </w:r>
      <w:r w:rsidRPr="00D76A9A">
        <w:rPr>
          <w:spacing w:val="15"/>
          <w:sz w:val="22"/>
          <w:szCs w:val="22"/>
        </w:rPr>
        <w:t xml:space="preserve"> </w:t>
      </w:r>
      <w:r w:rsidRPr="00D76A9A">
        <w:rPr>
          <w:sz w:val="22"/>
          <w:szCs w:val="22"/>
        </w:rPr>
        <w:t>may</w:t>
      </w:r>
      <w:r w:rsidRPr="00D76A9A">
        <w:rPr>
          <w:spacing w:val="46"/>
          <w:sz w:val="22"/>
          <w:szCs w:val="22"/>
        </w:rPr>
        <w:t xml:space="preserve"> </w:t>
      </w:r>
      <w:r w:rsidRPr="00D76A9A">
        <w:rPr>
          <w:sz w:val="22"/>
          <w:szCs w:val="22"/>
        </w:rPr>
        <w:t>come</w:t>
      </w:r>
      <w:r w:rsidRPr="00D76A9A">
        <w:rPr>
          <w:spacing w:val="54"/>
          <w:sz w:val="22"/>
          <w:szCs w:val="22"/>
        </w:rPr>
        <w:t xml:space="preserve"> </w:t>
      </w:r>
      <w:r w:rsidRPr="00D76A9A">
        <w:rPr>
          <w:sz w:val="22"/>
          <w:szCs w:val="22"/>
        </w:rPr>
        <w:t>from</w:t>
      </w:r>
      <w:r w:rsidRPr="00D76A9A">
        <w:rPr>
          <w:spacing w:val="45"/>
          <w:sz w:val="22"/>
          <w:szCs w:val="22"/>
        </w:rPr>
        <w:t xml:space="preserve"> </w:t>
      </w:r>
      <w:proofErr w:type="spellStart"/>
      <w:r w:rsidRPr="00D76A9A">
        <w:rPr>
          <w:sz w:val="22"/>
          <w:szCs w:val="22"/>
        </w:rPr>
        <w:t>Albani's</w:t>
      </w:r>
      <w:proofErr w:type="spellEnd"/>
      <w:r w:rsidRPr="00D76A9A">
        <w:rPr>
          <w:sz w:val="22"/>
          <w:szCs w:val="22"/>
        </w:rPr>
        <w:t xml:space="preserve"> studio</w:t>
      </w:r>
      <w:r w:rsidRPr="00D76A9A">
        <w:rPr>
          <w:spacing w:val="46"/>
          <w:sz w:val="22"/>
          <w:szCs w:val="22"/>
        </w:rPr>
        <w:t xml:space="preserve"> </w:t>
      </w:r>
      <w:r w:rsidRPr="00D76A9A">
        <w:rPr>
          <w:sz w:val="22"/>
          <w:szCs w:val="22"/>
        </w:rPr>
        <w:t>rather</w:t>
      </w:r>
      <w:r w:rsidRPr="00D76A9A">
        <w:rPr>
          <w:spacing w:val="46"/>
          <w:sz w:val="22"/>
          <w:szCs w:val="22"/>
        </w:rPr>
        <w:t xml:space="preserve"> </w:t>
      </w:r>
      <w:r w:rsidRPr="00D76A9A">
        <w:rPr>
          <w:sz w:val="22"/>
          <w:szCs w:val="22"/>
        </w:rPr>
        <w:t>than</w:t>
      </w:r>
      <w:r w:rsidRPr="00D76A9A">
        <w:rPr>
          <w:spacing w:val="41"/>
          <w:sz w:val="22"/>
          <w:szCs w:val="22"/>
        </w:rPr>
        <w:t xml:space="preserve"> </w:t>
      </w:r>
      <w:r w:rsidRPr="00D76A9A">
        <w:rPr>
          <w:sz w:val="22"/>
          <w:szCs w:val="22"/>
        </w:rPr>
        <w:t>being</w:t>
      </w:r>
      <w:r w:rsidRPr="00D76A9A">
        <w:rPr>
          <w:spacing w:val="47"/>
          <w:sz w:val="22"/>
          <w:szCs w:val="22"/>
        </w:rPr>
        <w:t xml:space="preserve"> </w:t>
      </w:r>
      <w:r w:rsidRPr="00D76A9A">
        <w:rPr>
          <w:sz w:val="22"/>
          <w:szCs w:val="22"/>
        </w:rPr>
        <w:t>by</w:t>
      </w:r>
      <w:r w:rsidRPr="00D76A9A">
        <w:rPr>
          <w:spacing w:val="21"/>
          <w:sz w:val="22"/>
          <w:szCs w:val="22"/>
        </w:rPr>
        <w:t xml:space="preserve"> </w:t>
      </w:r>
      <w:r w:rsidRPr="00D76A9A">
        <w:rPr>
          <w:sz w:val="22"/>
          <w:szCs w:val="22"/>
        </w:rPr>
        <w:t>him."</w:t>
      </w:r>
    </w:p>
    <w:p w:rsidR="00CE35EE" w:rsidRPr="00D76A9A" w:rsidRDefault="00D76A9A" w:rsidP="00D76A9A">
      <w:pPr>
        <w:spacing w:line="480" w:lineRule="auto"/>
        <w:jc w:val="both"/>
        <w:rPr>
          <w:sz w:val="22"/>
          <w:szCs w:val="22"/>
        </w:rPr>
      </w:pPr>
      <w:r w:rsidRPr="00D76A9A">
        <w:rPr>
          <w:position w:val="2"/>
          <w:sz w:val="22"/>
          <w:szCs w:val="22"/>
        </w:rPr>
        <w:t>5. In a further email dated the</w:t>
      </w:r>
      <w:r>
        <w:rPr>
          <w:w w:val="82"/>
          <w:position w:val="2"/>
          <w:sz w:val="22"/>
          <w:szCs w:val="22"/>
        </w:rPr>
        <w:t xml:space="preserve"> 28th </w:t>
      </w:r>
      <w:r w:rsidRPr="00D76A9A">
        <w:rPr>
          <w:position w:val="2"/>
          <w:sz w:val="22"/>
          <w:szCs w:val="22"/>
        </w:rPr>
        <w:t>June Ms</w:t>
      </w:r>
      <w:r>
        <w:rPr>
          <w:position w:val="2"/>
          <w:sz w:val="22"/>
          <w:szCs w:val="22"/>
        </w:rPr>
        <w:t>.</w:t>
      </w:r>
      <w:r w:rsidRPr="00D76A9A">
        <w:rPr>
          <w:position w:val="2"/>
          <w:sz w:val="22"/>
          <w:szCs w:val="22"/>
        </w:rPr>
        <w:t xml:space="preserve"> Oliphant said that the painting had</w:t>
      </w:r>
      <w:r>
        <w:rPr>
          <w:position w:val="2"/>
          <w:sz w:val="22"/>
          <w:szCs w:val="22"/>
        </w:rPr>
        <w:t xml:space="preserve"> </w:t>
      </w:r>
      <w:r w:rsidRPr="00D76A9A">
        <w:rPr>
          <w:sz w:val="22"/>
          <w:szCs w:val="22"/>
        </w:rPr>
        <w:t>recently been</w:t>
      </w:r>
      <w:r w:rsidRPr="00D76A9A">
        <w:rPr>
          <w:spacing w:val="52"/>
          <w:sz w:val="22"/>
          <w:szCs w:val="22"/>
        </w:rPr>
        <w:t xml:space="preserve"> </w:t>
      </w:r>
      <w:r w:rsidRPr="00D76A9A">
        <w:rPr>
          <w:sz w:val="22"/>
          <w:szCs w:val="22"/>
        </w:rPr>
        <w:t>seen</w:t>
      </w:r>
      <w:r w:rsidRPr="00D76A9A">
        <w:rPr>
          <w:spacing w:val="33"/>
          <w:sz w:val="22"/>
          <w:szCs w:val="22"/>
        </w:rPr>
        <w:t xml:space="preserve"> </w:t>
      </w:r>
      <w:r w:rsidRPr="00D76A9A">
        <w:rPr>
          <w:sz w:val="22"/>
          <w:szCs w:val="22"/>
        </w:rPr>
        <w:t>by</w:t>
      </w:r>
      <w:r w:rsidRPr="00D76A9A">
        <w:rPr>
          <w:spacing w:val="34"/>
          <w:sz w:val="22"/>
          <w:szCs w:val="22"/>
        </w:rPr>
        <w:t xml:space="preserve"> </w:t>
      </w:r>
      <w:r w:rsidRPr="00D76A9A">
        <w:rPr>
          <w:sz w:val="22"/>
          <w:szCs w:val="22"/>
        </w:rPr>
        <w:t>a</w:t>
      </w:r>
      <w:r w:rsidRPr="00D76A9A">
        <w:rPr>
          <w:spacing w:val="14"/>
          <w:sz w:val="22"/>
          <w:szCs w:val="22"/>
        </w:rPr>
        <w:t xml:space="preserve"> </w:t>
      </w:r>
      <w:r w:rsidRPr="00D76A9A">
        <w:rPr>
          <w:sz w:val="22"/>
          <w:szCs w:val="22"/>
        </w:rPr>
        <w:t>Dr</w:t>
      </w:r>
      <w:r w:rsidR="00D47428">
        <w:rPr>
          <w:sz w:val="22"/>
          <w:szCs w:val="22"/>
        </w:rPr>
        <w:t>.</w:t>
      </w:r>
      <w:r w:rsidRPr="00D76A9A">
        <w:rPr>
          <w:spacing w:val="24"/>
          <w:sz w:val="22"/>
          <w:szCs w:val="22"/>
        </w:rPr>
        <w:t xml:space="preserve"> </w:t>
      </w:r>
      <w:r w:rsidRPr="00D76A9A">
        <w:rPr>
          <w:sz w:val="22"/>
          <w:szCs w:val="22"/>
        </w:rPr>
        <w:t>Puglisi, who</w:t>
      </w:r>
      <w:r w:rsidRPr="00D76A9A">
        <w:rPr>
          <w:spacing w:val="45"/>
          <w:sz w:val="22"/>
          <w:szCs w:val="22"/>
        </w:rPr>
        <w:t xml:space="preserve"> </w:t>
      </w:r>
      <w:r w:rsidRPr="00D76A9A">
        <w:rPr>
          <w:sz w:val="22"/>
          <w:szCs w:val="22"/>
        </w:rPr>
        <w:t>would seem</w:t>
      </w:r>
      <w:r w:rsidRPr="00D76A9A">
        <w:rPr>
          <w:spacing w:val="44"/>
          <w:sz w:val="22"/>
          <w:szCs w:val="22"/>
        </w:rPr>
        <w:t xml:space="preserve"> </w:t>
      </w:r>
      <w:r w:rsidRPr="00D76A9A">
        <w:rPr>
          <w:sz w:val="22"/>
          <w:szCs w:val="22"/>
        </w:rPr>
        <w:t>to</w:t>
      </w:r>
      <w:r w:rsidRPr="00D76A9A">
        <w:rPr>
          <w:spacing w:val="8"/>
          <w:sz w:val="22"/>
          <w:szCs w:val="22"/>
        </w:rPr>
        <w:t xml:space="preserve"> </w:t>
      </w:r>
      <w:r w:rsidRPr="00D76A9A">
        <w:rPr>
          <w:sz w:val="22"/>
          <w:szCs w:val="22"/>
        </w:rPr>
        <w:t>be</w:t>
      </w:r>
      <w:r w:rsidRPr="00D76A9A">
        <w:rPr>
          <w:spacing w:val="34"/>
          <w:sz w:val="22"/>
          <w:szCs w:val="22"/>
        </w:rPr>
        <w:t xml:space="preserve"> </w:t>
      </w:r>
      <w:r w:rsidRPr="00D76A9A">
        <w:rPr>
          <w:sz w:val="22"/>
          <w:szCs w:val="22"/>
        </w:rPr>
        <w:t>the</w:t>
      </w:r>
      <w:r w:rsidRPr="00D76A9A">
        <w:rPr>
          <w:spacing w:val="26"/>
          <w:sz w:val="22"/>
          <w:szCs w:val="22"/>
        </w:rPr>
        <w:t xml:space="preserve"> </w:t>
      </w:r>
      <w:r w:rsidRPr="00D76A9A">
        <w:rPr>
          <w:sz w:val="22"/>
          <w:szCs w:val="22"/>
        </w:rPr>
        <w:t xml:space="preserve">leading, internationally- </w:t>
      </w:r>
      <w:proofErr w:type="spellStart"/>
      <w:r w:rsidRPr="00D76A9A">
        <w:rPr>
          <w:sz w:val="22"/>
          <w:szCs w:val="22"/>
        </w:rPr>
        <w:t>ecognised</w:t>
      </w:r>
      <w:proofErr w:type="spellEnd"/>
      <w:r w:rsidRPr="00D76A9A">
        <w:rPr>
          <w:sz w:val="22"/>
          <w:szCs w:val="22"/>
        </w:rPr>
        <w:t xml:space="preserve"> authority on</w:t>
      </w:r>
      <w:r w:rsidRPr="00D76A9A">
        <w:rPr>
          <w:spacing w:val="25"/>
          <w:sz w:val="22"/>
          <w:szCs w:val="22"/>
        </w:rPr>
        <w:t xml:space="preserve"> </w:t>
      </w:r>
      <w:proofErr w:type="spellStart"/>
      <w:r w:rsidRPr="00D76A9A">
        <w:rPr>
          <w:sz w:val="22"/>
          <w:szCs w:val="22"/>
        </w:rPr>
        <w:t>Albani</w:t>
      </w:r>
      <w:proofErr w:type="spellEnd"/>
      <w:r w:rsidRPr="00D76A9A">
        <w:rPr>
          <w:sz w:val="22"/>
          <w:szCs w:val="22"/>
        </w:rPr>
        <w:t>.</w:t>
      </w:r>
      <w:r>
        <w:rPr>
          <w:sz w:val="22"/>
          <w:szCs w:val="22"/>
        </w:rPr>
        <w:t xml:space="preserve"> </w:t>
      </w:r>
      <w:r w:rsidRPr="00D76A9A">
        <w:rPr>
          <w:sz w:val="22"/>
          <w:szCs w:val="22"/>
        </w:rPr>
        <w:t>"She found it</w:t>
      </w:r>
      <w:r w:rsidRPr="00D76A9A">
        <w:rPr>
          <w:spacing w:val="24"/>
          <w:sz w:val="22"/>
          <w:szCs w:val="22"/>
        </w:rPr>
        <w:t xml:space="preserve"> </w:t>
      </w:r>
      <w:r w:rsidRPr="00D76A9A">
        <w:rPr>
          <w:sz w:val="22"/>
          <w:szCs w:val="22"/>
        </w:rPr>
        <w:t>very</w:t>
      </w:r>
      <w:r w:rsidRPr="00D76A9A">
        <w:rPr>
          <w:spacing w:val="48"/>
          <w:sz w:val="22"/>
          <w:szCs w:val="22"/>
        </w:rPr>
        <w:t xml:space="preserve"> </w:t>
      </w:r>
      <w:r w:rsidRPr="00D76A9A">
        <w:rPr>
          <w:sz w:val="22"/>
          <w:szCs w:val="22"/>
        </w:rPr>
        <w:t>interesting, but</w:t>
      </w:r>
      <w:r w:rsidRPr="00D76A9A">
        <w:rPr>
          <w:spacing w:val="38"/>
          <w:sz w:val="22"/>
          <w:szCs w:val="22"/>
        </w:rPr>
        <w:t xml:space="preserve"> </w:t>
      </w:r>
      <w:r w:rsidRPr="00D76A9A">
        <w:rPr>
          <w:sz w:val="22"/>
          <w:szCs w:val="22"/>
        </w:rPr>
        <w:t>the</w:t>
      </w:r>
      <w:r w:rsidRPr="00D76A9A">
        <w:rPr>
          <w:spacing w:val="46"/>
          <w:sz w:val="22"/>
          <w:szCs w:val="22"/>
        </w:rPr>
        <w:t xml:space="preserve"> </w:t>
      </w:r>
      <w:r w:rsidRPr="00D76A9A">
        <w:rPr>
          <w:sz w:val="22"/>
          <w:szCs w:val="22"/>
        </w:rPr>
        <w:t>condition of</w:t>
      </w:r>
      <w:r w:rsidRPr="00D76A9A">
        <w:rPr>
          <w:spacing w:val="30"/>
          <w:sz w:val="22"/>
          <w:szCs w:val="22"/>
        </w:rPr>
        <w:t xml:space="preserve"> </w:t>
      </w:r>
      <w:r w:rsidRPr="00D76A9A">
        <w:rPr>
          <w:sz w:val="22"/>
          <w:szCs w:val="22"/>
        </w:rPr>
        <w:t>it</w:t>
      </w:r>
      <w:r w:rsidRPr="00D76A9A">
        <w:rPr>
          <w:spacing w:val="29"/>
          <w:sz w:val="22"/>
          <w:szCs w:val="22"/>
        </w:rPr>
        <w:t xml:space="preserve"> </w:t>
      </w:r>
      <w:r w:rsidRPr="00D76A9A">
        <w:rPr>
          <w:sz w:val="22"/>
          <w:szCs w:val="22"/>
        </w:rPr>
        <w:t>(not</w:t>
      </w:r>
      <w:r w:rsidRPr="00D76A9A">
        <w:rPr>
          <w:spacing w:val="47"/>
          <w:sz w:val="22"/>
          <w:szCs w:val="22"/>
        </w:rPr>
        <w:t xml:space="preserve"> </w:t>
      </w:r>
      <w:r w:rsidRPr="00D76A9A">
        <w:rPr>
          <w:sz w:val="22"/>
          <w:szCs w:val="22"/>
        </w:rPr>
        <w:t>least</w:t>
      </w:r>
      <w:r w:rsidRPr="00D76A9A">
        <w:rPr>
          <w:spacing w:val="41"/>
          <w:sz w:val="22"/>
          <w:szCs w:val="22"/>
        </w:rPr>
        <w:t xml:space="preserve"> </w:t>
      </w:r>
      <w:r w:rsidRPr="00D76A9A">
        <w:rPr>
          <w:sz w:val="22"/>
          <w:szCs w:val="22"/>
        </w:rPr>
        <w:t>the</w:t>
      </w:r>
      <w:r w:rsidRPr="00D76A9A">
        <w:rPr>
          <w:spacing w:val="41"/>
          <w:sz w:val="22"/>
          <w:szCs w:val="22"/>
        </w:rPr>
        <w:t xml:space="preserve"> </w:t>
      </w:r>
      <w:r w:rsidRPr="00D76A9A">
        <w:rPr>
          <w:sz w:val="22"/>
          <w:szCs w:val="22"/>
        </w:rPr>
        <w:t>over-paint applied during various past restorations) made it difficult for her to come to any certain conclusions about</w:t>
      </w:r>
      <w:r w:rsidRPr="00D76A9A">
        <w:rPr>
          <w:spacing w:val="51"/>
          <w:sz w:val="22"/>
          <w:szCs w:val="22"/>
        </w:rPr>
        <w:t xml:space="preserve"> </w:t>
      </w:r>
      <w:r w:rsidRPr="00D76A9A">
        <w:rPr>
          <w:sz w:val="22"/>
          <w:szCs w:val="22"/>
        </w:rPr>
        <w:t>the</w:t>
      </w:r>
      <w:r w:rsidRPr="00D76A9A">
        <w:rPr>
          <w:spacing w:val="36"/>
          <w:sz w:val="22"/>
          <w:szCs w:val="22"/>
        </w:rPr>
        <w:t xml:space="preserve"> </w:t>
      </w:r>
      <w:r w:rsidRPr="00D76A9A">
        <w:rPr>
          <w:sz w:val="22"/>
          <w:szCs w:val="22"/>
        </w:rPr>
        <w:t>authorship. I</w:t>
      </w:r>
      <w:r w:rsidRPr="00D76A9A">
        <w:rPr>
          <w:spacing w:val="16"/>
          <w:sz w:val="22"/>
          <w:szCs w:val="22"/>
        </w:rPr>
        <w:t xml:space="preserve"> </w:t>
      </w:r>
      <w:r w:rsidRPr="00D76A9A">
        <w:rPr>
          <w:sz w:val="22"/>
          <w:szCs w:val="22"/>
        </w:rPr>
        <w:t>think</w:t>
      </w:r>
      <w:r w:rsidRPr="00D76A9A">
        <w:rPr>
          <w:spacing w:val="50"/>
          <w:sz w:val="22"/>
          <w:szCs w:val="22"/>
        </w:rPr>
        <w:t xml:space="preserve"> </w:t>
      </w:r>
      <w:r w:rsidRPr="00D76A9A">
        <w:rPr>
          <w:sz w:val="22"/>
          <w:szCs w:val="22"/>
        </w:rPr>
        <w:t>she,</w:t>
      </w:r>
      <w:r w:rsidRPr="00D76A9A">
        <w:rPr>
          <w:spacing w:val="34"/>
          <w:sz w:val="22"/>
          <w:szCs w:val="22"/>
        </w:rPr>
        <w:t xml:space="preserve"> </w:t>
      </w:r>
      <w:r w:rsidRPr="00D76A9A">
        <w:rPr>
          <w:sz w:val="22"/>
          <w:szCs w:val="22"/>
        </w:rPr>
        <w:t>Aidan Weston-Lewis and</w:t>
      </w:r>
      <w:r w:rsidRPr="00D76A9A">
        <w:rPr>
          <w:spacing w:val="35"/>
          <w:sz w:val="22"/>
          <w:szCs w:val="22"/>
        </w:rPr>
        <w:t xml:space="preserve"> </w:t>
      </w:r>
      <w:r w:rsidRPr="00D76A9A">
        <w:rPr>
          <w:sz w:val="22"/>
          <w:szCs w:val="22"/>
        </w:rPr>
        <w:t>we</w:t>
      </w:r>
      <w:r w:rsidRPr="00D76A9A">
        <w:rPr>
          <w:spacing w:val="39"/>
          <w:sz w:val="22"/>
          <w:szCs w:val="22"/>
        </w:rPr>
        <w:t xml:space="preserve"> </w:t>
      </w:r>
      <w:r w:rsidRPr="00D76A9A">
        <w:rPr>
          <w:sz w:val="22"/>
          <w:szCs w:val="22"/>
        </w:rPr>
        <w:t>are</w:t>
      </w:r>
      <w:r w:rsidRPr="00D76A9A">
        <w:rPr>
          <w:spacing w:val="32"/>
          <w:sz w:val="22"/>
          <w:szCs w:val="22"/>
        </w:rPr>
        <w:t xml:space="preserve"> </w:t>
      </w:r>
      <w:r w:rsidRPr="00D76A9A">
        <w:rPr>
          <w:sz w:val="22"/>
          <w:szCs w:val="22"/>
        </w:rPr>
        <w:t>agreed that, whilst in</w:t>
      </w:r>
      <w:r w:rsidRPr="00D76A9A">
        <w:rPr>
          <w:spacing w:val="37"/>
          <w:sz w:val="22"/>
          <w:szCs w:val="22"/>
        </w:rPr>
        <w:t xml:space="preserve"> </w:t>
      </w:r>
      <w:r w:rsidRPr="00D76A9A">
        <w:rPr>
          <w:sz w:val="22"/>
          <w:szCs w:val="22"/>
        </w:rPr>
        <w:t>this</w:t>
      </w:r>
      <w:r w:rsidRPr="00D76A9A">
        <w:rPr>
          <w:spacing w:val="39"/>
          <w:sz w:val="22"/>
          <w:szCs w:val="22"/>
        </w:rPr>
        <w:t xml:space="preserve"> </w:t>
      </w:r>
      <w:r w:rsidRPr="00D76A9A">
        <w:rPr>
          <w:sz w:val="22"/>
          <w:szCs w:val="22"/>
        </w:rPr>
        <w:t>state</w:t>
      </w:r>
      <w:r w:rsidRPr="00D76A9A">
        <w:rPr>
          <w:spacing w:val="50"/>
          <w:sz w:val="22"/>
          <w:szCs w:val="22"/>
        </w:rPr>
        <w:t xml:space="preserve"> </w:t>
      </w:r>
      <w:r w:rsidRPr="00D76A9A">
        <w:rPr>
          <w:sz w:val="22"/>
          <w:szCs w:val="22"/>
        </w:rPr>
        <w:t>it</w:t>
      </w:r>
      <w:r w:rsidRPr="00D76A9A">
        <w:rPr>
          <w:spacing w:val="23"/>
          <w:sz w:val="22"/>
          <w:szCs w:val="22"/>
        </w:rPr>
        <w:t xml:space="preserve"> </w:t>
      </w:r>
      <w:r w:rsidRPr="00D76A9A">
        <w:rPr>
          <w:sz w:val="22"/>
          <w:szCs w:val="22"/>
        </w:rPr>
        <w:t>would be</w:t>
      </w:r>
      <w:r w:rsidRPr="00D76A9A">
        <w:rPr>
          <w:spacing w:val="39"/>
          <w:sz w:val="22"/>
          <w:szCs w:val="22"/>
        </w:rPr>
        <w:t xml:space="preserve"> </w:t>
      </w:r>
      <w:r w:rsidRPr="00D76A9A">
        <w:rPr>
          <w:sz w:val="22"/>
          <w:szCs w:val="22"/>
        </w:rPr>
        <w:t>difficult</w:t>
      </w:r>
      <w:r w:rsidRPr="00D76A9A">
        <w:rPr>
          <w:spacing w:val="47"/>
          <w:sz w:val="22"/>
          <w:szCs w:val="22"/>
        </w:rPr>
        <w:t xml:space="preserve"> </w:t>
      </w:r>
      <w:r w:rsidRPr="00D76A9A">
        <w:rPr>
          <w:sz w:val="22"/>
          <w:szCs w:val="22"/>
        </w:rPr>
        <w:t>to give</w:t>
      </w:r>
      <w:r w:rsidRPr="00D76A9A">
        <w:rPr>
          <w:spacing w:val="45"/>
          <w:sz w:val="22"/>
          <w:szCs w:val="22"/>
        </w:rPr>
        <w:t xml:space="preserve"> </w:t>
      </w:r>
      <w:r w:rsidRPr="00D76A9A">
        <w:rPr>
          <w:sz w:val="22"/>
          <w:szCs w:val="22"/>
        </w:rPr>
        <w:t>it</w:t>
      </w:r>
      <w:r w:rsidRPr="00D76A9A">
        <w:rPr>
          <w:spacing w:val="28"/>
          <w:sz w:val="22"/>
          <w:szCs w:val="22"/>
        </w:rPr>
        <w:t xml:space="preserve"> </w:t>
      </w:r>
      <w:r w:rsidRPr="00D76A9A">
        <w:rPr>
          <w:sz w:val="22"/>
          <w:szCs w:val="22"/>
        </w:rPr>
        <w:t>a</w:t>
      </w:r>
      <w:r w:rsidRPr="00D76A9A">
        <w:rPr>
          <w:spacing w:val="19"/>
          <w:sz w:val="22"/>
          <w:szCs w:val="22"/>
        </w:rPr>
        <w:t xml:space="preserve"> </w:t>
      </w:r>
      <w:r w:rsidRPr="00D76A9A">
        <w:rPr>
          <w:sz w:val="22"/>
          <w:szCs w:val="22"/>
        </w:rPr>
        <w:t>firm ascription to</w:t>
      </w:r>
      <w:r w:rsidRPr="00D76A9A">
        <w:rPr>
          <w:spacing w:val="22"/>
          <w:sz w:val="22"/>
          <w:szCs w:val="22"/>
        </w:rPr>
        <w:t xml:space="preserve"> </w:t>
      </w:r>
      <w:proofErr w:type="spellStart"/>
      <w:r w:rsidRPr="00D76A9A">
        <w:rPr>
          <w:sz w:val="22"/>
          <w:szCs w:val="22"/>
        </w:rPr>
        <w:t>Albani</w:t>
      </w:r>
      <w:proofErr w:type="spellEnd"/>
      <w:r w:rsidRPr="00D76A9A">
        <w:rPr>
          <w:sz w:val="22"/>
          <w:szCs w:val="22"/>
        </w:rPr>
        <w:t>,</w:t>
      </w:r>
      <w:r w:rsidRPr="00D76A9A">
        <w:rPr>
          <w:spacing w:val="29"/>
          <w:sz w:val="22"/>
          <w:szCs w:val="22"/>
        </w:rPr>
        <w:t xml:space="preserve"> </w:t>
      </w:r>
      <w:r w:rsidRPr="00D76A9A">
        <w:rPr>
          <w:sz w:val="22"/>
          <w:szCs w:val="22"/>
        </w:rPr>
        <w:t xml:space="preserve">we believe </w:t>
      </w:r>
      <w:r w:rsidR="00D47428">
        <w:rPr>
          <w:sz w:val="22"/>
          <w:szCs w:val="22"/>
        </w:rPr>
        <w:t xml:space="preserve">it </w:t>
      </w:r>
      <w:r w:rsidRPr="00D76A9A">
        <w:rPr>
          <w:sz w:val="22"/>
          <w:szCs w:val="22"/>
        </w:rPr>
        <w:t>is</w:t>
      </w:r>
      <w:r w:rsidRPr="00D76A9A">
        <w:rPr>
          <w:spacing w:val="36"/>
          <w:sz w:val="22"/>
          <w:szCs w:val="22"/>
        </w:rPr>
        <w:t xml:space="preserve"> </w:t>
      </w:r>
      <w:r w:rsidRPr="00D76A9A">
        <w:rPr>
          <w:sz w:val="22"/>
          <w:szCs w:val="22"/>
        </w:rPr>
        <w:t>of</w:t>
      </w:r>
      <w:r w:rsidRPr="00D76A9A">
        <w:rPr>
          <w:spacing w:val="28"/>
          <w:sz w:val="22"/>
          <w:szCs w:val="22"/>
        </w:rPr>
        <w:t xml:space="preserve"> </w:t>
      </w:r>
      <w:r w:rsidRPr="00D76A9A">
        <w:rPr>
          <w:sz w:val="22"/>
          <w:szCs w:val="22"/>
        </w:rPr>
        <w:t>the</w:t>
      </w:r>
      <w:r w:rsidRPr="00D76A9A">
        <w:rPr>
          <w:spacing w:val="49"/>
          <w:sz w:val="22"/>
          <w:szCs w:val="22"/>
        </w:rPr>
        <w:t xml:space="preserve"> </w:t>
      </w:r>
      <w:r w:rsidRPr="00D76A9A">
        <w:rPr>
          <w:sz w:val="22"/>
          <w:szCs w:val="22"/>
        </w:rPr>
        <w:t>period and</w:t>
      </w:r>
      <w:r w:rsidRPr="00D76A9A">
        <w:rPr>
          <w:spacing w:val="38"/>
          <w:sz w:val="22"/>
          <w:szCs w:val="22"/>
        </w:rPr>
        <w:t xml:space="preserve"> </w:t>
      </w:r>
      <w:r w:rsidRPr="00D76A9A">
        <w:rPr>
          <w:sz w:val="22"/>
          <w:szCs w:val="22"/>
        </w:rPr>
        <w:t>that one</w:t>
      </w:r>
      <w:r w:rsidRPr="00D76A9A">
        <w:rPr>
          <w:spacing w:val="48"/>
          <w:sz w:val="22"/>
          <w:szCs w:val="22"/>
        </w:rPr>
        <w:t xml:space="preserve"> </w:t>
      </w:r>
      <w:r w:rsidRPr="00D76A9A">
        <w:rPr>
          <w:sz w:val="22"/>
          <w:szCs w:val="22"/>
        </w:rPr>
        <w:t>could certainly call</w:t>
      </w:r>
      <w:r w:rsidRPr="00D76A9A">
        <w:rPr>
          <w:spacing w:val="48"/>
          <w:sz w:val="22"/>
          <w:szCs w:val="22"/>
        </w:rPr>
        <w:t xml:space="preserve"> </w:t>
      </w:r>
      <w:r w:rsidRPr="00D76A9A">
        <w:rPr>
          <w:sz w:val="22"/>
          <w:szCs w:val="22"/>
        </w:rPr>
        <w:t>it</w:t>
      </w:r>
      <w:r w:rsidRPr="00D76A9A">
        <w:rPr>
          <w:spacing w:val="27"/>
          <w:sz w:val="22"/>
          <w:szCs w:val="22"/>
        </w:rPr>
        <w:t xml:space="preserve"> </w:t>
      </w:r>
      <w:r w:rsidRPr="00D76A9A">
        <w:rPr>
          <w:sz w:val="22"/>
          <w:szCs w:val="22"/>
        </w:rPr>
        <w:t>"Studio (or</w:t>
      </w:r>
      <w:r w:rsidRPr="00D76A9A">
        <w:rPr>
          <w:spacing w:val="42"/>
          <w:sz w:val="22"/>
          <w:szCs w:val="22"/>
        </w:rPr>
        <w:t xml:space="preserve"> </w:t>
      </w:r>
      <w:r w:rsidRPr="00D76A9A">
        <w:rPr>
          <w:sz w:val="22"/>
          <w:szCs w:val="22"/>
        </w:rPr>
        <w:t xml:space="preserve">Workshop) </w:t>
      </w:r>
      <w:r w:rsidRPr="00D76A9A">
        <w:rPr>
          <w:w w:val="110"/>
          <w:sz w:val="22"/>
          <w:szCs w:val="22"/>
        </w:rPr>
        <w:t xml:space="preserve">of </w:t>
      </w:r>
      <w:r w:rsidRPr="00D76A9A">
        <w:rPr>
          <w:sz w:val="22"/>
          <w:szCs w:val="22"/>
        </w:rPr>
        <w:t xml:space="preserve">Francesco </w:t>
      </w:r>
      <w:proofErr w:type="spellStart"/>
      <w:r w:rsidRPr="00D76A9A">
        <w:rPr>
          <w:sz w:val="22"/>
          <w:szCs w:val="22"/>
        </w:rPr>
        <w:t>Albani</w:t>
      </w:r>
      <w:proofErr w:type="spellEnd"/>
      <w:r w:rsidRPr="00D76A9A">
        <w:rPr>
          <w:sz w:val="22"/>
          <w:szCs w:val="22"/>
        </w:rPr>
        <w:t>".</w:t>
      </w:r>
    </w:p>
    <w:p w:rsidR="00CE35EE" w:rsidRPr="00D76A9A" w:rsidRDefault="00D76A9A" w:rsidP="00D76A9A">
      <w:pPr>
        <w:spacing w:before="4" w:line="480" w:lineRule="auto"/>
        <w:ind w:hanging="10"/>
        <w:jc w:val="both"/>
        <w:rPr>
          <w:sz w:val="22"/>
          <w:szCs w:val="22"/>
        </w:rPr>
      </w:pPr>
      <w:r w:rsidRPr="00D76A9A">
        <w:rPr>
          <w:sz w:val="22"/>
          <w:szCs w:val="22"/>
        </w:rPr>
        <w:lastRenderedPageBreak/>
        <w:t>The inference from this</w:t>
      </w:r>
      <w:r w:rsidRPr="00D76A9A">
        <w:rPr>
          <w:spacing w:val="45"/>
          <w:sz w:val="22"/>
          <w:szCs w:val="22"/>
        </w:rPr>
        <w:t xml:space="preserve"> </w:t>
      </w:r>
      <w:r w:rsidRPr="00D76A9A">
        <w:rPr>
          <w:sz w:val="22"/>
          <w:szCs w:val="22"/>
        </w:rPr>
        <w:t>is</w:t>
      </w:r>
      <w:r w:rsidRPr="00D76A9A">
        <w:rPr>
          <w:spacing w:val="24"/>
          <w:sz w:val="22"/>
          <w:szCs w:val="22"/>
        </w:rPr>
        <w:t xml:space="preserve"> </w:t>
      </w:r>
      <w:r w:rsidRPr="00D76A9A">
        <w:rPr>
          <w:sz w:val="22"/>
          <w:szCs w:val="22"/>
        </w:rPr>
        <w:t>that</w:t>
      </w:r>
      <w:r w:rsidRPr="00D76A9A">
        <w:rPr>
          <w:spacing w:val="42"/>
          <w:sz w:val="22"/>
          <w:szCs w:val="22"/>
        </w:rPr>
        <w:t xml:space="preserve"> </w:t>
      </w:r>
      <w:r w:rsidRPr="00D76A9A">
        <w:rPr>
          <w:sz w:val="22"/>
          <w:szCs w:val="22"/>
        </w:rPr>
        <w:t>the</w:t>
      </w:r>
      <w:r w:rsidRPr="00D76A9A">
        <w:rPr>
          <w:spacing w:val="36"/>
          <w:sz w:val="22"/>
          <w:szCs w:val="22"/>
        </w:rPr>
        <w:t xml:space="preserve"> </w:t>
      </w:r>
      <w:r w:rsidRPr="00D76A9A">
        <w:rPr>
          <w:sz w:val="22"/>
          <w:szCs w:val="22"/>
        </w:rPr>
        <w:t>artist</w:t>
      </w:r>
      <w:r w:rsidRPr="00D76A9A">
        <w:rPr>
          <w:spacing w:val="52"/>
          <w:sz w:val="22"/>
          <w:szCs w:val="22"/>
        </w:rPr>
        <w:t xml:space="preserve"> </w:t>
      </w:r>
      <w:r w:rsidRPr="00D76A9A">
        <w:rPr>
          <w:sz w:val="22"/>
          <w:szCs w:val="22"/>
        </w:rPr>
        <w:t>himself may</w:t>
      </w:r>
      <w:r w:rsidRPr="00D76A9A">
        <w:rPr>
          <w:spacing w:val="46"/>
          <w:sz w:val="22"/>
          <w:szCs w:val="22"/>
        </w:rPr>
        <w:t xml:space="preserve"> </w:t>
      </w:r>
      <w:r w:rsidRPr="00D76A9A">
        <w:rPr>
          <w:sz w:val="22"/>
          <w:szCs w:val="22"/>
        </w:rPr>
        <w:t>have</w:t>
      </w:r>
      <w:r w:rsidRPr="00D76A9A">
        <w:rPr>
          <w:spacing w:val="48"/>
          <w:sz w:val="22"/>
          <w:szCs w:val="22"/>
        </w:rPr>
        <w:t xml:space="preserve"> </w:t>
      </w:r>
      <w:r w:rsidRPr="00D76A9A">
        <w:rPr>
          <w:sz w:val="22"/>
          <w:szCs w:val="22"/>
        </w:rPr>
        <w:t>participated in</w:t>
      </w:r>
      <w:r w:rsidRPr="00D76A9A">
        <w:rPr>
          <w:spacing w:val="28"/>
          <w:sz w:val="22"/>
          <w:szCs w:val="22"/>
        </w:rPr>
        <w:t xml:space="preserve"> </w:t>
      </w:r>
      <w:r w:rsidRPr="00D76A9A">
        <w:rPr>
          <w:sz w:val="22"/>
          <w:szCs w:val="22"/>
        </w:rPr>
        <w:t>some</w:t>
      </w:r>
      <w:r w:rsidRPr="00D76A9A">
        <w:rPr>
          <w:spacing w:val="47"/>
          <w:sz w:val="22"/>
          <w:szCs w:val="22"/>
        </w:rPr>
        <w:t xml:space="preserve"> </w:t>
      </w:r>
      <w:r w:rsidRPr="00D76A9A">
        <w:rPr>
          <w:sz w:val="22"/>
          <w:szCs w:val="22"/>
        </w:rPr>
        <w:t>of</w:t>
      </w:r>
      <w:r w:rsidRPr="00D76A9A">
        <w:rPr>
          <w:spacing w:val="-3"/>
          <w:sz w:val="22"/>
          <w:szCs w:val="22"/>
        </w:rPr>
        <w:t xml:space="preserve"> </w:t>
      </w:r>
      <w:r w:rsidRPr="00D76A9A">
        <w:rPr>
          <w:sz w:val="22"/>
          <w:szCs w:val="22"/>
        </w:rPr>
        <w:t>the painting. This apparently gives it</w:t>
      </w:r>
      <w:r w:rsidRPr="00D76A9A">
        <w:rPr>
          <w:spacing w:val="51"/>
          <w:sz w:val="22"/>
          <w:szCs w:val="22"/>
        </w:rPr>
        <w:t xml:space="preserve"> </w:t>
      </w:r>
      <w:r w:rsidRPr="00D76A9A">
        <w:rPr>
          <w:sz w:val="22"/>
          <w:szCs w:val="22"/>
        </w:rPr>
        <w:t>speculative appeal. Without cleaning off all</w:t>
      </w:r>
      <w:r w:rsidRPr="00D76A9A">
        <w:rPr>
          <w:spacing w:val="30"/>
          <w:sz w:val="22"/>
          <w:szCs w:val="22"/>
        </w:rPr>
        <w:t xml:space="preserve"> </w:t>
      </w:r>
      <w:r w:rsidRPr="00D76A9A">
        <w:rPr>
          <w:sz w:val="22"/>
          <w:szCs w:val="22"/>
        </w:rPr>
        <w:t>later over-paint one cannot be sure one way or the other. Nor is</w:t>
      </w:r>
      <w:r w:rsidRPr="00D76A9A">
        <w:rPr>
          <w:spacing w:val="53"/>
          <w:sz w:val="22"/>
          <w:szCs w:val="22"/>
        </w:rPr>
        <w:t xml:space="preserve"> </w:t>
      </w:r>
      <w:r w:rsidRPr="00D76A9A">
        <w:rPr>
          <w:sz w:val="22"/>
          <w:szCs w:val="22"/>
        </w:rPr>
        <w:t>there any certainty that such intervention would result</w:t>
      </w:r>
      <w:r w:rsidRPr="00D76A9A">
        <w:rPr>
          <w:spacing w:val="47"/>
          <w:sz w:val="22"/>
          <w:szCs w:val="22"/>
        </w:rPr>
        <w:t xml:space="preserve"> </w:t>
      </w:r>
      <w:r w:rsidRPr="00D76A9A">
        <w:rPr>
          <w:sz w:val="22"/>
          <w:szCs w:val="22"/>
        </w:rPr>
        <w:t>in</w:t>
      </w:r>
      <w:r w:rsidRPr="00D76A9A">
        <w:rPr>
          <w:spacing w:val="19"/>
          <w:sz w:val="22"/>
          <w:szCs w:val="22"/>
        </w:rPr>
        <w:t xml:space="preserve"> </w:t>
      </w:r>
      <w:r w:rsidRPr="00D76A9A">
        <w:rPr>
          <w:sz w:val="22"/>
          <w:szCs w:val="22"/>
        </w:rPr>
        <w:t>any</w:t>
      </w:r>
      <w:r w:rsidRPr="00D76A9A">
        <w:rPr>
          <w:spacing w:val="26"/>
          <w:sz w:val="22"/>
          <w:szCs w:val="22"/>
        </w:rPr>
        <w:t xml:space="preserve"> </w:t>
      </w:r>
      <w:r w:rsidRPr="00D76A9A">
        <w:rPr>
          <w:sz w:val="22"/>
          <w:szCs w:val="22"/>
        </w:rPr>
        <w:t>greater clarity</w:t>
      </w:r>
      <w:r w:rsidRPr="00D76A9A">
        <w:rPr>
          <w:spacing w:val="50"/>
          <w:sz w:val="22"/>
          <w:szCs w:val="22"/>
        </w:rPr>
        <w:t xml:space="preserve"> </w:t>
      </w:r>
      <w:r w:rsidRPr="00D76A9A">
        <w:rPr>
          <w:sz w:val="22"/>
          <w:szCs w:val="22"/>
        </w:rPr>
        <w:t>as</w:t>
      </w:r>
      <w:r w:rsidRPr="00D76A9A">
        <w:rPr>
          <w:spacing w:val="21"/>
          <w:sz w:val="22"/>
          <w:szCs w:val="22"/>
        </w:rPr>
        <w:t xml:space="preserve"> </w:t>
      </w:r>
      <w:r w:rsidRPr="00D76A9A">
        <w:rPr>
          <w:sz w:val="22"/>
          <w:szCs w:val="22"/>
        </w:rPr>
        <w:t>to</w:t>
      </w:r>
      <w:r w:rsidRPr="00D76A9A">
        <w:rPr>
          <w:spacing w:val="23"/>
          <w:sz w:val="22"/>
          <w:szCs w:val="22"/>
        </w:rPr>
        <w:t xml:space="preserve"> </w:t>
      </w:r>
      <w:r w:rsidRPr="00D76A9A">
        <w:rPr>
          <w:sz w:val="22"/>
          <w:szCs w:val="22"/>
        </w:rPr>
        <w:t>the</w:t>
      </w:r>
      <w:r w:rsidRPr="00D76A9A">
        <w:rPr>
          <w:spacing w:val="27"/>
          <w:sz w:val="22"/>
          <w:szCs w:val="22"/>
        </w:rPr>
        <w:t xml:space="preserve"> </w:t>
      </w:r>
      <w:r w:rsidRPr="00D76A9A">
        <w:rPr>
          <w:sz w:val="22"/>
          <w:szCs w:val="22"/>
        </w:rPr>
        <w:t>artist.</w:t>
      </w:r>
    </w:p>
    <w:p w:rsidR="00CE35EE" w:rsidRPr="00D76A9A" w:rsidRDefault="00D76A9A" w:rsidP="00D76A9A">
      <w:pPr>
        <w:spacing w:before="9" w:line="480" w:lineRule="auto"/>
        <w:ind w:hanging="5"/>
        <w:jc w:val="both"/>
        <w:rPr>
          <w:sz w:val="22"/>
          <w:szCs w:val="22"/>
        </w:rPr>
      </w:pPr>
      <w:r w:rsidRPr="00D76A9A">
        <w:rPr>
          <w:sz w:val="22"/>
          <w:szCs w:val="22"/>
        </w:rPr>
        <w:t>In</w:t>
      </w:r>
      <w:r w:rsidRPr="00D76A9A">
        <w:rPr>
          <w:spacing w:val="26"/>
          <w:sz w:val="22"/>
          <w:szCs w:val="22"/>
        </w:rPr>
        <w:t xml:space="preserve"> </w:t>
      </w:r>
      <w:r w:rsidRPr="00D76A9A">
        <w:rPr>
          <w:sz w:val="22"/>
          <w:szCs w:val="22"/>
        </w:rPr>
        <w:t>the</w:t>
      </w:r>
      <w:r w:rsidRPr="00D76A9A">
        <w:rPr>
          <w:spacing w:val="26"/>
          <w:sz w:val="22"/>
          <w:szCs w:val="22"/>
        </w:rPr>
        <w:t xml:space="preserve"> </w:t>
      </w:r>
      <w:r w:rsidRPr="00D76A9A">
        <w:rPr>
          <w:sz w:val="22"/>
          <w:szCs w:val="22"/>
        </w:rPr>
        <w:t>particular circumstances Ms</w:t>
      </w:r>
      <w:r w:rsidR="00D47428">
        <w:rPr>
          <w:sz w:val="22"/>
          <w:szCs w:val="22"/>
        </w:rPr>
        <w:t>.</w:t>
      </w:r>
      <w:r w:rsidRPr="00D76A9A">
        <w:rPr>
          <w:spacing w:val="28"/>
          <w:sz w:val="22"/>
          <w:szCs w:val="22"/>
        </w:rPr>
        <w:t xml:space="preserve"> </w:t>
      </w:r>
      <w:r w:rsidRPr="00D76A9A">
        <w:rPr>
          <w:sz w:val="22"/>
          <w:szCs w:val="22"/>
        </w:rPr>
        <w:t>Oliphant gave</w:t>
      </w:r>
      <w:r w:rsidRPr="00D76A9A">
        <w:rPr>
          <w:spacing w:val="38"/>
          <w:sz w:val="22"/>
          <w:szCs w:val="22"/>
        </w:rPr>
        <w:t xml:space="preserve"> </w:t>
      </w:r>
      <w:r w:rsidRPr="00D76A9A">
        <w:rPr>
          <w:sz w:val="22"/>
          <w:szCs w:val="22"/>
        </w:rPr>
        <w:t>it</w:t>
      </w:r>
      <w:r w:rsidRPr="00D76A9A">
        <w:rPr>
          <w:spacing w:val="19"/>
          <w:sz w:val="22"/>
          <w:szCs w:val="22"/>
        </w:rPr>
        <w:t xml:space="preserve"> </w:t>
      </w:r>
      <w:r w:rsidRPr="00D76A9A">
        <w:rPr>
          <w:sz w:val="22"/>
          <w:szCs w:val="22"/>
        </w:rPr>
        <w:t>an</w:t>
      </w:r>
      <w:r w:rsidRPr="00D76A9A">
        <w:rPr>
          <w:spacing w:val="16"/>
          <w:sz w:val="22"/>
          <w:szCs w:val="22"/>
        </w:rPr>
        <w:t xml:space="preserve"> </w:t>
      </w:r>
      <w:r w:rsidRPr="00D76A9A">
        <w:rPr>
          <w:sz w:val="22"/>
          <w:szCs w:val="22"/>
        </w:rPr>
        <w:t>estimate of</w:t>
      </w:r>
      <w:r w:rsidRPr="00D76A9A">
        <w:rPr>
          <w:spacing w:val="11"/>
          <w:sz w:val="22"/>
          <w:szCs w:val="22"/>
        </w:rPr>
        <w:t xml:space="preserve"> </w:t>
      </w:r>
      <w:r w:rsidRPr="00D76A9A">
        <w:rPr>
          <w:sz w:val="22"/>
          <w:szCs w:val="22"/>
        </w:rPr>
        <w:t>£15,000 to</w:t>
      </w:r>
      <w:r w:rsidRPr="00D76A9A">
        <w:rPr>
          <w:spacing w:val="9"/>
          <w:sz w:val="22"/>
          <w:szCs w:val="22"/>
        </w:rPr>
        <w:t xml:space="preserve"> </w:t>
      </w:r>
      <w:r w:rsidR="00D47428">
        <w:rPr>
          <w:sz w:val="22"/>
          <w:szCs w:val="22"/>
        </w:rPr>
        <w:t>£20</w:t>
      </w:r>
      <w:r w:rsidR="00D47428" w:rsidRPr="00D76A9A">
        <w:rPr>
          <w:sz w:val="22"/>
          <w:szCs w:val="22"/>
        </w:rPr>
        <w:t>,000</w:t>
      </w:r>
      <w:r w:rsidR="00D47428">
        <w:rPr>
          <w:sz w:val="22"/>
          <w:szCs w:val="22"/>
        </w:rPr>
        <w:t xml:space="preserve">, </w:t>
      </w:r>
      <w:r w:rsidRPr="00D76A9A">
        <w:rPr>
          <w:color w:val="1A181F"/>
          <w:sz w:val="22"/>
          <w:szCs w:val="22"/>
        </w:rPr>
        <w:t>which "would give the right balance of giving credibility to the attribution whilst giving some</w:t>
      </w:r>
      <w:r w:rsidRPr="00D76A9A">
        <w:rPr>
          <w:color w:val="1A181F"/>
          <w:spacing w:val="52"/>
          <w:sz w:val="22"/>
          <w:szCs w:val="22"/>
        </w:rPr>
        <w:t xml:space="preserve"> </w:t>
      </w:r>
      <w:r w:rsidRPr="00D76A9A">
        <w:rPr>
          <w:color w:val="1A181F"/>
          <w:sz w:val="22"/>
          <w:szCs w:val="22"/>
        </w:rPr>
        <w:t>encouragement to</w:t>
      </w:r>
      <w:r w:rsidRPr="00D76A9A">
        <w:rPr>
          <w:color w:val="1A181F"/>
          <w:spacing w:val="23"/>
          <w:sz w:val="22"/>
          <w:szCs w:val="22"/>
        </w:rPr>
        <w:t xml:space="preserve"> </w:t>
      </w:r>
      <w:r w:rsidRPr="00D76A9A">
        <w:rPr>
          <w:color w:val="1A181F"/>
          <w:sz w:val="22"/>
          <w:szCs w:val="22"/>
        </w:rPr>
        <w:t xml:space="preserve">potential bidders". </w:t>
      </w:r>
      <w:r w:rsidRPr="00D76A9A">
        <w:rPr>
          <w:color w:val="8E8E8E"/>
          <w:w w:val="19"/>
          <w:sz w:val="22"/>
          <w:szCs w:val="22"/>
        </w:rPr>
        <w:t>·</w:t>
      </w:r>
    </w:p>
    <w:p w:rsidR="00CE35EE" w:rsidRPr="00D76A9A" w:rsidRDefault="00D76A9A" w:rsidP="00D76A9A">
      <w:pPr>
        <w:spacing w:before="13" w:line="480" w:lineRule="auto"/>
        <w:ind w:hanging="5"/>
        <w:jc w:val="both"/>
        <w:rPr>
          <w:sz w:val="22"/>
          <w:szCs w:val="22"/>
        </w:rPr>
      </w:pPr>
      <w:r w:rsidRPr="00D76A9A">
        <w:rPr>
          <w:color w:val="1A181F"/>
          <w:sz w:val="22"/>
          <w:szCs w:val="22"/>
        </w:rPr>
        <w:t>6. Arising from this</w:t>
      </w:r>
      <w:r w:rsidRPr="00D76A9A">
        <w:rPr>
          <w:color w:val="1A181F"/>
          <w:spacing w:val="47"/>
          <w:sz w:val="22"/>
          <w:szCs w:val="22"/>
        </w:rPr>
        <w:t xml:space="preserve"> </w:t>
      </w:r>
      <w:r w:rsidRPr="00D76A9A">
        <w:rPr>
          <w:color w:val="1A181F"/>
          <w:sz w:val="22"/>
          <w:szCs w:val="22"/>
        </w:rPr>
        <w:t xml:space="preserve">assessment </w:t>
      </w:r>
      <w:proofErr w:type="spellStart"/>
      <w:r w:rsidRPr="00D76A9A">
        <w:rPr>
          <w:color w:val="1A181F"/>
          <w:sz w:val="22"/>
          <w:szCs w:val="22"/>
        </w:rPr>
        <w:t>Mr</w:t>
      </w:r>
      <w:proofErr w:type="spellEnd"/>
      <w:r w:rsidRPr="00D76A9A">
        <w:rPr>
          <w:color w:val="1A181F"/>
          <w:spacing w:val="33"/>
          <w:sz w:val="22"/>
          <w:szCs w:val="22"/>
        </w:rPr>
        <w:t xml:space="preserve"> </w:t>
      </w:r>
      <w:r w:rsidRPr="00D76A9A">
        <w:rPr>
          <w:color w:val="1A181F"/>
          <w:sz w:val="22"/>
          <w:szCs w:val="22"/>
        </w:rPr>
        <w:t>Burnett-Hall asked two</w:t>
      </w:r>
      <w:r w:rsidRPr="00D76A9A">
        <w:rPr>
          <w:color w:val="1A181F"/>
          <w:spacing w:val="34"/>
          <w:sz w:val="22"/>
          <w:szCs w:val="22"/>
        </w:rPr>
        <w:t xml:space="preserve"> </w:t>
      </w:r>
      <w:r w:rsidRPr="00D76A9A">
        <w:rPr>
          <w:color w:val="1A181F"/>
          <w:sz w:val="22"/>
          <w:szCs w:val="22"/>
        </w:rPr>
        <w:t>very</w:t>
      </w:r>
      <w:r w:rsidRPr="00D76A9A">
        <w:rPr>
          <w:color w:val="1A181F"/>
          <w:spacing w:val="50"/>
          <w:sz w:val="22"/>
          <w:szCs w:val="22"/>
        </w:rPr>
        <w:t xml:space="preserve"> </w:t>
      </w:r>
      <w:r w:rsidRPr="00D76A9A">
        <w:rPr>
          <w:color w:val="1A181F"/>
          <w:sz w:val="22"/>
          <w:szCs w:val="22"/>
        </w:rPr>
        <w:t>pertinent questions, answered by</w:t>
      </w:r>
      <w:r w:rsidRPr="00D76A9A">
        <w:rPr>
          <w:color w:val="1A181F"/>
          <w:spacing w:val="25"/>
          <w:sz w:val="22"/>
          <w:szCs w:val="22"/>
        </w:rPr>
        <w:t xml:space="preserve"> </w:t>
      </w:r>
      <w:r w:rsidRPr="00D76A9A">
        <w:rPr>
          <w:color w:val="1A181F"/>
          <w:sz w:val="22"/>
          <w:szCs w:val="22"/>
        </w:rPr>
        <w:t>Ms</w:t>
      </w:r>
      <w:r w:rsidR="00D47428">
        <w:rPr>
          <w:color w:val="1A181F"/>
          <w:sz w:val="22"/>
          <w:szCs w:val="22"/>
        </w:rPr>
        <w:t>.</w:t>
      </w:r>
      <w:r w:rsidRPr="00D76A9A">
        <w:rPr>
          <w:color w:val="1A181F"/>
          <w:spacing w:val="33"/>
          <w:sz w:val="22"/>
          <w:szCs w:val="22"/>
        </w:rPr>
        <w:t xml:space="preserve"> </w:t>
      </w:r>
      <w:r w:rsidRPr="00D76A9A">
        <w:rPr>
          <w:color w:val="1A181F"/>
          <w:sz w:val="22"/>
          <w:szCs w:val="22"/>
        </w:rPr>
        <w:t>Oliphant in</w:t>
      </w:r>
      <w:r w:rsidRPr="00D76A9A">
        <w:rPr>
          <w:color w:val="1A181F"/>
          <w:spacing w:val="19"/>
          <w:sz w:val="22"/>
          <w:szCs w:val="22"/>
        </w:rPr>
        <w:t xml:space="preserve"> </w:t>
      </w:r>
      <w:r w:rsidRPr="00D76A9A">
        <w:rPr>
          <w:color w:val="1A181F"/>
          <w:sz w:val="22"/>
          <w:szCs w:val="22"/>
        </w:rPr>
        <w:t>email</w:t>
      </w:r>
      <w:r w:rsidRPr="00D76A9A">
        <w:rPr>
          <w:color w:val="1A181F"/>
          <w:spacing w:val="52"/>
          <w:sz w:val="22"/>
          <w:szCs w:val="22"/>
        </w:rPr>
        <w:t xml:space="preserve"> </w:t>
      </w:r>
      <w:r w:rsidRPr="00D76A9A">
        <w:rPr>
          <w:color w:val="1A181F"/>
          <w:sz w:val="22"/>
          <w:szCs w:val="22"/>
        </w:rPr>
        <w:t>dated</w:t>
      </w:r>
      <w:r w:rsidRPr="00D76A9A">
        <w:rPr>
          <w:color w:val="1A181F"/>
          <w:spacing w:val="45"/>
          <w:sz w:val="22"/>
          <w:szCs w:val="22"/>
        </w:rPr>
        <w:t xml:space="preserve"> </w:t>
      </w:r>
      <w:r w:rsidRPr="00D76A9A">
        <w:rPr>
          <w:color w:val="1A181F"/>
          <w:sz w:val="22"/>
          <w:szCs w:val="22"/>
        </w:rPr>
        <w:t>the</w:t>
      </w:r>
      <w:r w:rsidRPr="00D76A9A">
        <w:rPr>
          <w:color w:val="1A181F"/>
          <w:spacing w:val="41"/>
          <w:sz w:val="22"/>
          <w:szCs w:val="22"/>
        </w:rPr>
        <w:t xml:space="preserve"> </w:t>
      </w:r>
      <w:r w:rsidR="00D47428">
        <w:rPr>
          <w:color w:val="1A181F"/>
          <w:sz w:val="22"/>
          <w:szCs w:val="22"/>
        </w:rPr>
        <w:t>15th</w:t>
      </w:r>
      <w:r w:rsidRPr="00D76A9A">
        <w:rPr>
          <w:color w:val="1A181F"/>
          <w:spacing w:val="-16"/>
          <w:sz w:val="22"/>
          <w:szCs w:val="22"/>
        </w:rPr>
        <w:t xml:space="preserve"> </w:t>
      </w:r>
      <w:r w:rsidRPr="00D76A9A">
        <w:rPr>
          <w:color w:val="1A181F"/>
          <w:sz w:val="22"/>
          <w:szCs w:val="22"/>
        </w:rPr>
        <w:t>July:</w:t>
      </w:r>
    </w:p>
    <w:p w:rsidR="00CE35EE" w:rsidRPr="00D76A9A" w:rsidRDefault="00D76A9A" w:rsidP="00D47428">
      <w:pPr>
        <w:spacing w:line="480" w:lineRule="auto"/>
        <w:jc w:val="both"/>
        <w:rPr>
          <w:sz w:val="22"/>
          <w:szCs w:val="22"/>
        </w:rPr>
      </w:pPr>
      <w:r w:rsidRPr="00D76A9A">
        <w:rPr>
          <w:color w:val="1A181F"/>
          <w:sz w:val="22"/>
          <w:szCs w:val="22"/>
        </w:rPr>
        <w:t>(</w:t>
      </w:r>
      <w:proofErr w:type="spellStart"/>
      <w:r w:rsidRPr="00D76A9A">
        <w:rPr>
          <w:color w:val="1A181F"/>
          <w:sz w:val="22"/>
          <w:szCs w:val="22"/>
        </w:rPr>
        <w:t>i</w:t>
      </w:r>
      <w:proofErr w:type="spellEnd"/>
      <w:r w:rsidRPr="00D76A9A">
        <w:rPr>
          <w:color w:val="1A181F"/>
          <w:sz w:val="22"/>
          <w:szCs w:val="22"/>
        </w:rPr>
        <w:t>)</w:t>
      </w:r>
      <w:r w:rsidRPr="00D76A9A">
        <w:rPr>
          <w:color w:val="1A181F"/>
          <w:spacing w:val="30"/>
          <w:sz w:val="22"/>
          <w:szCs w:val="22"/>
        </w:rPr>
        <w:t xml:space="preserve"> </w:t>
      </w:r>
      <w:r w:rsidRPr="00D76A9A">
        <w:rPr>
          <w:color w:val="1A181F"/>
          <w:sz w:val="22"/>
          <w:szCs w:val="22"/>
        </w:rPr>
        <w:t>"What would happen to</w:t>
      </w:r>
      <w:r w:rsidRPr="00D76A9A">
        <w:rPr>
          <w:color w:val="1A181F"/>
          <w:spacing w:val="23"/>
          <w:sz w:val="22"/>
          <w:szCs w:val="22"/>
        </w:rPr>
        <w:t xml:space="preserve"> </w:t>
      </w:r>
      <w:r w:rsidRPr="00D76A9A">
        <w:rPr>
          <w:color w:val="1A181F"/>
          <w:sz w:val="22"/>
          <w:szCs w:val="22"/>
        </w:rPr>
        <w:t>the</w:t>
      </w:r>
      <w:r w:rsidRPr="00D76A9A">
        <w:rPr>
          <w:color w:val="1A181F"/>
          <w:spacing w:val="31"/>
          <w:sz w:val="22"/>
          <w:szCs w:val="22"/>
        </w:rPr>
        <w:t xml:space="preserve"> </w:t>
      </w:r>
      <w:r w:rsidRPr="00D76A9A">
        <w:rPr>
          <w:color w:val="1A181F"/>
          <w:sz w:val="22"/>
          <w:szCs w:val="22"/>
        </w:rPr>
        <w:t>painting if</w:t>
      </w:r>
      <w:r w:rsidRPr="00D76A9A">
        <w:rPr>
          <w:color w:val="1A181F"/>
          <w:spacing w:val="21"/>
          <w:sz w:val="22"/>
          <w:szCs w:val="22"/>
        </w:rPr>
        <w:t xml:space="preserve"> </w:t>
      </w:r>
      <w:r w:rsidRPr="00D76A9A">
        <w:rPr>
          <w:color w:val="1A181F"/>
          <w:sz w:val="22"/>
          <w:szCs w:val="22"/>
        </w:rPr>
        <w:t>it</w:t>
      </w:r>
      <w:r w:rsidRPr="00D76A9A">
        <w:rPr>
          <w:color w:val="1A181F"/>
          <w:spacing w:val="15"/>
          <w:sz w:val="22"/>
          <w:szCs w:val="22"/>
        </w:rPr>
        <w:t xml:space="preserve"> </w:t>
      </w:r>
      <w:r w:rsidRPr="00D76A9A">
        <w:rPr>
          <w:color w:val="1A181F"/>
          <w:sz w:val="22"/>
          <w:szCs w:val="22"/>
        </w:rPr>
        <w:t>were</w:t>
      </w:r>
      <w:r w:rsidRPr="00D76A9A">
        <w:rPr>
          <w:color w:val="1A181F"/>
          <w:spacing w:val="46"/>
          <w:sz w:val="22"/>
          <w:szCs w:val="22"/>
        </w:rPr>
        <w:t xml:space="preserve"> </w:t>
      </w:r>
      <w:r w:rsidRPr="00D76A9A">
        <w:rPr>
          <w:color w:val="1A181F"/>
          <w:sz w:val="22"/>
          <w:szCs w:val="22"/>
        </w:rPr>
        <w:t>simply</w:t>
      </w:r>
      <w:r w:rsidRPr="00D76A9A">
        <w:rPr>
          <w:color w:val="1A181F"/>
          <w:spacing w:val="52"/>
          <w:sz w:val="22"/>
          <w:szCs w:val="22"/>
        </w:rPr>
        <w:t xml:space="preserve"> </w:t>
      </w:r>
      <w:r w:rsidRPr="00D76A9A">
        <w:rPr>
          <w:color w:val="1A181F"/>
          <w:sz w:val="22"/>
          <w:szCs w:val="22"/>
        </w:rPr>
        <w:t>put</w:t>
      </w:r>
      <w:r w:rsidRPr="00D76A9A">
        <w:rPr>
          <w:color w:val="1A181F"/>
          <w:spacing w:val="38"/>
          <w:sz w:val="22"/>
          <w:szCs w:val="22"/>
        </w:rPr>
        <w:t xml:space="preserve"> </w:t>
      </w:r>
      <w:r w:rsidRPr="00D76A9A">
        <w:rPr>
          <w:color w:val="1A181F"/>
          <w:sz w:val="22"/>
          <w:szCs w:val="22"/>
        </w:rPr>
        <w:t>back</w:t>
      </w:r>
      <w:r w:rsidRPr="00D76A9A">
        <w:rPr>
          <w:color w:val="1A181F"/>
          <w:spacing w:val="48"/>
          <w:sz w:val="22"/>
          <w:szCs w:val="22"/>
        </w:rPr>
        <w:t xml:space="preserve"> </w:t>
      </w:r>
      <w:r w:rsidRPr="00D76A9A">
        <w:rPr>
          <w:color w:val="1A181F"/>
          <w:sz w:val="22"/>
          <w:szCs w:val="22"/>
        </w:rPr>
        <w:t>on</w:t>
      </w:r>
      <w:r w:rsidRPr="00D76A9A">
        <w:rPr>
          <w:color w:val="1A181F"/>
          <w:spacing w:val="30"/>
          <w:sz w:val="22"/>
          <w:szCs w:val="22"/>
        </w:rPr>
        <w:t xml:space="preserve"> </w:t>
      </w:r>
      <w:r w:rsidRPr="00D76A9A">
        <w:rPr>
          <w:color w:val="1A181F"/>
          <w:sz w:val="22"/>
          <w:szCs w:val="22"/>
        </w:rPr>
        <w:t>the</w:t>
      </w:r>
      <w:r w:rsidRPr="00D76A9A">
        <w:rPr>
          <w:color w:val="1A181F"/>
          <w:spacing w:val="36"/>
          <w:sz w:val="22"/>
          <w:szCs w:val="22"/>
        </w:rPr>
        <w:t xml:space="preserve"> </w:t>
      </w:r>
      <w:r w:rsidRPr="00D76A9A">
        <w:rPr>
          <w:color w:val="1A181F"/>
          <w:sz w:val="22"/>
          <w:szCs w:val="22"/>
        </w:rPr>
        <w:t>Church</w:t>
      </w:r>
      <w:r w:rsidRPr="00D76A9A">
        <w:rPr>
          <w:color w:val="1A181F"/>
          <w:spacing w:val="22"/>
          <w:sz w:val="22"/>
          <w:szCs w:val="22"/>
        </w:rPr>
        <w:t xml:space="preserve"> </w:t>
      </w:r>
      <w:r w:rsidRPr="00D76A9A">
        <w:rPr>
          <w:color w:val="1A181F"/>
          <w:sz w:val="22"/>
          <w:szCs w:val="22"/>
        </w:rPr>
        <w:t>wall</w:t>
      </w:r>
      <w:r w:rsidR="00D47428">
        <w:rPr>
          <w:color w:val="1A181F"/>
          <w:sz w:val="22"/>
          <w:szCs w:val="22"/>
        </w:rPr>
        <w:t xml:space="preserve"> </w:t>
      </w:r>
      <w:r w:rsidRPr="00D76A9A">
        <w:rPr>
          <w:color w:val="1A181F"/>
          <w:sz w:val="22"/>
          <w:szCs w:val="22"/>
        </w:rPr>
        <w:t>without taking any</w:t>
      </w:r>
      <w:r w:rsidRPr="00D76A9A">
        <w:rPr>
          <w:color w:val="1A181F"/>
          <w:spacing w:val="31"/>
          <w:sz w:val="22"/>
          <w:szCs w:val="22"/>
        </w:rPr>
        <w:t xml:space="preserve"> </w:t>
      </w:r>
      <w:r w:rsidRPr="00D76A9A">
        <w:rPr>
          <w:color w:val="1A181F"/>
          <w:sz w:val="22"/>
          <w:szCs w:val="22"/>
        </w:rPr>
        <w:t>special</w:t>
      </w:r>
      <w:r w:rsidRPr="00D76A9A">
        <w:rPr>
          <w:color w:val="1A181F"/>
          <w:spacing w:val="54"/>
          <w:sz w:val="22"/>
          <w:szCs w:val="22"/>
        </w:rPr>
        <w:t xml:space="preserve"> </w:t>
      </w:r>
      <w:r w:rsidRPr="00D76A9A">
        <w:rPr>
          <w:color w:val="1A181F"/>
          <w:sz w:val="22"/>
          <w:szCs w:val="22"/>
        </w:rPr>
        <w:t>measures to</w:t>
      </w:r>
      <w:r w:rsidRPr="00D76A9A">
        <w:rPr>
          <w:color w:val="1A181F"/>
          <w:spacing w:val="14"/>
          <w:sz w:val="22"/>
          <w:szCs w:val="22"/>
        </w:rPr>
        <w:t xml:space="preserve"> </w:t>
      </w:r>
      <w:r w:rsidRPr="00D76A9A">
        <w:rPr>
          <w:color w:val="1A181F"/>
          <w:sz w:val="22"/>
          <w:szCs w:val="22"/>
        </w:rPr>
        <w:t>preserve it?</w:t>
      </w:r>
      <w:r w:rsidR="00D47428">
        <w:rPr>
          <w:color w:val="1A181F"/>
          <w:sz w:val="22"/>
          <w:szCs w:val="22"/>
        </w:rPr>
        <w:t>”</w:t>
      </w:r>
    </w:p>
    <w:p w:rsidR="00CE35EE" w:rsidRPr="00D76A9A" w:rsidRDefault="00D76A9A" w:rsidP="00D47428">
      <w:pPr>
        <w:spacing w:line="480" w:lineRule="auto"/>
        <w:rPr>
          <w:sz w:val="22"/>
          <w:szCs w:val="22"/>
        </w:rPr>
      </w:pPr>
      <w:r w:rsidRPr="00D76A9A">
        <w:rPr>
          <w:color w:val="1A181F"/>
          <w:sz w:val="22"/>
          <w:szCs w:val="22"/>
        </w:rPr>
        <w:t>"The painting is</w:t>
      </w:r>
      <w:r w:rsidRPr="00D76A9A">
        <w:rPr>
          <w:color w:val="1A181F"/>
          <w:spacing w:val="53"/>
          <w:sz w:val="22"/>
          <w:szCs w:val="22"/>
        </w:rPr>
        <w:t xml:space="preserve"> </w:t>
      </w:r>
      <w:r w:rsidRPr="00D76A9A">
        <w:rPr>
          <w:color w:val="1A181F"/>
          <w:sz w:val="22"/>
          <w:szCs w:val="22"/>
        </w:rPr>
        <w:t>currently very unstable, and the paint surface is</w:t>
      </w:r>
      <w:r w:rsidRPr="00D76A9A">
        <w:rPr>
          <w:color w:val="1A181F"/>
          <w:spacing w:val="43"/>
          <w:sz w:val="22"/>
          <w:szCs w:val="22"/>
        </w:rPr>
        <w:t xml:space="preserve"> </w:t>
      </w:r>
      <w:r w:rsidRPr="00D76A9A">
        <w:rPr>
          <w:color w:val="1A181F"/>
          <w:sz w:val="22"/>
          <w:szCs w:val="22"/>
        </w:rPr>
        <w:t>parting from</w:t>
      </w:r>
      <w:r w:rsidRPr="00D76A9A">
        <w:rPr>
          <w:color w:val="1A181F"/>
          <w:spacing w:val="36"/>
          <w:sz w:val="22"/>
          <w:szCs w:val="22"/>
        </w:rPr>
        <w:t xml:space="preserve"> </w:t>
      </w:r>
      <w:r w:rsidRPr="00D76A9A">
        <w:rPr>
          <w:color w:val="1A181F"/>
          <w:sz w:val="22"/>
          <w:szCs w:val="22"/>
        </w:rPr>
        <w:t>the canvas in</w:t>
      </w:r>
      <w:r w:rsidRPr="00D76A9A">
        <w:rPr>
          <w:color w:val="1A181F"/>
          <w:spacing w:val="28"/>
          <w:sz w:val="22"/>
          <w:szCs w:val="22"/>
        </w:rPr>
        <w:t xml:space="preserve"> </w:t>
      </w:r>
      <w:r w:rsidRPr="00D76A9A">
        <w:rPr>
          <w:color w:val="1A181F"/>
          <w:sz w:val="22"/>
          <w:szCs w:val="22"/>
        </w:rPr>
        <w:t>a</w:t>
      </w:r>
      <w:r w:rsidRPr="00D76A9A">
        <w:rPr>
          <w:color w:val="1A181F"/>
          <w:spacing w:val="20"/>
          <w:sz w:val="22"/>
          <w:szCs w:val="22"/>
        </w:rPr>
        <w:t xml:space="preserve"> </w:t>
      </w:r>
      <w:r w:rsidRPr="00D76A9A">
        <w:rPr>
          <w:color w:val="1A181F"/>
          <w:sz w:val="22"/>
          <w:szCs w:val="22"/>
        </w:rPr>
        <w:t>number of</w:t>
      </w:r>
      <w:r w:rsidRPr="00D76A9A">
        <w:rPr>
          <w:color w:val="1A181F"/>
          <w:spacing w:val="26"/>
          <w:sz w:val="22"/>
          <w:szCs w:val="22"/>
        </w:rPr>
        <w:t xml:space="preserve"> </w:t>
      </w:r>
      <w:r w:rsidRPr="00D76A9A">
        <w:rPr>
          <w:color w:val="1A181F"/>
          <w:sz w:val="22"/>
          <w:szCs w:val="22"/>
        </w:rPr>
        <w:t>areas.</w:t>
      </w:r>
      <w:r w:rsidRPr="00D76A9A">
        <w:rPr>
          <w:color w:val="1A181F"/>
          <w:spacing w:val="38"/>
          <w:sz w:val="22"/>
          <w:szCs w:val="22"/>
        </w:rPr>
        <w:t xml:space="preserve"> </w:t>
      </w:r>
      <w:r w:rsidRPr="00D76A9A">
        <w:rPr>
          <w:color w:val="1A181F"/>
          <w:sz w:val="22"/>
          <w:szCs w:val="22"/>
        </w:rPr>
        <w:t>This</w:t>
      </w:r>
      <w:r w:rsidRPr="00D76A9A">
        <w:rPr>
          <w:color w:val="1A181F"/>
          <w:spacing w:val="53"/>
          <w:sz w:val="22"/>
          <w:szCs w:val="22"/>
        </w:rPr>
        <w:t xml:space="preserve"> </w:t>
      </w:r>
      <w:r w:rsidRPr="00D76A9A">
        <w:rPr>
          <w:color w:val="1A181F"/>
          <w:sz w:val="22"/>
          <w:szCs w:val="22"/>
        </w:rPr>
        <w:t>was</w:t>
      </w:r>
      <w:r w:rsidRPr="00D76A9A">
        <w:rPr>
          <w:color w:val="1A181F"/>
          <w:spacing w:val="44"/>
          <w:sz w:val="22"/>
          <w:szCs w:val="22"/>
        </w:rPr>
        <w:t xml:space="preserve"> </w:t>
      </w:r>
      <w:r w:rsidRPr="00D76A9A">
        <w:rPr>
          <w:color w:val="1A181F"/>
          <w:sz w:val="22"/>
          <w:szCs w:val="22"/>
        </w:rPr>
        <w:t>addressed in</w:t>
      </w:r>
      <w:r w:rsidRPr="00D76A9A">
        <w:rPr>
          <w:color w:val="1A181F"/>
          <w:spacing w:val="28"/>
          <w:sz w:val="22"/>
          <w:szCs w:val="22"/>
        </w:rPr>
        <w:t xml:space="preserve"> </w:t>
      </w:r>
      <w:r w:rsidRPr="00D76A9A">
        <w:rPr>
          <w:color w:val="1A181F"/>
          <w:sz w:val="22"/>
          <w:szCs w:val="22"/>
        </w:rPr>
        <w:t>the</w:t>
      </w:r>
      <w:r w:rsidRPr="00D76A9A">
        <w:rPr>
          <w:color w:val="1A181F"/>
          <w:spacing w:val="36"/>
          <w:sz w:val="22"/>
          <w:szCs w:val="22"/>
        </w:rPr>
        <w:t xml:space="preserve"> </w:t>
      </w:r>
      <w:r w:rsidRPr="00D76A9A">
        <w:rPr>
          <w:color w:val="1A181F"/>
          <w:sz w:val="22"/>
          <w:szCs w:val="22"/>
        </w:rPr>
        <w:t>1970s</w:t>
      </w:r>
      <w:r w:rsidRPr="00D76A9A">
        <w:rPr>
          <w:color w:val="1A181F"/>
          <w:spacing w:val="48"/>
          <w:sz w:val="22"/>
          <w:szCs w:val="22"/>
        </w:rPr>
        <w:t xml:space="preserve"> </w:t>
      </w:r>
      <w:r w:rsidRPr="00D76A9A">
        <w:rPr>
          <w:color w:val="1A181F"/>
          <w:sz w:val="22"/>
          <w:szCs w:val="22"/>
        </w:rPr>
        <w:t>restoration but</w:t>
      </w:r>
      <w:r w:rsidRPr="00D76A9A">
        <w:rPr>
          <w:color w:val="1A181F"/>
          <w:spacing w:val="33"/>
          <w:sz w:val="22"/>
          <w:szCs w:val="22"/>
        </w:rPr>
        <w:t xml:space="preserve"> </w:t>
      </w:r>
      <w:r w:rsidRPr="00D76A9A">
        <w:rPr>
          <w:color w:val="1A181F"/>
          <w:sz w:val="22"/>
          <w:szCs w:val="22"/>
        </w:rPr>
        <w:t>the</w:t>
      </w:r>
      <w:r w:rsidRPr="00D76A9A">
        <w:rPr>
          <w:color w:val="1A181F"/>
          <w:spacing w:val="7"/>
          <w:sz w:val="22"/>
          <w:szCs w:val="22"/>
        </w:rPr>
        <w:t xml:space="preserve"> </w:t>
      </w:r>
      <w:r w:rsidRPr="00D76A9A">
        <w:rPr>
          <w:color w:val="1A181F"/>
          <w:sz w:val="22"/>
          <w:szCs w:val="22"/>
        </w:rPr>
        <w:t>same</w:t>
      </w:r>
      <w:r w:rsidR="00D47428">
        <w:rPr>
          <w:color w:val="1A181F"/>
          <w:sz w:val="22"/>
          <w:szCs w:val="22"/>
        </w:rPr>
        <w:t xml:space="preserve"> </w:t>
      </w:r>
      <w:r w:rsidRPr="00D76A9A">
        <w:rPr>
          <w:sz w:val="22"/>
          <w:szCs w:val="22"/>
        </w:rPr>
        <w:t>areas</w:t>
      </w:r>
      <w:r w:rsidRPr="00D76A9A">
        <w:rPr>
          <w:spacing w:val="45"/>
          <w:sz w:val="22"/>
          <w:szCs w:val="22"/>
        </w:rPr>
        <w:t xml:space="preserve"> </w:t>
      </w:r>
      <w:r w:rsidRPr="00D76A9A">
        <w:rPr>
          <w:sz w:val="22"/>
          <w:szCs w:val="22"/>
        </w:rPr>
        <w:t>are</w:t>
      </w:r>
      <w:r w:rsidRPr="00D76A9A">
        <w:rPr>
          <w:spacing w:val="32"/>
          <w:sz w:val="22"/>
          <w:szCs w:val="22"/>
        </w:rPr>
        <w:t xml:space="preserve"> </w:t>
      </w:r>
      <w:r w:rsidRPr="00D76A9A">
        <w:rPr>
          <w:sz w:val="22"/>
          <w:szCs w:val="22"/>
        </w:rPr>
        <w:t>now</w:t>
      </w:r>
      <w:r w:rsidRPr="00D76A9A">
        <w:rPr>
          <w:spacing w:val="27"/>
          <w:sz w:val="22"/>
          <w:szCs w:val="22"/>
        </w:rPr>
        <w:t xml:space="preserve"> </w:t>
      </w:r>
      <w:r w:rsidRPr="00D76A9A">
        <w:rPr>
          <w:sz w:val="22"/>
          <w:szCs w:val="22"/>
        </w:rPr>
        <w:t>beginning to</w:t>
      </w:r>
      <w:r w:rsidRPr="00D76A9A">
        <w:rPr>
          <w:spacing w:val="23"/>
          <w:sz w:val="22"/>
          <w:szCs w:val="22"/>
        </w:rPr>
        <w:t xml:space="preserve"> </w:t>
      </w:r>
      <w:r w:rsidRPr="00D76A9A">
        <w:rPr>
          <w:sz w:val="22"/>
          <w:szCs w:val="22"/>
        </w:rPr>
        <w:t>lift</w:t>
      </w:r>
      <w:r w:rsidRPr="00D76A9A">
        <w:rPr>
          <w:spacing w:val="44"/>
          <w:sz w:val="22"/>
          <w:szCs w:val="22"/>
        </w:rPr>
        <w:t xml:space="preserve"> </w:t>
      </w:r>
      <w:r w:rsidRPr="00D76A9A">
        <w:rPr>
          <w:sz w:val="22"/>
          <w:szCs w:val="22"/>
        </w:rPr>
        <w:t>and</w:t>
      </w:r>
      <w:r w:rsidRPr="00D76A9A">
        <w:rPr>
          <w:spacing w:val="35"/>
          <w:sz w:val="22"/>
          <w:szCs w:val="22"/>
        </w:rPr>
        <w:t xml:space="preserve"> </w:t>
      </w:r>
      <w:r w:rsidRPr="00D76A9A">
        <w:rPr>
          <w:sz w:val="22"/>
          <w:szCs w:val="22"/>
        </w:rPr>
        <w:t>flake again. Unless this</w:t>
      </w:r>
      <w:r w:rsidRPr="00D76A9A">
        <w:rPr>
          <w:spacing w:val="45"/>
          <w:sz w:val="22"/>
          <w:szCs w:val="22"/>
        </w:rPr>
        <w:t xml:space="preserve"> </w:t>
      </w:r>
      <w:r w:rsidRPr="00D76A9A">
        <w:rPr>
          <w:sz w:val="22"/>
          <w:szCs w:val="22"/>
        </w:rPr>
        <w:t>is</w:t>
      </w:r>
      <w:r w:rsidRPr="00D76A9A">
        <w:rPr>
          <w:spacing w:val="24"/>
          <w:sz w:val="22"/>
          <w:szCs w:val="22"/>
        </w:rPr>
        <w:t xml:space="preserve"> </w:t>
      </w:r>
      <w:proofErr w:type="spellStart"/>
      <w:r w:rsidRPr="00D76A9A">
        <w:rPr>
          <w:sz w:val="22"/>
          <w:szCs w:val="22"/>
        </w:rPr>
        <w:t>stabilised</w:t>
      </w:r>
      <w:proofErr w:type="spellEnd"/>
      <w:r w:rsidRPr="00D76A9A">
        <w:rPr>
          <w:sz w:val="22"/>
          <w:szCs w:val="22"/>
        </w:rPr>
        <w:t xml:space="preserve"> soon, there</w:t>
      </w:r>
      <w:r w:rsidRPr="00D76A9A">
        <w:rPr>
          <w:spacing w:val="53"/>
          <w:sz w:val="22"/>
          <w:szCs w:val="22"/>
        </w:rPr>
        <w:t xml:space="preserve"> </w:t>
      </w:r>
      <w:r w:rsidRPr="00D76A9A">
        <w:rPr>
          <w:sz w:val="22"/>
          <w:szCs w:val="22"/>
        </w:rPr>
        <w:t>is a</w:t>
      </w:r>
      <w:r w:rsidRPr="00D76A9A">
        <w:rPr>
          <w:spacing w:val="6"/>
          <w:sz w:val="22"/>
          <w:szCs w:val="22"/>
        </w:rPr>
        <w:t xml:space="preserve"> </w:t>
      </w:r>
      <w:r w:rsidRPr="00D76A9A">
        <w:rPr>
          <w:sz w:val="22"/>
          <w:szCs w:val="22"/>
        </w:rPr>
        <w:t>risk</w:t>
      </w:r>
      <w:r w:rsidRPr="00D76A9A">
        <w:rPr>
          <w:spacing w:val="28"/>
          <w:sz w:val="22"/>
          <w:szCs w:val="22"/>
        </w:rPr>
        <w:t xml:space="preserve"> </w:t>
      </w:r>
      <w:r w:rsidRPr="00D76A9A">
        <w:rPr>
          <w:sz w:val="22"/>
          <w:szCs w:val="22"/>
        </w:rPr>
        <w:t>that</w:t>
      </w:r>
      <w:r w:rsidRPr="00D76A9A">
        <w:rPr>
          <w:spacing w:val="33"/>
          <w:sz w:val="22"/>
          <w:szCs w:val="22"/>
        </w:rPr>
        <w:t xml:space="preserve"> </w:t>
      </w:r>
      <w:r w:rsidRPr="00D76A9A">
        <w:rPr>
          <w:sz w:val="22"/>
          <w:szCs w:val="22"/>
        </w:rPr>
        <w:t>parts</w:t>
      </w:r>
      <w:r w:rsidRPr="00D76A9A">
        <w:rPr>
          <w:spacing w:val="26"/>
          <w:sz w:val="22"/>
          <w:szCs w:val="22"/>
        </w:rPr>
        <w:t xml:space="preserve"> </w:t>
      </w:r>
      <w:r w:rsidRPr="00D76A9A">
        <w:rPr>
          <w:sz w:val="22"/>
          <w:szCs w:val="22"/>
        </w:rPr>
        <w:t>of</w:t>
      </w:r>
      <w:r w:rsidRPr="00D76A9A">
        <w:rPr>
          <w:spacing w:val="16"/>
          <w:sz w:val="22"/>
          <w:szCs w:val="22"/>
        </w:rPr>
        <w:t xml:space="preserve"> </w:t>
      </w:r>
      <w:r w:rsidRPr="00D76A9A">
        <w:rPr>
          <w:sz w:val="22"/>
          <w:szCs w:val="22"/>
        </w:rPr>
        <w:t>the</w:t>
      </w:r>
      <w:r w:rsidRPr="00D76A9A">
        <w:rPr>
          <w:spacing w:val="27"/>
          <w:sz w:val="22"/>
          <w:szCs w:val="22"/>
        </w:rPr>
        <w:t xml:space="preserve"> </w:t>
      </w:r>
      <w:r w:rsidRPr="00D76A9A">
        <w:rPr>
          <w:sz w:val="22"/>
          <w:szCs w:val="22"/>
        </w:rPr>
        <w:t>paint</w:t>
      </w:r>
      <w:r w:rsidRPr="00D76A9A">
        <w:rPr>
          <w:spacing w:val="52"/>
          <w:sz w:val="22"/>
          <w:szCs w:val="22"/>
        </w:rPr>
        <w:t xml:space="preserve"> </w:t>
      </w:r>
      <w:r w:rsidRPr="00D76A9A">
        <w:rPr>
          <w:sz w:val="22"/>
          <w:szCs w:val="22"/>
        </w:rPr>
        <w:t>surface</w:t>
      </w:r>
      <w:r w:rsidRPr="00D76A9A">
        <w:rPr>
          <w:spacing w:val="54"/>
          <w:sz w:val="22"/>
          <w:szCs w:val="22"/>
        </w:rPr>
        <w:t xml:space="preserve"> </w:t>
      </w:r>
      <w:r w:rsidRPr="00D76A9A">
        <w:rPr>
          <w:sz w:val="22"/>
          <w:szCs w:val="22"/>
        </w:rPr>
        <w:t>will</w:t>
      </w:r>
      <w:r w:rsidRPr="00D76A9A">
        <w:rPr>
          <w:spacing w:val="35"/>
          <w:sz w:val="22"/>
          <w:szCs w:val="22"/>
        </w:rPr>
        <w:t xml:space="preserve"> </w:t>
      </w:r>
      <w:r w:rsidRPr="00D76A9A">
        <w:rPr>
          <w:sz w:val="22"/>
          <w:szCs w:val="22"/>
        </w:rPr>
        <w:t>drop</w:t>
      </w:r>
      <w:r w:rsidRPr="00D76A9A">
        <w:rPr>
          <w:spacing w:val="46"/>
          <w:sz w:val="22"/>
          <w:szCs w:val="22"/>
        </w:rPr>
        <w:t xml:space="preserve"> </w:t>
      </w:r>
      <w:r w:rsidRPr="00D76A9A">
        <w:rPr>
          <w:sz w:val="22"/>
          <w:szCs w:val="22"/>
        </w:rPr>
        <w:t>off</w:t>
      </w:r>
      <w:r w:rsidRPr="00D76A9A">
        <w:rPr>
          <w:spacing w:val="25"/>
          <w:sz w:val="22"/>
          <w:szCs w:val="22"/>
        </w:rPr>
        <w:t xml:space="preserve"> </w:t>
      </w:r>
      <w:r w:rsidRPr="00D76A9A">
        <w:rPr>
          <w:sz w:val="22"/>
          <w:szCs w:val="22"/>
        </w:rPr>
        <w:t>the</w:t>
      </w:r>
      <w:r w:rsidRPr="00D76A9A">
        <w:rPr>
          <w:spacing w:val="36"/>
          <w:sz w:val="22"/>
          <w:szCs w:val="22"/>
        </w:rPr>
        <w:t xml:space="preserve"> </w:t>
      </w:r>
      <w:r w:rsidRPr="00D76A9A">
        <w:rPr>
          <w:sz w:val="22"/>
          <w:szCs w:val="22"/>
        </w:rPr>
        <w:t>canvas."</w:t>
      </w:r>
    </w:p>
    <w:p w:rsidR="00D47428" w:rsidRDefault="00D76A9A" w:rsidP="00D47428">
      <w:pPr>
        <w:spacing w:before="6" w:line="480" w:lineRule="auto"/>
        <w:rPr>
          <w:sz w:val="22"/>
          <w:szCs w:val="22"/>
        </w:rPr>
      </w:pPr>
      <w:r w:rsidRPr="00D76A9A">
        <w:rPr>
          <w:sz w:val="22"/>
          <w:szCs w:val="22"/>
        </w:rPr>
        <w:t>(ii)</w:t>
      </w:r>
      <w:r w:rsidRPr="00D76A9A">
        <w:rPr>
          <w:spacing w:val="22"/>
          <w:sz w:val="22"/>
          <w:szCs w:val="22"/>
        </w:rPr>
        <w:t xml:space="preserve"> </w:t>
      </w:r>
      <w:r w:rsidRPr="00D76A9A">
        <w:rPr>
          <w:sz w:val="22"/>
          <w:szCs w:val="22"/>
        </w:rPr>
        <w:t>"What</w:t>
      </w:r>
      <w:r w:rsidRPr="00D76A9A">
        <w:rPr>
          <w:spacing w:val="51"/>
          <w:sz w:val="22"/>
          <w:szCs w:val="22"/>
        </w:rPr>
        <w:t xml:space="preserve"> </w:t>
      </w:r>
      <w:r w:rsidRPr="00D76A9A">
        <w:rPr>
          <w:sz w:val="22"/>
          <w:szCs w:val="22"/>
        </w:rPr>
        <w:t>sort</w:t>
      </w:r>
      <w:r w:rsidRPr="00D76A9A">
        <w:rPr>
          <w:spacing w:val="23"/>
          <w:sz w:val="22"/>
          <w:szCs w:val="22"/>
        </w:rPr>
        <w:t xml:space="preserve"> </w:t>
      </w:r>
      <w:r w:rsidRPr="00D76A9A">
        <w:rPr>
          <w:sz w:val="22"/>
          <w:szCs w:val="22"/>
        </w:rPr>
        <w:t>of</w:t>
      </w:r>
      <w:r w:rsidRPr="00D76A9A">
        <w:rPr>
          <w:spacing w:val="21"/>
          <w:sz w:val="22"/>
          <w:szCs w:val="22"/>
        </w:rPr>
        <w:t xml:space="preserve"> </w:t>
      </w:r>
      <w:r w:rsidRPr="00D76A9A">
        <w:rPr>
          <w:sz w:val="22"/>
          <w:szCs w:val="22"/>
        </w:rPr>
        <w:t>costs</w:t>
      </w:r>
      <w:r w:rsidRPr="00D76A9A">
        <w:rPr>
          <w:spacing w:val="38"/>
          <w:sz w:val="22"/>
          <w:szCs w:val="22"/>
        </w:rPr>
        <w:t xml:space="preserve"> </w:t>
      </w:r>
      <w:r w:rsidRPr="00D76A9A">
        <w:rPr>
          <w:sz w:val="22"/>
          <w:szCs w:val="22"/>
        </w:rPr>
        <w:t>might</w:t>
      </w:r>
      <w:r w:rsidRPr="00D76A9A">
        <w:rPr>
          <w:spacing w:val="46"/>
          <w:sz w:val="22"/>
          <w:szCs w:val="22"/>
        </w:rPr>
        <w:t xml:space="preserve"> </w:t>
      </w:r>
      <w:r w:rsidRPr="00D76A9A">
        <w:rPr>
          <w:sz w:val="22"/>
          <w:szCs w:val="22"/>
        </w:rPr>
        <w:t>have</w:t>
      </w:r>
      <w:r w:rsidRPr="00D76A9A">
        <w:rPr>
          <w:spacing w:val="39"/>
          <w:sz w:val="22"/>
          <w:szCs w:val="22"/>
        </w:rPr>
        <w:t xml:space="preserve"> </w:t>
      </w:r>
      <w:r w:rsidRPr="00D76A9A">
        <w:rPr>
          <w:sz w:val="22"/>
          <w:szCs w:val="22"/>
        </w:rPr>
        <w:t>to</w:t>
      </w:r>
      <w:r w:rsidRPr="00D76A9A">
        <w:rPr>
          <w:spacing w:val="23"/>
          <w:sz w:val="22"/>
          <w:szCs w:val="22"/>
        </w:rPr>
        <w:t xml:space="preserve"> </w:t>
      </w:r>
      <w:r w:rsidRPr="00D76A9A">
        <w:rPr>
          <w:sz w:val="22"/>
          <w:szCs w:val="22"/>
        </w:rPr>
        <w:t>be</w:t>
      </w:r>
      <w:r w:rsidRPr="00D76A9A">
        <w:rPr>
          <w:spacing w:val="25"/>
          <w:sz w:val="22"/>
          <w:szCs w:val="22"/>
        </w:rPr>
        <w:t xml:space="preserve"> </w:t>
      </w:r>
      <w:r w:rsidRPr="00D76A9A">
        <w:rPr>
          <w:sz w:val="22"/>
          <w:szCs w:val="22"/>
        </w:rPr>
        <w:t>incurred if</w:t>
      </w:r>
      <w:r w:rsidRPr="00D76A9A">
        <w:rPr>
          <w:spacing w:val="12"/>
          <w:sz w:val="22"/>
          <w:szCs w:val="22"/>
        </w:rPr>
        <w:t xml:space="preserve"> </w:t>
      </w:r>
      <w:r w:rsidRPr="00D76A9A">
        <w:rPr>
          <w:sz w:val="22"/>
          <w:szCs w:val="22"/>
        </w:rPr>
        <w:t>one</w:t>
      </w:r>
      <w:r w:rsidRPr="00D76A9A">
        <w:rPr>
          <w:spacing w:val="31"/>
          <w:sz w:val="22"/>
          <w:szCs w:val="22"/>
        </w:rPr>
        <w:t xml:space="preserve"> </w:t>
      </w:r>
      <w:r w:rsidRPr="00D76A9A">
        <w:rPr>
          <w:sz w:val="22"/>
          <w:szCs w:val="22"/>
        </w:rPr>
        <w:t>were</w:t>
      </w:r>
      <w:r w:rsidRPr="00D76A9A">
        <w:rPr>
          <w:spacing w:val="36"/>
          <w:sz w:val="22"/>
          <w:szCs w:val="22"/>
        </w:rPr>
        <w:t xml:space="preserve"> </w:t>
      </w:r>
      <w:r w:rsidRPr="00D76A9A">
        <w:rPr>
          <w:sz w:val="22"/>
          <w:szCs w:val="22"/>
        </w:rPr>
        <w:t>to</w:t>
      </w:r>
      <w:r w:rsidRPr="00D76A9A">
        <w:rPr>
          <w:spacing w:val="19"/>
          <w:sz w:val="22"/>
          <w:szCs w:val="22"/>
        </w:rPr>
        <w:t xml:space="preserve"> </w:t>
      </w:r>
      <w:r w:rsidRPr="00D76A9A">
        <w:rPr>
          <w:sz w:val="22"/>
          <w:szCs w:val="22"/>
        </w:rPr>
        <w:t>try</w:t>
      </w:r>
      <w:r w:rsidRPr="00D76A9A">
        <w:rPr>
          <w:spacing w:val="27"/>
          <w:sz w:val="22"/>
          <w:szCs w:val="22"/>
        </w:rPr>
        <w:t xml:space="preserve"> </w:t>
      </w:r>
      <w:r w:rsidRPr="00D76A9A">
        <w:rPr>
          <w:sz w:val="22"/>
          <w:szCs w:val="22"/>
        </w:rPr>
        <w:t>to</w:t>
      </w:r>
      <w:r w:rsidRPr="00D76A9A">
        <w:rPr>
          <w:spacing w:val="23"/>
          <w:sz w:val="22"/>
          <w:szCs w:val="22"/>
        </w:rPr>
        <w:t xml:space="preserve"> </w:t>
      </w:r>
      <w:proofErr w:type="spellStart"/>
      <w:r w:rsidRPr="00D76A9A">
        <w:rPr>
          <w:sz w:val="22"/>
          <w:szCs w:val="22"/>
        </w:rPr>
        <w:t>stabilise</w:t>
      </w:r>
      <w:proofErr w:type="spellEnd"/>
      <w:r w:rsidRPr="00D76A9A">
        <w:rPr>
          <w:sz w:val="22"/>
          <w:szCs w:val="22"/>
        </w:rPr>
        <w:t xml:space="preserve"> it?"</w:t>
      </w:r>
    </w:p>
    <w:p w:rsidR="00CE35EE" w:rsidRPr="00D76A9A" w:rsidRDefault="00D76A9A" w:rsidP="00D47428">
      <w:pPr>
        <w:spacing w:before="6" w:line="480" w:lineRule="auto"/>
        <w:rPr>
          <w:sz w:val="22"/>
          <w:szCs w:val="22"/>
        </w:rPr>
      </w:pPr>
      <w:r w:rsidRPr="00D76A9A">
        <w:rPr>
          <w:sz w:val="22"/>
          <w:szCs w:val="22"/>
        </w:rPr>
        <w:t>"This is</w:t>
      </w:r>
      <w:r w:rsidRPr="00D76A9A">
        <w:rPr>
          <w:spacing w:val="48"/>
          <w:sz w:val="22"/>
          <w:szCs w:val="22"/>
        </w:rPr>
        <w:t xml:space="preserve"> </w:t>
      </w:r>
      <w:r w:rsidRPr="00D76A9A">
        <w:rPr>
          <w:sz w:val="22"/>
          <w:szCs w:val="22"/>
        </w:rPr>
        <w:t>harder to answer. I</w:t>
      </w:r>
      <w:r w:rsidRPr="00D76A9A">
        <w:rPr>
          <w:spacing w:val="45"/>
          <w:sz w:val="22"/>
          <w:szCs w:val="22"/>
        </w:rPr>
        <w:t xml:space="preserve"> </w:t>
      </w:r>
      <w:r w:rsidRPr="00D76A9A">
        <w:rPr>
          <w:sz w:val="22"/>
          <w:szCs w:val="22"/>
        </w:rPr>
        <w:t>would need to ask a</w:t>
      </w:r>
      <w:r w:rsidRPr="00D76A9A">
        <w:rPr>
          <w:spacing w:val="44"/>
          <w:sz w:val="22"/>
          <w:szCs w:val="22"/>
        </w:rPr>
        <w:t xml:space="preserve"> </w:t>
      </w:r>
      <w:r w:rsidRPr="00D76A9A">
        <w:rPr>
          <w:sz w:val="22"/>
          <w:szCs w:val="22"/>
        </w:rPr>
        <w:t>restorer to</w:t>
      </w:r>
      <w:r w:rsidRPr="00D76A9A">
        <w:rPr>
          <w:spacing w:val="52"/>
          <w:sz w:val="22"/>
          <w:szCs w:val="22"/>
        </w:rPr>
        <w:t xml:space="preserve"> </w:t>
      </w:r>
      <w:r w:rsidRPr="00D76A9A">
        <w:rPr>
          <w:sz w:val="22"/>
          <w:szCs w:val="22"/>
        </w:rPr>
        <w:t xml:space="preserve">come and quote for </w:t>
      </w:r>
      <w:proofErr w:type="spellStart"/>
      <w:r w:rsidRPr="00D76A9A">
        <w:rPr>
          <w:sz w:val="22"/>
          <w:szCs w:val="22"/>
        </w:rPr>
        <w:t>stabilising</w:t>
      </w:r>
      <w:proofErr w:type="spellEnd"/>
      <w:r w:rsidRPr="00D76A9A">
        <w:rPr>
          <w:sz w:val="22"/>
          <w:szCs w:val="22"/>
        </w:rPr>
        <w:t xml:space="preserve"> the</w:t>
      </w:r>
      <w:r w:rsidRPr="00D76A9A">
        <w:rPr>
          <w:spacing w:val="31"/>
          <w:sz w:val="22"/>
          <w:szCs w:val="22"/>
        </w:rPr>
        <w:t xml:space="preserve"> </w:t>
      </w:r>
      <w:r w:rsidRPr="00D76A9A">
        <w:rPr>
          <w:sz w:val="22"/>
          <w:szCs w:val="22"/>
        </w:rPr>
        <w:t>painting, but my</w:t>
      </w:r>
      <w:r w:rsidRPr="00D76A9A">
        <w:rPr>
          <w:spacing w:val="48"/>
          <w:sz w:val="22"/>
          <w:szCs w:val="22"/>
        </w:rPr>
        <w:t xml:space="preserve"> </w:t>
      </w:r>
      <w:r w:rsidRPr="00D76A9A">
        <w:rPr>
          <w:sz w:val="22"/>
          <w:szCs w:val="22"/>
        </w:rPr>
        <w:t>very rough guess is</w:t>
      </w:r>
      <w:r w:rsidRPr="00D76A9A">
        <w:rPr>
          <w:spacing w:val="43"/>
          <w:sz w:val="22"/>
          <w:szCs w:val="22"/>
        </w:rPr>
        <w:t xml:space="preserve"> </w:t>
      </w:r>
      <w:r w:rsidRPr="00D76A9A">
        <w:rPr>
          <w:sz w:val="22"/>
          <w:szCs w:val="22"/>
        </w:rPr>
        <w:t>that they</w:t>
      </w:r>
      <w:r w:rsidRPr="00D76A9A">
        <w:rPr>
          <w:spacing w:val="46"/>
          <w:sz w:val="22"/>
          <w:szCs w:val="22"/>
        </w:rPr>
        <w:t xml:space="preserve"> </w:t>
      </w:r>
      <w:r w:rsidRPr="00D76A9A">
        <w:rPr>
          <w:sz w:val="22"/>
          <w:szCs w:val="22"/>
        </w:rPr>
        <w:t>would say they would need to</w:t>
      </w:r>
      <w:r w:rsidRPr="00D76A9A">
        <w:rPr>
          <w:spacing w:val="47"/>
          <w:sz w:val="22"/>
          <w:szCs w:val="22"/>
        </w:rPr>
        <w:t xml:space="preserve"> </w:t>
      </w:r>
      <w:r w:rsidRPr="00D76A9A">
        <w:rPr>
          <w:sz w:val="22"/>
          <w:szCs w:val="22"/>
        </w:rPr>
        <w:t xml:space="preserve">undertake restoration of the whole painting and that </w:t>
      </w:r>
      <w:proofErr w:type="spellStart"/>
      <w:r w:rsidRPr="00D76A9A">
        <w:rPr>
          <w:sz w:val="22"/>
          <w:szCs w:val="22"/>
        </w:rPr>
        <w:t>stabilising</w:t>
      </w:r>
      <w:proofErr w:type="spellEnd"/>
      <w:r w:rsidRPr="00D76A9A">
        <w:rPr>
          <w:sz w:val="22"/>
          <w:szCs w:val="22"/>
        </w:rPr>
        <w:t xml:space="preserve"> the flaking paint</w:t>
      </w:r>
      <w:r w:rsidRPr="00D76A9A">
        <w:rPr>
          <w:spacing w:val="43"/>
          <w:sz w:val="22"/>
          <w:szCs w:val="22"/>
        </w:rPr>
        <w:t xml:space="preserve"> </w:t>
      </w:r>
      <w:r w:rsidRPr="00D76A9A">
        <w:rPr>
          <w:sz w:val="22"/>
          <w:szCs w:val="22"/>
        </w:rPr>
        <w:t>would</w:t>
      </w:r>
      <w:r w:rsidRPr="00D76A9A">
        <w:rPr>
          <w:spacing w:val="48"/>
          <w:sz w:val="22"/>
          <w:szCs w:val="22"/>
        </w:rPr>
        <w:t xml:space="preserve"> </w:t>
      </w:r>
      <w:r w:rsidRPr="00D76A9A">
        <w:rPr>
          <w:sz w:val="22"/>
          <w:szCs w:val="22"/>
        </w:rPr>
        <w:t>be</w:t>
      </w:r>
      <w:r w:rsidRPr="00D76A9A">
        <w:rPr>
          <w:spacing w:val="30"/>
          <w:sz w:val="22"/>
          <w:szCs w:val="22"/>
        </w:rPr>
        <w:t xml:space="preserve"> </w:t>
      </w:r>
      <w:r w:rsidRPr="00D76A9A">
        <w:rPr>
          <w:sz w:val="22"/>
          <w:szCs w:val="22"/>
        </w:rPr>
        <w:t>part</w:t>
      </w:r>
      <w:r w:rsidRPr="00D76A9A">
        <w:rPr>
          <w:spacing w:val="45"/>
          <w:sz w:val="22"/>
          <w:szCs w:val="22"/>
        </w:rPr>
        <w:t xml:space="preserve"> </w:t>
      </w:r>
      <w:r w:rsidRPr="00D76A9A">
        <w:rPr>
          <w:sz w:val="22"/>
          <w:szCs w:val="22"/>
        </w:rPr>
        <w:t>of</w:t>
      </w:r>
      <w:r w:rsidRPr="00D76A9A">
        <w:rPr>
          <w:spacing w:val="31"/>
          <w:sz w:val="22"/>
          <w:szCs w:val="22"/>
        </w:rPr>
        <w:t xml:space="preserve"> </w:t>
      </w:r>
      <w:r w:rsidRPr="00D76A9A">
        <w:rPr>
          <w:sz w:val="22"/>
          <w:szCs w:val="22"/>
        </w:rPr>
        <w:t>this</w:t>
      </w:r>
      <w:r w:rsidRPr="00D76A9A">
        <w:rPr>
          <w:spacing w:val="35"/>
          <w:sz w:val="22"/>
          <w:szCs w:val="22"/>
        </w:rPr>
        <w:t xml:space="preserve"> </w:t>
      </w:r>
      <w:r w:rsidRPr="00D76A9A">
        <w:rPr>
          <w:sz w:val="22"/>
          <w:szCs w:val="22"/>
        </w:rPr>
        <w:t>wider</w:t>
      </w:r>
      <w:r w:rsidRPr="00D76A9A">
        <w:rPr>
          <w:spacing w:val="39"/>
          <w:sz w:val="22"/>
          <w:szCs w:val="22"/>
        </w:rPr>
        <w:t xml:space="preserve"> </w:t>
      </w:r>
      <w:r w:rsidRPr="00D76A9A">
        <w:rPr>
          <w:sz w:val="22"/>
          <w:szCs w:val="22"/>
        </w:rPr>
        <w:t>job; if</w:t>
      </w:r>
      <w:r w:rsidRPr="00D76A9A">
        <w:rPr>
          <w:spacing w:val="26"/>
          <w:sz w:val="22"/>
          <w:szCs w:val="22"/>
        </w:rPr>
        <w:t xml:space="preserve"> </w:t>
      </w:r>
      <w:r w:rsidRPr="00D76A9A">
        <w:rPr>
          <w:sz w:val="22"/>
          <w:szCs w:val="22"/>
        </w:rPr>
        <w:t>the</w:t>
      </w:r>
      <w:r w:rsidRPr="00D76A9A">
        <w:rPr>
          <w:spacing w:val="36"/>
          <w:sz w:val="22"/>
          <w:szCs w:val="22"/>
        </w:rPr>
        <w:t xml:space="preserve"> </w:t>
      </w:r>
      <w:r w:rsidRPr="00D76A9A">
        <w:rPr>
          <w:sz w:val="22"/>
          <w:szCs w:val="22"/>
        </w:rPr>
        <w:t>old</w:t>
      </w:r>
      <w:r w:rsidRPr="00D76A9A">
        <w:rPr>
          <w:spacing w:val="43"/>
          <w:sz w:val="22"/>
          <w:szCs w:val="22"/>
        </w:rPr>
        <w:t xml:space="preserve"> </w:t>
      </w:r>
      <w:r w:rsidRPr="00D76A9A">
        <w:rPr>
          <w:sz w:val="22"/>
          <w:szCs w:val="22"/>
        </w:rPr>
        <w:t>restoration were</w:t>
      </w:r>
      <w:r w:rsidRPr="00D76A9A">
        <w:rPr>
          <w:spacing w:val="46"/>
          <w:sz w:val="22"/>
          <w:szCs w:val="22"/>
        </w:rPr>
        <w:t xml:space="preserve"> </w:t>
      </w:r>
      <w:r w:rsidRPr="00D76A9A">
        <w:rPr>
          <w:sz w:val="22"/>
          <w:szCs w:val="22"/>
        </w:rPr>
        <w:t>removed, the</w:t>
      </w:r>
      <w:r w:rsidRPr="00D76A9A">
        <w:rPr>
          <w:spacing w:val="41"/>
          <w:sz w:val="22"/>
          <w:szCs w:val="22"/>
        </w:rPr>
        <w:t xml:space="preserve"> </w:t>
      </w:r>
      <w:r w:rsidRPr="00D76A9A">
        <w:rPr>
          <w:sz w:val="22"/>
          <w:szCs w:val="22"/>
        </w:rPr>
        <w:t xml:space="preserve">surface </w:t>
      </w:r>
      <w:proofErr w:type="spellStart"/>
      <w:r w:rsidRPr="00D76A9A">
        <w:rPr>
          <w:sz w:val="22"/>
          <w:szCs w:val="22"/>
        </w:rPr>
        <w:t>stabilised</w:t>
      </w:r>
      <w:proofErr w:type="spellEnd"/>
      <w:r w:rsidRPr="00D76A9A">
        <w:rPr>
          <w:sz w:val="22"/>
          <w:szCs w:val="22"/>
        </w:rPr>
        <w:t xml:space="preserve"> and</w:t>
      </w:r>
      <w:r w:rsidRPr="00D76A9A">
        <w:rPr>
          <w:spacing w:val="40"/>
          <w:sz w:val="22"/>
          <w:szCs w:val="22"/>
        </w:rPr>
        <w:t xml:space="preserve"> </w:t>
      </w:r>
      <w:r w:rsidRPr="00D76A9A">
        <w:rPr>
          <w:sz w:val="22"/>
          <w:szCs w:val="22"/>
        </w:rPr>
        <w:t>cleaned and retouching undertaken, it</w:t>
      </w:r>
      <w:r w:rsidRPr="00D76A9A">
        <w:rPr>
          <w:spacing w:val="48"/>
          <w:sz w:val="22"/>
          <w:szCs w:val="22"/>
        </w:rPr>
        <w:t xml:space="preserve"> </w:t>
      </w:r>
      <w:r w:rsidRPr="00D76A9A">
        <w:rPr>
          <w:sz w:val="22"/>
          <w:szCs w:val="22"/>
        </w:rPr>
        <w:t>could potentially be a</w:t>
      </w:r>
      <w:r w:rsidRPr="00D76A9A">
        <w:rPr>
          <w:spacing w:val="30"/>
          <w:sz w:val="22"/>
          <w:szCs w:val="22"/>
        </w:rPr>
        <w:t xml:space="preserve"> </w:t>
      </w:r>
      <w:r w:rsidRPr="00D76A9A">
        <w:rPr>
          <w:sz w:val="22"/>
          <w:szCs w:val="22"/>
        </w:rPr>
        <w:t>job that would cost</w:t>
      </w:r>
      <w:r w:rsidRPr="00D76A9A">
        <w:rPr>
          <w:spacing w:val="37"/>
          <w:sz w:val="22"/>
          <w:szCs w:val="22"/>
        </w:rPr>
        <w:t xml:space="preserve"> </w:t>
      </w:r>
      <w:r w:rsidRPr="00D76A9A">
        <w:rPr>
          <w:sz w:val="22"/>
          <w:szCs w:val="22"/>
        </w:rPr>
        <w:t>some</w:t>
      </w:r>
      <w:r w:rsidRPr="00D76A9A">
        <w:rPr>
          <w:spacing w:val="42"/>
          <w:sz w:val="22"/>
          <w:szCs w:val="22"/>
        </w:rPr>
        <w:t xml:space="preserve"> </w:t>
      </w:r>
      <w:r w:rsidRPr="00D76A9A">
        <w:rPr>
          <w:sz w:val="22"/>
          <w:szCs w:val="22"/>
        </w:rPr>
        <w:t>thousands of</w:t>
      </w:r>
      <w:r w:rsidRPr="00D76A9A">
        <w:rPr>
          <w:spacing w:val="21"/>
          <w:sz w:val="22"/>
          <w:szCs w:val="22"/>
        </w:rPr>
        <w:t xml:space="preserve"> </w:t>
      </w:r>
      <w:r w:rsidRPr="00D76A9A">
        <w:rPr>
          <w:sz w:val="22"/>
          <w:szCs w:val="22"/>
        </w:rPr>
        <w:t>pounds. Should they</w:t>
      </w:r>
      <w:r w:rsidRPr="00D76A9A">
        <w:rPr>
          <w:spacing w:val="41"/>
          <w:sz w:val="22"/>
          <w:szCs w:val="22"/>
        </w:rPr>
        <w:t xml:space="preserve"> </w:t>
      </w:r>
      <w:r w:rsidRPr="00D76A9A">
        <w:rPr>
          <w:sz w:val="22"/>
          <w:szCs w:val="22"/>
        </w:rPr>
        <w:t>recommend re-lining the</w:t>
      </w:r>
      <w:r w:rsidRPr="00D76A9A">
        <w:rPr>
          <w:spacing w:val="36"/>
          <w:sz w:val="22"/>
          <w:szCs w:val="22"/>
        </w:rPr>
        <w:t xml:space="preserve"> </w:t>
      </w:r>
      <w:r w:rsidRPr="00D76A9A">
        <w:rPr>
          <w:sz w:val="22"/>
          <w:szCs w:val="22"/>
        </w:rPr>
        <w:t>painting (putting it</w:t>
      </w:r>
      <w:r w:rsidRPr="00D76A9A">
        <w:rPr>
          <w:spacing w:val="34"/>
          <w:sz w:val="22"/>
          <w:szCs w:val="22"/>
        </w:rPr>
        <w:t xml:space="preserve"> </w:t>
      </w:r>
      <w:r w:rsidRPr="00D76A9A">
        <w:rPr>
          <w:sz w:val="22"/>
          <w:szCs w:val="22"/>
        </w:rPr>
        <w:t>on</w:t>
      </w:r>
      <w:r w:rsidRPr="00D76A9A">
        <w:rPr>
          <w:spacing w:val="25"/>
          <w:sz w:val="22"/>
          <w:szCs w:val="22"/>
        </w:rPr>
        <w:t xml:space="preserve"> </w:t>
      </w:r>
      <w:r w:rsidRPr="00D76A9A">
        <w:rPr>
          <w:sz w:val="22"/>
          <w:szCs w:val="22"/>
        </w:rPr>
        <w:t>to</w:t>
      </w:r>
      <w:r w:rsidRPr="00D76A9A">
        <w:rPr>
          <w:spacing w:val="38"/>
          <w:sz w:val="22"/>
          <w:szCs w:val="22"/>
        </w:rPr>
        <w:t xml:space="preserve"> </w:t>
      </w:r>
      <w:r w:rsidRPr="00D76A9A">
        <w:rPr>
          <w:sz w:val="22"/>
          <w:szCs w:val="22"/>
        </w:rPr>
        <w:t>another canvas which gives it</w:t>
      </w:r>
      <w:r w:rsidRPr="00D76A9A">
        <w:rPr>
          <w:spacing w:val="39"/>
          <w:sz w:val="22"/>
          <w:szCs w:val="22"/>
        </w:rPr>
        <w:t xml:space="preserve"> </w:t>
      </w:r>
      <w:r w:rsidRPr="00D76A9A">
        <w:rPr>
          <w:sz w:val="22"/>
          <w:szCs w:val="22"/>
        </w:rPr>
        <w:t>the</w:t>
      </w:r>
      <w:r w:rsidRPr="00D76A9A">
        <w:rPr>
          <w:spacing w:val="46"/>
          <w:sz w:val="22"/>
          <w:szCs w:val="22"/>
        </w:rPr>
        <w:t xml:space="preserve"> </w:t>
      </w:r>
      <w:r w:rsidRPr="00D76A9A">
        <w:rPr>
          <w:sz w:val="22"/>
          <w:szCs w:val="22"/>
        </w:rPr>
        <w:t>necessary strength to</w:t>
      </w:r>
      <w:r w:rsidRPr="00D76A9A">
        <w:rPr>
          <w:spacing w:val="33"/>
          <w:sz w:val="22"/>
          <w:szCs w:val="22"/>
        </w:rPr>
        <w:t xml:space="preserve"> </w:t>
      </w:r>
      <w:r w:rsidRPr="00D76A9A">
        <w:rPr>
          <w:sz w:val="22"/>
          <w:szCs w:val="22"/>
        </w:rPr>
        <w:t>be</w:t>
      </w:r>
      <w:r w:rsidRPr="00D76A9A">
        <w:rPr>
          <w:spacing w:val="54"/>
          <w:sz w:val="22"/>
          <w:szCs w:val="22"/>
        </w:rPr>
        <w:t xml:space="preserve"> </w:t>
      </w:r>
      <w:r w:rsidRPr="00D76A9A">
        <w:rPr>
          <w:sz w:val="22"/>
          <w:szCs w:val="22"/>
        </w:rPr>
        <w:t>stretched correctly) the</w:t>
      </w:r>
      <w:r w:rsidRPr="00D76A9A">
        <w:rPr>
          <w:spacing w:val="22"/>
          <w:sz w:val="22"/>
          <w:szCs w:val="22"/>
        </w:rPr>
        <w:t xml:space="preserve"> </w:t>
      </w:r>
      <w:r w:rsidRPr="00D76A9A">
        <w:rPr>
          <w:sz w:val="22"/>
          <w:szCs w:val="22"/>
        </w:rPr>
        <w:t>restorer would need</w:t>
      </w:r>
      <w:r w:rsidRPr="00D76A9A">
        <w:rPr>
          <w:spacing w:val="39"/>
          <w:sz w:val="22"/>
          <w:szCs w:val="22"/>
        </w:rPr>
        <w:t xml:space="preserve"> </w:t>
      </w:r>
      <w:r w:rsidRPr="00D76A9A">
        <w:rPr>
          <w:sz w:val="22"/>
          <w:szCs w:val="22"/>
        </w:rPr>
        <w:t>first</w:t>
      </w:r>
      <w:r w:rsidRPr="00D76A9A">
        <w:rPr>
          <w:spacing w:val="47"/>
          <w:sz w:val="22"/>
          <w:szCs w:val="22"/>
        </w:rPr>
        <w:t xml:space="preserve"> </w:t>
      </w:r>
      <w:r w:rsidRPr="00D76A9A">
        <w:rPr>
          <w:sz w:val="22"/>
          <w:szCs w:val="22"/>
        </w:rPr>
        <w:t>to</w:t>
      </w:r>
      <w:r w:rsidRPr="00D76A9A">
        <w:rPr>
          <w:spacing w:val="28"/>
          <w:sz w:val="22"/>
          <w:szCs w:val="22"/>
        </w:rPr>
        <w:t xml:space="preserve"> </w:t>
      </w:r>
      <w:r w:rsidRPr="00D76A9A">
        <w:rPr>
          <w:sz w:val="22"/>
          <w:szCs w:val="22"/>
        </w:rPr>
        <w:t>remove it</w:t>
      </w:r>
      <w:r w:rsidRPr="00D76A9A">
        <w:rPr>
          <w:spacing w:val="20"/>
          <w:sz w:val="22"/>
          <w:szCs w:val="22"/>
        </w:rPr>
        <w:t xml:space="preserve"> </w:t>
      </w:r>
      <w:r w:rsidRPr="00D76A9A">
        <w:rPr>
          <w:w w:val="110"/>
          <w:sz w:val="22"/>
          <w:szCs w:val="22"/>
        </w:rPr>
        <w:t>from</w:t>
      </w:r>
      <w:r w:rsidR="00D47428">
        <w:rPr>
          <w:w w:val="110"/>
          <w:sz w:val="22"/>
          <w:szCs w:val="22"/>
        </w:rPr>
        <w:t xml:space="preserve"> </w:t>
      </w:r>
      <w:r w:rsidRPr="00D76A9A">
        <w:rPr>
          <w:w w:val="110"/>
          <w:sz w:val="22"/>
          <w:szCs w:val="22"/>
        </w:rPr>
        <w:t>one</w:t>
      </w:r>
      <w:r w:rsidRPr="00D76A9A">
        <w:rPr>
          <w:spacing w:val="60"/>
          <w:w w:val="110"/>
          <w:sz w:val="22"/>
          <w:szCs w:val="22"/>
        </w:rPr>
        <w:t xml:space="preserve"> </w:t>
      </w:r>
      <w:r w:rsidRPr="00D76A9A">
        <w:rPr>
          <w:sz w:val="22"/>
          <w:szCs w:val="22"/>
        </w:rPr>
        <w:t>if</w:t>
      </w:r>
      <w:r w:rsidRPr="00D76A9A">
        <w:rPr>
          <w:spacing w:val="17"/>
          <w:sz w:val="22"/>
          <w:szCs w:val="22"/>
        </w:rPr>
        <w:t xml:space="preserve"> </w:t>
      </w:r>
      <w:r w:rsidRPr="00D76A9A">
        <w:rPr>
          <w:sz w:val="22"/>
          <w:szCs w:val="22"/>
        </w:rPr>
        <w:t>not</w:t>
      </w:r>
      <w:r w:rsidRPr="00D76A9A">
        <w:rPr>
          <w:spacing w:val="38"/>
          <w:sz w:val="22"/>
          <w:szCs w:val="22"/>
        </w:rPr>
        <w:t xml:space="preserve"> </w:t>
      </w:r>
      <w:r w:rsidRPr="00D76A9A">
        <w:rPr>
          <w:sz w:val="22"/>
          <w:szCs w:val="22"/>
        </w:rPr>
        <w:t>two</w:t>
      </w:r>
      <w:r w:rsidRPr="00D76A9A">
        <w:rPr>
          <w:spacing w:val="33"/>
          <w:sz w:val="22"/>
          <w:szCs w:val="22"/>
        </w:rPr>
        <w:t xml:space="preserve"> </w:t>
      </w:r>
      <w:r w:rsidRPr="00D76A9A">
        <w:rPr>
          <w:sz w:val="22"/>
          <w:szCs w:val="22"/>
        </w:rPr>
        <w:t>old</w:t>
      </w:r>
      <w:r w:rsidRPr="00D76A9A">
        <w:rPr>
          <w:spacing w:val="43"/>
          <w:sz w:val="22"/>
          <w:szCs w:val="22"/>
        </w:rPr>
        <w:t xml:space="preserve"> </w:t>
      </w:r>
      <w:r w:rsidRPr="00D76A9A">
        <w:rPr>
          <w:sz w:val="22"/>
          <w:szCs w:val="22"/>
        </w:rPr>
        <w:t>canvasses that</w:t>
      </w:r>
      <w:r w:rsidRPr="00D76A9A">
        <w:rPr>
          <w:spacing w:val="38"/>
          <w:sz w:val="22"/>
          <w:szCs w:val="22"/>
        </w:rPr>
        <w:t xml:space="preserve"> </w:t>
      </w:r>
      <w:r w:rsidRPr="00D76A9A">
        <w:rPr>
          <w:sz w:val="22"/>
          <w:szCs w:val="22"/>
        </w:rPr>
        <w:t>currently</w:t>
      </w:r>
      <w:r w:rsidRPr="00D76A9A">
        <w:rPr>
          <w:spacing w:val="49"/>
          <w:sz w:val="22"/>
          <w:szCs w:val="22"/>
        </w:rPr>
        <w:t xml:space="preserve"> </w:t>
      </w:r>
      <w:r w:rsidRPr="00D76A9A">
        <w:rPr>
          <w:sz w:val="22"/>
          <w:szCs w:val="22"/>
        </w:rPr>
        <w:t>back</w:t>
      </w:r>
      <w:r w:rsidRPr="00D76A9A">
        <w:rPr>
          <w:spacing w:val="43"/>
          <w:sz w:val="22"/>
          <w:szCs w:val="22"/>
        </w:rPr>
        <w:t xml:space="preserve"> </w:t>
      </w:r>
      <w:r w:rsidRPr="00D76A9A">
        <w:rPr>
          <w:sz w:val="22"/>
          <w:szCs w:val="22"/>
        </w:rPr>
        <w:t>it.</w:t>
      </w:r>
      <w:r w:rsidRPr="00D76A9A">
        <w:rPr>
          <w:spacing w:val="17"/>
          <w:sz w:val="22"/>
          <w:szCs w:val="22"/>
        </w:rPr>
        <w:t xml:space="preserve"> </w:t>
      </w:r>
      <w:r w:rsidRPr="00D76A9A">
        <w:rPr>
          <w:sz w:val="22"/>
          <w:szCs w:val="22"/>
        </w:rPr>
        <w:t>This</w:t>
      </w:r>
      <w:r w:rsidRPr="00D76A9A">
        <w:rPr>
          <w:spacing w:val="39"/>
          <w:sz w:val="22"/>
          <w:szCs w:val="22"/>
        </w:rPr>
        <w:t xml:space="preserve"> </w:t>
      </w:r>
      <w:r w:rsidRPr="00D76A9A">
        <w:rPr>
          <w:sz w:val="22"/>
          <w:szCs w:val="22"/>
        </w:rPr>
        <w:t>could</w:t>
      </w:r>
      <w:r w:rsidRPr="00D76A9A">
        <w:rPr>
          <w:spacing w:val="47"/>
          <w:sz w:val="22"/>
          <w:szCs w:val="22"/>
        </w:rPr>
        <w:t xml:space="preserve"> </w:t>
      </w:r>
      <w:r w:rsidRPr="00D76A9A">
        <w:rPr>
          <w:sz w:val="22"/>
          <w:szCs w:val="22"/>
        </w:rPr>
        <w:t>add</w:t>
      </w:r>
      <w:r w:rsidRPr="00D76A9A">
        <w:rPr>
          <w:spacing w:val="31"/>
          <w:sz w:val="22"/>
          <w:szCs w:val="22"/>
        </w:rPr>
        <w:t xml:space="preserve"> </w:t>
      </w:r>
      <w:r w:rsidRPr="00D76A9A">
        <w:rPr>
          <w:sz w:val="22"/>
          <w:szCs w:val="22"/>
        </w:rPr>
        <w:t>several thousand more</w:t>
      </w:r>
      <w:r w:rsidRPr="00D76A9A">
        <w:rPr>
          <w:spacing w:val="35"/>
          <w:sz w:val="22"/>
          <w:szCs w:val="22"/>
        </w:rPr>
        <w:t xml:space="preserve"> </w:t>
      </w:r>
      <w:r w:rsidRPr="00D76A9A">
        <w:rPr>
          <w:sz w:val="22"/>
          <w:szCs w:val="22"/>
        </w:rPr>
        <w:t>to</w:t>
      </w:r>
      <w:r w:rsidRPr="00D76A9A">
        <w:rPr>
          <w:spacing w:val="14"/>
          <w:sz w:val="22"/>
          <w:szCs w:val="22"/>
        </w:rPr>
        <w:t xml:space="preserve"> </w:t>
      </w:r>
      <w:r w:rsidRPr="00D76A9A">
        <w:rPr>
          <w:sz w:val="22"/>
          <w:szCs w:val="22"/>
        </w:rPr>
        <w:t>the</w:t>
      </w:r>
      <w:r w:rsidRPr="00D76A9A">
        <w:rPr>
          <w:spacing w:val="7"/>
          <w:sz w:val="22"/>
          <w:szCs w:val="22"/>
        </w:rPr>
        <w:t xml:space="preserve"> </w:t>
      </w:r>
      <w:r w:rsidRPr="00D76A9A">
        <w:rPr>
          <w:sz w:val="22"/>
          <w:szCs w:val="22"/>
        </w:rPr>
        <w:t>job."</w:t>
      </w:r>
    </w:p>
    <w:p w:rsidR="00CE35EE" w:rsidRPr="00D76A9A" w:rsidRDefault="00D76A9A" w:rsidP="00D76A9A">
      <w:pPr>
        <w:spacing w:before="12" w:line="480" w:lineRule="auto"/>
        <w:ind w:hanging="10"/>
        <w:jc w:val="both"/>
        <w:rPr>
          <w:sz w:val="22"/>
          <w:szCs w:val="22"/>
        </w:rPr>
      </w:pPr>
      <w:r w:rsidRPr="00D76A9A">
        <w:rPr>
          <w:sz w:val="22"/>
          <w:szCs w:val="22"/>
        </w:rPr>
        <w:t>7. The issue</w:t>
      </w:r>
      <w:r w:rsidRPr="00D76A9A">
        <w:rPr>
          <w:spacing w:val="38"/>
          <w:sz w:val="22"/>
          <w:szCs w:val="22"/>
        </w:rPr>
        <w:t xml:space="preserve"> </w:t>
      </w:r>
      <w:r w:rsidRPr="00D76A9A">
        <w:rPr>
          <w:sz w:val="22"/>
          <w:szCs w:val="22"/>
        </w:rPr>
        <w:t>concerning the</w:t>
      </w:r>
      <w:r w:rsidRPr="00D76A9A">
        <w:rPr>
          <w:spacing w:val="31"/>
          <w:sz w:val="22"/>
          <w:szCs w:val="22"/>
        </w:rPr>
        <w:t xml:space="preserve"> </w:t>
      </w:r>
      <w:r w:rsidRPr="00D76A9A">
        <w:rPr>
          <w:sz w:val="22"/>
          <w:szCs w:val="22"/>
        </w:rPr>
        <w:t>possible sale</w:t>
      </w:r>
      <w:r w:rsidRPr="00D76A9A">
        <w:rPr>
          <w:spacing w:val="49"/>
          <w:sz w:val="22"/>
          <w:szCs w:val="22"/>
        </w:rPr>
        <w:t xml:space="preserve"> </w:t>
      </w:r>
      <w:r w:rsidRPr="00D76A9A">
        <w:rPr>
          <w:sz w:val="22"/>
          <w:szCs w:val="22"/>
        </w:rPr>
        <w:t>of</w:t>
      </w:r>
      <w:r w:rsidRPr="00D76A9A">
        <w:rPr>
          <w:spacing w:val="45"/>
          <w:sz w:val="22"/>
          <w:szCs w:val="22"/>
        </w:rPr>
        <w:t xml:space="preserve"> </w:t>
      </w:r>
      <w:r w:rsidRPr="00D76A9A">
        <w:rPr>
          <w:sz w:val="22"/>
          <w:szCs w:val="22"/>
        </w:rPr>
        <w:t>the</w:t>
      </w:r>
      <w:r w:rsidRPr="00D76A9A">
        <w:rPr>
          <w:spacing w:val="31"/>
          <w:sz w:val="22"/>
          <w:szCs w:val="22"/>
        </w:rPr>
        <w:t xml:space="preserve"> </w:t>
      </w:r>
      <w:r w:rsidRPr="00D76A9A">
        <w:rPr>
          <w:sz w:val="22"/>
          <w:szCs w:val="22"/>
        </w:rPr>
        <w:t>painting was</w:t>
      </w:r>
      <w:r w:rsidRPr="00D76A9A">
        <w:rPr>
          <w:spacing w:val="40"/>
          <w:sz w:val="22"/>
          <w:szCs w:val="22"/>
        </w:rPr>
        <w:t xml:space="preserve"> </w:t>
      </w:r>
      <w:r w:rsidRPr="00D76A9A">
        <w:rPr>
          <w:sz w:val="22"/>
          <w:szCs w:val="22"/>
        </w:rPr>
        <w:t>put</w:t>
      </w:r>
      <w:r w:rsidRPr="00D76A9A">
        <w:rPr>
          <w:spacing w:val="43"/>
          <w:sz w:val="22"/>
          <w:szCs w:val="22"/>
        </w:rPr>
        <w:t xml:space="preserve"> </w:t>
      </w:r>
      <w:r w:rsidRPr="00D76A9A">
        <w:rPr>
          <w:sz w:val="22"/>
          <w:szCs w:val="22"/>
        </w:rPr>
        <w:t xml:space="preserve">before members of the D.A.C. Some of their individual replies are illuminating. </w:t>
      </w:r>
      <w:proofErr w:type="spellStart"/>
      <w:r w:rsidRPr="00D76A9A">
        <w:rPr>
          <w:sz w:val="22"/>
          <w:szCs w:val="22"/>
        </w:rPr>
        <w:t>Mr</w:t>
      </w:r>
      <w:proofErr w:type="spellEnd"/>
      <w:r w:rsidRPr="00D76A9A">
        <w:rPr>
          <w:sz w:val="22"/>
          <w:szCs w:val="22"/>
        </w:rPr>
        <w:t xml:space="preserve"> Peter </w:t>
      </w:r>
      <w:proofErr w:type="spellStart"/>
      <w:r w:rsidRPr="00D76A9A">
        <w:rPr>
          <w:sz w:val="22"/>
          <w:szCs w:val="22"/>
        </w:rPr>
        <w:t>Hoadley</w:t>
      </w:r>
      <w:proofErr w:type="spellEnd"/>
      <w:r w:rsidRPr="00D76A9A">
        <w:rPr>
          <w:sz w:val="22"/>
          <w:szCs w:val="22"/>
        </w:rPr>
        <w:t xml:space="preserve"> observed:</w:t>
      </w:r>
    </w:p>
    <w:p w:rsidR="00CE35EE" w:rsidRPr="00D76A9A" w:rsidRDefault="00D76A9A" w:rsidP="00D76A9A">
      <w:pPr>
        <w:spacing w:before="23" w:line="480" w:lineRule="auto"/>
        <w:ind w:hanging="5"/>
        <w:jc w:val="both"/>
        <w:rPr>
          <w:sz w:val="22"/>
          <w:szCs w:val="22"/>
        </w:rPr>
      </w:pPr>
      <w:r w:rsidRPr="00D76A9A">
        <w:rPr>
          <w:sz w:val="22"/>
          <w:szCs w:val="22"/>
        </w:rPr>
        <w:t>"Having reviewed the</w:t>
      </w:r>
      <w:r w:rsidRPr="00D76A9A">
        <w:rPr>
          <w:spacing w:val="50"/>
          <w:sz w:val="22"/>
          <w:szCs w:val="22"/>
        </w:rPr>
        <w:t xml:space="preserve"> </w:t>
      </w:r>
      <w:r w:rsidRPr="00D76A9A">
        <w:rPr>
          <w:sz w:val="22"/>
          <w:szCs w:val="22"/>
        </w:rPr>
        <w:t>papers I</w:t>
      </w:r>
      <w:r w:rsidRPr="00D76A9A">
        <w:rPr>
          <w:spacing w:val="39"/>
          <w:sz w:val="22"/>
          <w:szCs w:val="22"/>
        </w:rPr>
        <w:t xml:space="preserve"> </w:t>
      </w:r>
      <w:r w:rsidRPr="00D76A9A">
        <w:rPr>
          <w:sz w:val="22"/>
          <w:szCs w:val="22"/>
        </w:rPr>
        <w:t>am</w:t>
      </w:r>
      <w:r w:rsidRPr="00D76A9A">
        <w:rPr>
          <w:spacing w:val="50"/>
          <w:sz w:val="22"/>
          <w:szCs w:val="22"/>
        </w:rPr>
        <w:t xml:space="preserve"> </w:t>
      </w:r>
      <w:r w:rsidRPr="00D76A9A">
        <w:rPr>
          <w:sz w:val="22"/>
          <w:szCs w:val="22"/>
        </w:rPr>
        <w:t>content to</w:t>
      </w:r>
      <w:r w:rsidRPr="00D76A9A">
        <w:rPr>
          <w:spacing w:val="51"/>
          <w:sz w:val="22"/>
          <w:szCs w:val="22"/>
        </w:rPr>
        <w:t xml:space="preserve"> </w:t>
      </w:r>
      <w:r w:rsidRPr="00D76A9A">
        <w:rPr>
          <w:sz w:val="22"/>
          <w:szCs w:val="22"/>
        </w:rPr>
        <w:t>recommend the</w:t>
      </w:r>
      <w:r w:rsidRPr="00D76A9A">
        <w:rPr>
          <w:spacing w:val="50"/>
          <w:sz w:val="22"/>
          <w:szCs w:val="22"/>
        </w:rPr>
        <w:t xml:space="preserve"> </w:t>
      </w:r>
      <w:r w:rsidRPr="00D76A9A">
        <w:rPr>
          <w:sz w:val="22"/>
          <w:szCs w:val="22"/>
        </w:rPr>
        <w:t>sale of</w:t>
      </w:r>
      <w:r w:rsidRPr="00D76A9A">
        <w:rPr>
          <w:spacing w:val="44"/>
          <w:sz w:val="22"/>
          <w:szCs w:val="22"/>
        </w:rPr>
        <w:t xml:space="preserve"> </w:t>
      </w:r>
      <w:r w:rsidRPr="00D76A9A">
        <w:rPr>
          <w:sz w:val="22"/>
          <w:szCs w:val="22"/>
        </w:rPr>
        <w:t xml:space="preserve">the painting. </w:t>
      </w:r>
      <w:r w:rsidRPr="00D76A9A">
        <w:rPr>
          <w:w w:val="82"/>
          <w:sz w:val="22"/>
          <w:szCs w:val="22"/>
        </w:rPr>
        <w:t xml:space="preserve">I </w:t>
      </w:r>
      <w:r w:rsidRPr="00D76A9A">
        <w:rPr>
          <w:sz w:val="22"/>
          <w:szCs w:val="22"/>
        </w:rPr>
        <w:t>cannot see</w:t>
      </w:r>
      <w:r w:rsidRPr="00D76A9A">
        <w:rPr>
          <w:spacing w:val="24"/>
          <w:sz w:val="22"/>
          <w:szCs w:val="22"/>
        </w:rPr>
        <w:t xml:space="preserve"> </w:t>
      </w:r>
      <w:r w:rsidRPr="00D76A9A">
        <w:rPr>
          <w:sz w:val="22"/>
          <w:szCs w:val="22"/>
        </w:rPr>
        <w:t>that</w:t>
      </w:r>
      <w:r w:rsidRPr="00D76A9A">
        <w:rPr>
          <w:spacing w:val="23"/>
          <w:sz w:val="22"/>
          <w:szCs w:val="22"/>
        </w:rPr>
        <w:t xml:space="preserve"> </w:t>
      </w:r>
      <w:r w:rsidRPr="00D76A9A">
        <w:rPr>
          <w:sz w:val="22"/>
          <w:szCs w:val="22"/>
        </w:rPr>
        <w:t>it</w:t>
      </w:r>
      <w:r w:rsidRPr="00D76A9A">
        <w:rPr>
          <w:spacing w:val="15"/>
          <w:sz w:val="22"/>
          <w:szCs w:val="22"/>
        </w:rPr>
        <w:t xml:space="preserve"> </w:t>
      </w:r>
      <w:r w:rsidRPr="00D76A9A">
        <w:rPr>
          <w:sz w:val="22"/>
          <w:szCs w:val="22"/>
        </w:rPr>
        <w:t>has</w:t>
      </w:r>
      <w:r w:rsidRPr="00D76A9A">
        <w:rPr>
          <w:spacing w:val="31"/>
          <w:sz w:val="22"/>
          <w:szCs w:val="22"/>
        </w:rPr>
        <w:t xml:space="preserve"> </w:t>
      </w:r>
      <w:r w:rsidRPr="00D76A9A">
        <w:rPr>
          <w:sz w:val="22"/>
          <w:szCs w:val="22"/>
        </w:rPr>
        <w:t>any</w:t>
      </w:r>
      <w:r w:rsidRPr="00D76A9A">
        <w:rPr>
          <w:spacing w:val="26"/>
          <w:sz w:val="22"/>
          <w:szCs w:val="22"/>
        </w:rPr>
        <w:t xml:space="preserve"> </w:t>
      </w:r>
      <w:r w:rsidRPr="00D76A9A">
        <w:rPr>
          <w:sz w:val="22"/>
          <w:szCs w:val="22"/>
        </w:rPr>
        <w:t>significant importance to</w:t>
      </w:r>
      <w:r w:rsidRPr="00D76A9A">
        <w:rPr>
          <w:spacing w:val="23"/>
          <w:sz w:val="22"/>
          <w:szCs w:val="22"/>
        </w:rPr>
        <w:t xml:space="preserve"> </w:t>
      </w:r>
      <w:r w:rsidRPr="00D76A9A">
        <w:rPr>
          <w:sz w:val="22"/>
          <w:szCs w:val="22"/>
        </w:rPr>
        <w:t>the</w:t>
      </w:r>
      <w:r w:rsidRPr="00D76A9A">
        <w:rPr>
          <w:spacing w:val="27"/>
          <w:sz w:val="22"/>
          <w:szCs w:val="22"/>
        </w:rPr>
        <w:t xml:space="preserve"> </w:t>
      </w:r>
      <w:r w:rsidRPr="00D76A9A">
        <w:rPr>
          <w:sz w:val="22"/>
          <w:szCs w:val="22"/>
        </w:rPr>
        <w:t>Church</w:t>
      </w:r>
      <w:r w:rsidRPr="00D76A9A">
        <w:rPr>
          <w:spacing w:val="51"/>
          <w:sz w:val="22"/>
          <w:szCs w:val="22"/>
        </w:rPr>
        <w:t xml:space="preserve"> </w:t>
      </w:r>
      <w:r w:rsidRPr="00D76A9A">
        <w:rPr>
          <w:sz w:val="22"/>
          <w:szCs w:val="22"/>
        </w:rPr>
        <w:t>itself</w:t>
      </w:r>
      <w:r w:rsidRPr="00D76A9A">
        <w:rPr>
          <w:spacing w:val="43"/>
          <w:sz w:val="22"/>
          <w:szCs w:val="22"/>
        </w:rPr>
        <w:t xml:space="preserve"> </w:t>
      </w:r>
      <w:r w:rsidRPr="00D76A9A">
        <w:rPr>
          <w:sz w:val="22"/>
          <w:szCs w:val="22"/>
        </w:rPr>
        <w:t>and</w:t>
      </w:r>
      <w:r w:rsidRPr="00D76A9A">
        <w:rPr>
          <w:spacing w:val="21"/>
          <w:sz w:val="22"/>
          <w:szCs w:val="22"/>
        </w:rPr>
        <w:t xml:space="preserve"> </w:t>
      </w:r>
      <w:r w:rsidRPr="00D76A9A">
        <w:rPr>
          <w:sz w:val="22"/>
          <w:szCs w:val="22"/>
        </w:rPr>
        <w:t>will</w:t>
      </w:r>
      <w:r w:rsidRPr="00D76A9A">
        <w:rPr>
          <w:spacing w:val="49"/>
          <w:sz w:val="22"/>
          <w:szCs w:val="22"/>
        </w:rPr>
        <w:t xml:space="preserve"> </w:t>
      </w:r>
      <w:r w:rsidRPr="00D76A9A">
        <w:rPr>
          <w:sz w:val="22"/>
          <w:szCs w:val="22"/>
        </w:rPr>
        <w:t>only</w:t>
      </w:r>
      <w:r w:rsidRPr="00D76A9A">
        <w:rPr>
          <w:spacing w:val="34"/>
          <w:sz w:val="22"/>
          <w:szCs w:val="22"/>
        </w:rPr>
        <w:t xml:space="preserve"> </w:t>
      </w:r>
      <w:r w:rsidRPr="00D76A9A">
        <w:rPr>
          <w:sz w:val="22"/>
          <w:szCs w:val="22"/>
        </w:rPr>
        <w:t>be</w:t>
      </w:r>
      <w:r w:rsidRPr="00D76A9A">
        <w:rPr>
          <w:spacing w:val="35"/>
          <w:sz w:val="22"/>
          <w:szCs w:val="22"/>
        </w:rPr>
        <w:t xml:space="preserve"> </w:t>
      </w:r>
      <w:r w:rsidRPr="00D76A9A">
        <w:rPr>
          <w:sz w:val="22"/>
          <w:szCs w:val="22"/>
        </w:rPr>
        <w:t>a financial liability in</w:t>
      </w:r>
      <w:r w:rsidRPr="00D76A9A">
        <w:rPr>
          <w:spacing w:val="38"/>
          <w:sz w:val="22"/>
          <w:szCs w:val="22"/>
        </w:rPr>
        <w:t xml:space="preserve"> </w:t>
      </w:r>
      <w:r w:rsidRPr="00D76A9A">
        <w:rPr>
          <w:sz w:val="22"/>
          <w:szCs w:val="22"/>
        </w:rPr>
        <w:t>the</w:t>
      </w:r>
      <w:r w:rsidRPr="00D76A9A">
        <w:rPr>
          <w:spacing w:val="46"/>
          <w:sz w:val="22"/>
          <w:szCs w:val="22"/>
        </w:rPr>
        <w:t xml:space="preserve"> </w:t>
      </w:r>
      <w:r w:rsidRPr="00D76A9A">
        <w:rPr>
          <w:sz w:val="22"/>
          <w:szCs w:val="22"/>
        </w:rPr>
        <w:t xml:space="preserve">future. </w:t>
      </w:r>
      <w:r w:rsidRPr="00D76A9A">
        <w:rPr>
          <w:rFonts w:eastAsia="Arial"/>
          <w:w w:val="126"/>
          <w:sz w:val="22"/>
          <w:szCs w:val="22"/>
        </w:rPr>
        <w:t>It</w:t>
      </w:r>
      <w:r w:rsidRPr="00D76A9A">
        <w:rPr>
          <w:rFonts w:eastAsia="Arial"/>
          <w:spacing w:val="-5"/>
          <w:w w:val="126"/>
          <w:sz w:val="22"/>
          <w:szCs w:val="22"/>
        </w:rPr>
        <w:t xml:space="preserve"> </w:t>
      </w:r>
      <w:r w:rsidRPr="00D76A9A">
        <w:rPr>
          <w:sz w:val="22"/>
          <w:szCs w:val="22"/>
        </w:rPr>
        <w:t>is</w:t>
      </w:r>
      <w:r w:rsidRPr="00D76A9A">
        <w:rPr>
          <w:spacing w:val="38"/>
          <w:sz w:val="22"/>
          <w:szCs w:val="22"/>
        </w:rPr>
        <w:t xml:space="preserve"> </w:t>
      </w:r>
      <w:r w:rsidRPr="00D76A9A">
        <w:rPr>
          <w:sz w:val="22"/>
          <w:szCs w:val="22"/>
        </w:rPr>
        <w:t>this</w:t>
      </w:r>
      <w:r w:rsidRPr="00D76A9A">
        <w:rPr>
          <w:spacing w:val="54"/>
          <w:sz w:val="22"/>
          <w:szCs w:val="22"/>
        </w:rPr>
        <w:t xml:space="preserve"> </w:t>
      </w:r>
      <w:r w:rsidRPr="00D76A9A">
        <w:rPr>
          <w:sz w:val="22"/>
          <w:szCs w:val="22"/>
        </w:rPr>
        <w:t>factor which is</w:t>
      </w:r>
      <w:r w:rsidRPr="00D76A9A">
        <w:rPr>
          <w:spacing w:val="38"/>
          <w:sz w:val="22"/>
          <w:szCs w:val="22"/>
        </w:rPr>
        <w:t xml:space="preserve"> </w:t>
      </w:r>
      <w:r w:rsidRPr="00D76A9A">
        <w:rPr>
          <w:sz w:val="22"/>
          <w:szCs w:val="22"/>
        </w:rPr>
        <w:t>I</w:t>
      </w:r>
      <w:r w:rsidRPr="00D76A9A">
        <w:rPr>
          <w:spacing w:val="35"/>
          <w:sz w:val="22"/>
          <w:szCs w:val="22"/>
        </w:rPr>
        <w:t xml:space="preserve"> </w:t>
      </w:r>
      <w:r w:rsidRPr="00D76A9A">
        <w:rPr>
          <w:sz w:val="22"/>
          <w:szCs w:val="22"/>
        </w:rPr>
        <w:t>think</w:t>
      </w:r>
      <w:r w:rsidRPr="00D76A9A">
        <w:rPr>
          <w:spacing w:val="45"/>
          <w:sz w:val="22"/>
          <w:szCs w:val="22"/>
        </w:rPr>
        <w:t xml:space="preserve"> </w:t>
      </w:r>
      <w:r w:rsidRPr="00D76A9A">
        <w:rPr>
          <w:sz w:val="22"/>
          <w:szCs w:val="22"/>
        </w:rPr>
        <w:t>more important than the</w:t>
      </w:r>
      <w:r w:rsidRPr="00D76A9A">
        <w:rPr>
          <w:spacing w:val="18"/>
          <w:sz w:val="22"/>
          <w:szCs w:val="22"/>
        </w:rPr>
        <w:t xml:space="preserve"> </w:t>
      </w:r>
      <w:r w:rsidRPr="00D76A9A">
        <w:rPr>
          <w:sz w:val="22"/>
          <w:szCs w:val="22"/>
        </w:rPr>
        <w:t>financial opportunity value to</w:t>
      </w:r>
      <w:r w:rsidRPr="00D76A9A">
        <w:rPr>
          <w:spacing w:val="24"/>
          <w:sz w:val="22"/>
          <w:szCs w:val="22"/>
        </w:rPr>
        <w:t xml:space="preserve"> </w:t>
      </w:r>
      <w:r w:rsidRPr="00D76A9A">
        <w:rPr>
          <w:sz w:val="22"/>
          <w:szCs w:val="22"/>
        </w:rPr>
        <w:t>the</w:t>
      </w:r>
      <w:r w:rsidRPr="00D76A9A">
        <w:rPr>
          <w:spacing w:val="27"/>
          <w:sz w:val="22"/>
          <w:szCs w:val="22"/>
        </w:rPr>
        <w:t xml:space="preserve"> </w:t>
      </w:r>
      <w:r w:rsidRPr="00D76A9A">
        <w:rPr>
          <w:sz w:val="22"/>
          <w:szCs w:val="22"/>
        </w:rPr>
        <w:lastRenderedPageBreak/>
        <w:t>Church, however welcome that</w:t>
      </w:r>
      <w:r w:rsidRPr="00D76A9A">
        <w:rPr>
          <w:spacing w:val="33"/>
          <w:sz w:val="22"/>
          <w:szCs w:val="22"/>
        </w:rPr>
        <w:t xml:space="preserve"> </w:t>
      </w:r>
      <w:r w:rsidRPr="00D76A9A">
        <w:rPr>
          <w:sz w:val="22"/>
          <w:szCs w:val="22"/>
        </w:rPr>
        <w:t>might be.</w:t>
      </w:r>
      <w:r w:rsidRPr="00D76A9A">
        <w:rPr>
          <w:spacing w:val="43"/>
          <w:sz w:val="22"/>
          <w:szCs w:val="22"/>
        </w:rPr>
        <w:t xml:space="preserve"> </w:t>
      </w:r>
      <w:r w:rsidRPr="00D76A9A">
        <w:rPr>
          <w:rFonts w:eastAsia="Arial"/>
          <w:sz w:val="22"/>
          <w:szCs w:val="22"/>
        </w:rPr>
        <w:t>If</w:t>
      </w:r>
      <w:r w:rsidRPr="00D76A9A">
        <w:rPr>
          <w:rFonts w:eastAsia="Arial"/>
          <w:spacing w:val="21"/>
          <w:sz w:val="22"/>
          <w:szCs w:val="22"/>
        </w:rPr>
        <w:t xml:space="preserve"> </w:t>
      </w:r>
      <w:r w:rsidRPr="00D76A9A">
        <w:rPr>
          <w:sz w:val="22"/>
          <w:szCs w:val="22"/>
        </w:rPr>
        <w:t>the picture is</w:t>
      </w:r>
      <w:r w:rsidRPr="00D76A9A">
        <w:rPr>
          <w:spacing w:val="14"/>
          <w:sz w:val="22"/>
          <w:szCs w:val="22"/>
        </w:rPr>
        <w:t xml:space="preserve"> </w:t>
      </w:r>
      <w:r w:rsidRPr="00D76A9A">
        <w:rPr>
          <w:sz w:val="22"/>
          <w:szCs w:val="22"/>
        </w:rPr>
        <w:t>left</w:t>
      </w:r>
      <w:r w:rsidRPr="00D76A9A">
        <w:rPr>
          <w:spacing w:val="21"/>
          <w:sz w:val="22"/>
          <w:szCs w:val="22"/>
        </w:rPr>
        <w:t xml:space="preserve"> </w:t>
      </w:r>
      <w:r w:rsidRPr="00D76A9A">
        <w:rPr>
          <w:sz w:val="22"/>
          <w:szCs w:val="22"/>
        </w:rPr>
        <w:t>in</w:t>
      </w:r>
      <w:r w:rsidRPr="00D76A9A">
        <w:rPr>
          <w:spacing w:val="23"/>
          <w:sz w:val="22"/>
          <w:szCs w:val="22"/>
        </w:rPr>
        <w:t xml:space="preserve"> </w:t>
      </w:r>
      <w:r w:rsidRPr="00D76A9A">
        <w:rPr>
          <w:sz w:val="22"/>
          <w:szCs w:val="22"/>
        </w:rPr>
        <w:t>the</w:t>
      </w:r>
      <w:r w:rsidRPr="00D76A9A">
        <w:rPr>
          <w:spacing w:val="31"/>
          <w:sz w:val="22"/>
          <w:szCs w:val="22"/>
        </w:rPr>
        <w:t xml:space="preserve"> </w:t>
      </w:r>
      <w:r w:rsidRPr="00D76A9A">
        <w:rPr>
          <w:sz w:val="22"/>
          <w:szCs w:val="22"/>
        </w:rPr>
        <w:t>Church</w:t>
      </w:r>
      <w:r w:rsidRPr="00D76A9A">
        <w:rPr>
          <w:spacing w:val="41"/>
          <w:sz w:val="22"/>
          <w:szCs w:val="22"/>
        </w:rPr>
        <w:t xml:space="preserve"> </w:t>
      </w:r>
      <w:r w:rsidRPr="00D76A9A">
        <w:rPr>
          <w:sz w:val="22"/>
          <w:szCs w:val="22"/>
        </w:rPr>
        <w:t>without conservation, it</w:t>
      </w:r>
      <w:r w:rsidRPr="00D76A9A">
        <w:rPr>
          <w:spacing w:val="20"/>
          <w:sz w:val="22"/>
          <w:szCs w:val="22"/>
        </w:rPr>
        <w:t xml:space="preserve"> </w:t>
      </w:r>
      <w:r w:rsidRPr="00D76A9A">
        <w:rPr>
          <w:sz w:val="22"/>
          <w:szCs w:val="22"/>
        </w:rPr>
        <w:t>is</w:t>
      </w:r>
      <w:r w:rsidRPr="00D76A9A">
        <w:rPr>
          <w:spacing w:val="14"/>
          <w:sz w:val="22"/>
          <w:szCs w:val="22"/>
        </w:rPr>
        <w:t xml:space="preserve"> </w:t>
      </w:r>
      <w:r w:rsidRPr="00D76A9A">
        <w:rPr>
          <w:sz w:val="22"/>
          <w:szCs w:val="22"/>
        </w:rPr>
        <w:t>likely</w:t>
      </w:r>
      <w:r w:rsidRPr="00D76A9A">
        <w:rPr>
          <w:spacing w:val="44"/>
          <w:sz w:val="22"/>
          <w:szCs w:val="22"/>
        </w:rPr>
        <w:t xml:space="preserve"> </w:t>
      </w:r>
      <w:r w:rsidRPr="00D76A9A">
        <w:rPr>
          <w:sz w:val="22"/>
          <w:szCs w:val="22"/>
        </w:rPr>
        <w:t>to</w:t>
      </w:r>
      <w:r w:rsidRPr="00D76A9A">
        <w:rPr>
          <w:spacing w:val="14"/>
          <w:sz w:val="22"/>
          <w:szCs w:val="22"/>
        </w:rPr>
        <w:t xml:space="preserve"> </w:t>
      </w:r>
      <w:r w:rsidRPr="00D76A9A">
        <w:rPr>
          <w:sz w:val="22"/>
          <w:szCs w:val="22"/>
        </w:rPr>
        <w:t>deteriorate to</w:t>
      </w:r>
      <w:r w:rsidRPr="00D76A9A">
        <w:rPr>
          <w:spacing w:val="28"/>
          <w:sz w:val="22"/>
          <w:szCs w:val="22"/>
        </w:rPr>
        <w:t xml:space="preserve"> </w:t>
      </w:r>
      <w:r w:rsidRPr="00D76A9A">
        <w:rPr>
          <w:sz w:val="22"/>
          <w:szCs w:val="22"/>
        </w:rPr>
        <w:t>the</w:t>
      </w:r>
      <w:r w:rsidRPr="00D76A9A">
        <w:rPr>
          <w:spacing w:val="31"/>
          <w:sz w:val="22"/>
          <w:szCs w:val="22"/>
        </w:rPr>
        <w:t xml:space="preserve"> </w:t>
      </w:r>
      <w:r w:rsidRPr="00D76A9A">
        <w:rPr>
          <w:sz w:val="22"/>
          <w:szCs w:val="22"/>
        </w:rPr>
        <w:t>point where</w:t>
      </w:r>
      <w:r w:rsidRPr="00D76A9A">
        <w:rPr>
          <w:spacing w:val="51"/>
          <w:sz w:val="22"/>
          <w:szCs w:val="22"/>
        </w:rPr>
        <w:t xml:space="preserve"> </w:t>
      </w:r>
      <w:r w:rsidRPr="00D76A9A">
        <w:rPr>
          <w:sz w:val="22"/>
          <w:szCs w:val="22"/>
        </w:rPr>
        <w:t>it</w:t>
      </w:r>
      <w:r w:rsidRPr="00D76A9A">
        <w:rPr>
          <w:spacing w:val="5"/>
          <w:sz w:val="22"/>
          <w:szCs w:val="22"/>
        </w:rPr>
        <w:t xml:space="preserve"> </w:t>
      </w:r>
      <w:r w:rsidRPr="00D76A9A">
        <w:rPr>
          <w:sz w:val="22"/>
          <w:szCs w:val="22"/>
        </w:rPr>
        <w:t>may</w:t>
      </w:r>
      <w:r w:rsidRPr="00D76A9A">
        <w:rPr>
          <w:spacing w:val="27"/>
          <w:sz w:val="22"/>
          <w:szCs w:val="22"/>
        </w:rPr>
        <w:t xml:space="preserve"> </w:t>
      </w:r>
      <w:r w:rsidRPr="00D76A9A">
        <w:rPr>
          <w:sz w:val="22"/>
          <w:szCs w:val="22"/>
        </w:rPr>
        <w:t>be</w:t>
      </w:r>
      <w:r w:rsidRPr="00D76A9A">
        <w:rPr>
          <w:spacing w:val="25"/>
          <w:sz w:val="22"/>
          <w:szCs w:val="22"/>
        </w:rPr>
        <w:t xml:space="preserve"> </w:t>
      </w:r>
      <w:r w:rsidRPr="00D76A9A">
        <w:rPr>
          <w:sz w:val="22"/>
          <w:szCs w:val="22"/>
        </w:rPr>
        <w:t>lost</w:t>
      </w:r>
      <w:r w:rsidRPr="00D76A9A">
        <w:rPr>
          <w:spacing w:val="30"/>
          <w:sz w:val="22"/>
          <w:szCs w:val="22"/>
        </w:rPr>
        <w:t xml:space="preserve"> </w:t>
      </w:r>
      <w:proofErr w:type="spellStart"/>
      <w:r w:rsidRPr="00D76A9A">
        <w:rPr>
          <w:sz w:val="22"/>
          <w:szCs w:val="22"/>
        </w:rPr>
        <w:t>for</w:t>
      </w:r>
      <w:r w:rsidRPr="00D76A9A">
        <w:rPr>
          <w:spacing w:val="29"/>
          <w:sz w:val="22"/>
          <w:szCs w:val="22"/>
        </w:rPr>
        <w:t xml:space="preserve"> </w:t>
      </w:r>
      <w:r w:rsidRPr="00D76A9A">
        <w:rPr>
          <w:sz w:val="22"/>
          <w:szCs w:val="22"/>
        </w:rPr>
        <w:t>ever</w:t>
      </w:r>
      <w:proofErr w:type="spellEnd"/>
      <w:r w:rsidRPr="00D76A9A">
        <w:rPr>
          <w:sz w:val="22"/>
          <w:szCs w:val="22"/>
        </w:rPr>
        <w:t>."</w:t>
      </w:r>
    </w:p>
    <w:p w:rsidR="00CE35EE" w:rsidRPr="00D76A9A" w:rsidRDefault="00D76A9A" w:rsidP="00D76A9A">
      <w:pPr>
        <w:spacing w:before="21" w:line="480" w:lineRule="auto"/>
        <w:jc w:val="both"/>
        <w:rPr>
          <w:sz w:val="22"/>
          <w:szCs w:val="22"/>
        </w:rPr>
      </w:pPr>
      <w:proofErr w:type="spellStart"/>
      <w:r w:rsidRPr="00D76A9A">
        <w:rPr>
          <w:sz w:val="22"/>
          <w:szCs w:val="22"/>
        </w:rPr>
        <w:t>Mr</w:t>
      </w:r>
      <w:proofErr w:type="spellEnd"/>
      <w:r w:rsidRPr="00D76A9A">
        <w:rPr>
          <w:spacing w:val="22"/>
          <w:sz w:val="22"/>
          <w:szCs w:val="22"/>
        </w:rPr>
        <w:t xml:space="preserve"> </w:t>
      </w:r>
      <w:r w:rsidRPr="00D76A9A">
        <w:rPr>
          <w:sz w:val="22"/>
          <w:szCs w:val="22"/>
        </w:rPr>
        <w:t>Nick</w:t>
      </w:r>
      <w:r w:rsidRPr="00D76A9A">
        <w:rPr>
          <w:spacing w:val="41"/>
          <w:sz w:val="22"/>
          <w:szCs w:val="22"/>
        </w:rPr>
        <w:t xml:space="preserve"> </w:t>
      </w:r>
      <w:r w:rsidRPr="00D76A9A">
        <w:rPr>
          <w:sz w:val="22"/>
          <w:szCs w:val="22"/>
        </w:rPr>
        <w:t>Carey-Thomas, a</w:t>
      </w:r>
      <w:r w:rsidRPr="00D76A9A">
        <w:rPr>
          <w:spacing w:val="11"/>
          <w:sz w:val="22"/>
          <w:szCs w:val="22"/>
        </w:rPr>
        <w:t xml:space="preserve"> </w:t>
      </w:r>
      <w:r w:rsidRPr="00D76A9A">
        <w:rPr>
          <w:sz w:val="22"/>
          <w:szCs w:val="22"/>
        </w:rPr>
        <w:t>highly</w:t>
      </w:r>
      <w:r w:rsidRPr="00D76A9A">
        <w:rPr>
          <w:spacing w:val="45"/>
          <w:sz w:val="22"/>
          <w:szCs w:val="22"/>
        </w:rPr>
        <w:t xml:space="preserve"> </w:t>
      </w:r>
      <w:r w:rsidRPr="00D76A9A">
        <w:rPr>
          <w:sz w:val="22"/>
          <w:szCs w:val="22"/>
        </w:rPr>
        <w:t>respected Winchester-based architect, said:</w:t>
      </w:r>
    </w:p>
    <w:p w:rsidR="00CE35EE" w:rsidRPr="00D76A9A" w:rsidRDefault="00D76A9A" w:rsidP="00D47428">
      <w:pPr>
        <w:spacing w:line="480" w:lineRule="auto"/>
        <w:jc w:val="both"/>
        <w:rPr>
          <w:sz w:val="22"/>
          <w:szCs w:val="22"/>
        </w:rPr>
      </w:pPr>
      <w:r w:rsidRPr="00D76A9A">
        <w:rPr>
          <w:sz w:val="22"/>
          <w:szCs w:val="22"/>
        </w:rPr>
        <w:t>"Fine though the painting undoubtedly is,</w:t>
      </w:r>
      <w:r w:rsidRPr="00D76A9A">
        <w:rPr>
          <w:spacing w:val="46"/>
          <w:sz w:val="22"/>
          <w:szCs w:val="22"/>
        </w:rPr>
        <w:t xml:space="preserve"> </w:t>
      </w:r>
      <w:r w:rsidRPr="00D76A9A">
        <w:rPr>
          <w:sz w:val="22"/>
          <w:szCs w:val="22"/>
        </w:rPr>
        <w:t>it</w:t>
      </w:r>
      <w:r w:rsidRPr="00D76A9A">
        <w:rPr>
          <w:spacing w:val="39"/>
          <w:sz w:val="22"/>
          <w:szCs w:val="22"/>
        </w:rPr>
        <w:t xml:space="preserve"> </w:t>
      </w:r>
      <w:r w:rsidRPr="00D76A9A">
        <w:rPr>
          <w:sz w:val="22"/>
          <w:szCs w:val="22"/>
        </w:rPr>
        <w:t>seems to</w:t>
      </w:r>
      <w:r w:rsidRPr="00D76A9A">
        <w:rPr>
          <w:spacing w:val="43"/>
          <w:sz w:val="22"/>
          <w:szCs w:val="22"/>
        </w:rPr>
        <w:t xml:space="preserve"> </w:t>
      </w:r>
      <w:r w:rsidRPr="00D76A9A">
        <w:rPr>
          <w:sz w:val="22"/>
          <w:szCs w:val="22"/>
        </w:rPr>
        <w:t>contribute little to</w:t>
      </w:r>
      <w:r w:rsidRPr="00D76A9A">
        <w:rPr>
          <w:spacing w:val="38"/>
          <w:sz w:val="22"/>
          <w:szCs w:val="22"/>
        </w:rPr>
        <w:t xml:space="preserve"> </w:t>
      </w:r>
      <w:r w:rsidRPr="00D76A9A">
        <w:rPr>
          <w:sz w:val="22"/>
          <w:szCs w:val="22"/>
        </w:rPr>
        <w:t>the life</w:t>
      </w:r>
      <w:r w:rsidRPr="00D76A9A">
        <w:rPr>
          <w:spacing w:val="50"/>
          <w:sz w:val="22"/>
          <w:szCs w:val="22"/>
        </w:rPr>
        <w:t xml:space="preserve"> </w:t>
      </w:r>
      <w:r w:rsidRPr="00D76A9A">
        <w:rPr>
          <w:sz w:val="22"/>
          <w:szCs w:val="22"/>
        </w:rPr>
        <w:t>and ministry of</w:t>
      </w:r>
      <w:r w:rsidRPr="00D76A9A">
        <w:rPr>
          <w:spacing w:val="35"/>
          <w:sz w:val="22"/>
          <w:szCs w:val="22"/>
        </w:rPr>
        <w:t xml:space="preserve"> </w:t>
      </w:r>
      <w:r w:rsidRPr="00D76A9A">
        <w:rPr>
          <w:sz w:val="22"/>
          <w:szCs w:val="22"/>
        </w:rPr>
        <w:t>the</w:t>
      </w:r>
      <w:r w:rsidRPr="00D76A9A">
        <w:rPr>
          <w:spacing w:val="36"/>
          <w:sz w:val="22"/>
          <w:szCs w:val="22"/>
        </w:rPr>
        <w:t xml:space="preserve"> </w:t>
      </w:r>
      <w:r w:rsidRPr="00D76A9A">
        <w:rPr>
          <w:sz w:val="22"/>
          <w:szCs w:val="22"/>
        </w:rPr>
        <w:t>Church. Rather it</w:t>
      </w:r>
      <w:r w:rsidRPr="00D76A9A">
        <w:rPr>
          <w:spacing w:val="29"/>
          <w:sz w:val="22"/>
          <w:szCs w:val="22"/>
        </w:rPr>
        <w:t xml:space="preserve"> </w:t>
      </w:r>
      <w:r w:rsidRPr="00D76A9A">
        <w:rPr>
          <w:sz w:val="22"/>
          <w:szCs w:val="22"/>
        </w:rPr>
        <w:t>could</w:t>
      </w:r>
      <w:r w:rsidRPr="00D76A9A">
        <w:rPr>
          <w:spacing w:val="51"/>
          <w:sz w:val="22"/>
          <w:szCs w:val="22"/>
        </w:rPr>
        <w:t xml:space="preserve"> </w:t>
      </w:r>
      <w:r w:rsidRPr="00D76A9A">
        <w:rPr>
          <w:sz w:val="22"/>
          <w:szCs w:val="22"/>
        </w:rPr>
        <w:t>be</w:t>
      </w:r>
      <w:r w:rsidRPr="00D76A9A">
        <w:rPr>
          <w:spacing w:val="45"/>
          <w:sz w:val="22"/>
          <w:szCs w:val="22"/>
        </w:rPr>
        <w:t xml:space="preserve"> </w:t>
      </w:r>
      <w:r w:rsidRPr="00D76A9A">
        <w:rPr>
          <w:sz w:val="22"/>
          <w:szCs w:val="22"/>
        </w:rPr>
        <w:t>seen as</w:t>
      </w:r>
      <w:r w:rsidRPr="00D76A9A">
        <w:rPr>
          <w:spacing w:val="40"/>
          <w:sz w:val="22"/>
          <w:szCs w:val="22"/>
        </w:rPr>
        <w:t xml:space="preserve"> </w:t>
      </w:r>
      <w:r w:rsidRPr="00D76A9A">
        <w:rPr>
          <w:sz w:val="22"/>
          <w:szCs w:val="22"/>
        </w:rPr>
        <w:t>a</w:t>
      </w:r>
      <w:r w:rsidRPr="00D76A9A">
        <w:rPr>
          <w:spacing w:val="20"/>
          <w:sz w:val="22"/>
          <w:szCs w:val="22"/>
        </w:rPr>
        <w:t xml:space="preserve"> </w:t>
      </w:r>
      <w:r w:rsidRPr="00D76A9A">
        <w:rPr>
          <w:sz w:val="22"/>
          <w:szCs w:val="22"/>
        </w:rPr>
        <w:t>liability for</w:t>
      </w:r>
      <w:r w:rsidRPr="00D76A9A">
        <w:rPr>
          <w:spacing w:val="34"/>
          <w:sz w:val="22"/>
          <w:szCs w:val="22"/>
        </w:rPr>
        <w:t xml:space="preserve"> </w:t>
      </w:r>
      <w:r w:rsidRPr="00D76A9A">
        <w:rPr>
          <w:sz w:val="22"/>
          <w:szCs w:val="22"/>
        </w:rPr>
        <w:t>security reasons and</w:t>
      </w:r>
      <w:r w:rsidR="00D47428">
        <w:rPr>
          <w:sz w:val="22"/>
          <w:szCs w:val="22"/>
        </w:rPr>
        <w:t xml:space="preserve"> </w:t>
      </w:r>
      <w:r w:rsidRPr="00D76A9A">
        <w:rPr>
          <w:sz w:val="22"/>
          <w:szCs w:val="22"/>
        </w:rPr>
        <w:t>because, evidently, it</w:t>
      </w:r>
      <w:r w:rsidRPr="00D76A9A">
        <w:rPr>
          <w:spacing w:val="48"/>
          <w:sz w:val="22"/>
          <w:szCs w:val="22"/>
        </w:rPr>
        <w:t xml:space="preserve"> </w:t>
      </w:r>
      <w:r w:rsidRPr="00D76A9A">
        <w:rPr>
          <w:sz w:val="22"/>
          <w:szCs w:val="22"/>
        </w:rPr>
        <w:t>is</w:t>
      </w:r>
      <w:r w:rsidRPr="00D76A9A">
        <w:rPr>
          <w:spacing w:val="48"/>
          <w:sz w:val="22"/>
          <w:szCs w:val="22"/>
        </w:rPr>
        <w:t xml:space="preserve"> </w:t>
      </w:r>
      <w:r w:rsidRPr="00D76A9A">
        <w:rPr>
          <w:sz w:val="22"/>
          <w:szCs w:val="22"/>
        </w:rPr>
        <w:t>in</w:t>
      </w:r>
      <w:r w:rsidRPr="00D76A9A">
        <w:rPr>
          <w:spacing w:val="52"/>
          <w:sz w:val="22"/>
          <w:szCs w:val="22"/>
        </w:rPr>
        <w:t xml:space="preserve"> </w:t>
      </w:r>
      <w:r w:rsidRPr="00D76A9A">
        <w:rPr>
          <w:sz w:val="22"/>
          <w:szCs w:val="22"/>
        </w:rPr>
        <w:t>need of</w:t>
      </w:r>
      <w:r w:rsidRPr="00D76A9A">
        <w:rPr>
          <w:spacing w:val="49"/>
          <w:sz w:val="22"/>
          <w:szCs w:val="22"/>
        </w:rPr>
        <w:t xml:space="preserve"> </w:t>
      </w:r>
      <w:r w:rsidRPr="00D76A9A">
        <w:rPr>
          <w:sz w:val="22"/>
          <w:szCs w:val="22"/>
        </w:rPr>
        <w:t>further conservation. Given the Church's urgent need</w:t>
      </w:r>
      <w:r w:rsidRPr="00D76A9A">
        <w:rPr>
          <w:spacing w:val="43"/>
          <w:sz w:val="22"/>
          <w:szCs w:val="22"/>
        </w:rPr>
        <w:t xml:space="preserve"> </w:t>
      </w:r>
      <w:r w:rsidRPr="00D76A9A">
        <w:rPr>
          <w:sz w:val="22"/>
          <w:szCs w:val="22"/>
        </w:rPr>
        <w:t>for</w:t>
      </w:r>
      <w:r w:rsidRPr="00D76A9A">
        <w:rPr>
          <w:spacing w:val="34"/>
          <w:sz w:val="22"/>
          <w:szCs w:val="22"/>
        </w:rPr>
        <w:t xml:space="preserve"> </w:t>
      </w:r>
      <w:r w:rsidRPr="00D76A9A">
        <w:rPr>
          <w:sz w:val="22"/>
          <w:szCs w:val="22"/>
        </w:rPr>
        <w:t xml:space="preserve">funds, </w:t>
      </w:r>
      <w:r w:rsidRPr="00D76A9A">
        <w:rPr>
          <w:w w:val="81"/>
          <w:sz w:val="22"/>
          <w:szCs w:val="22"/>
        </w:rPr>
        <w:t>I</w:t>
      </w:r>
      <w:r w:rsidRPr="00D76A9A">
        <w:rPr>
          <w:spacing w:val="25"/>
          <w:w w:val="81"/>
          <w:sz w:val="22"/>
          <w:szCs w:val="22"/>
        </w:rPr>
        <w:t xml:space="preserve"> </w:t>
      </w:r>
      <w:r w:rsidRPr="00D76A9A">
        <w:rPr>
          <w:sz w:val="22"/>
          <w:szCs w:val="22"/>
        </w:rPr>
        <w:t>believe its</w:t>
      </w:r>
      <w:r w:rsidRPr="00D76A9A">
        <w:rPr>
          <w:spacing w:val="30"/>
          <w:sz w:val="22"/>
          <w:szCs w:val="22"/>
        </w:rPr>
        <w:t xml:space="preserve"> </w:t>
      </w:r>
      <w:r w:rsidRPr="00D76A9A">
        <w:rPr>
          <w:sz w:val="22"/>
          <w:szCs w:val="22"/>
        </w:rPr>
        <w:t>disposal at</w:t>
      </w:r>
      <w:r w:rsidRPr="00D76A9A">
        <w:rPr>
          <w:spacing w:val="17"/>
          <w:sz w:val="22"/>
          <w:szCs w:val="22"/>
        </w:rPr>
        <w:t xml:space="preserve"> </w:t>
      </w:r>
      <w:r w:rsidRPr="00D76A9A">
        <w:rPr>
          <w:sz w:val="22"/>
          <w:szCs w:val="22"/>
        </w:rPr>
        <w:t>auction</w:t>
      </w:r>
      <w:r w:rsidRPr="00D76A9A">
        <w:rPr>
          <w:spacing w:val="51"/>
          <w:sz w:val="22"/>
          <w:szCs w:val="22"/>
        </w:rPr>
        <w:t xml:space="preserve"> </w:t>
      </w:r>
      <w:r w:rsidRPr="00D76A9A">
        <w:rPr>
          <w:sz w:val="22"/>
          <w:szCs w:val="22"/>
        </w:rPr>
        <w:t>would</w:t>
      </w:r>
      <w:r w:rsidRPr="00D76A9A">
        <w:rPr>
          <w:spacing w:val="38"/>
          <w:sz w:val="22"/>
          <w:szCs w:val="22"/>
        </w:rPr>
        <w:t xml:space="preserve"> </w:t>
      </w:r>
      <w:r w:rsidRPr="00D76A9A">
        <w:rPr>
          <w:sz w:val="22"/>
          <w:szCs w:val="22"/>
        </w:rPr>
        <w:t>be</w:t>
      </w:r>
      <w:r w:rsidRPr="00D76A9A">
        <w:rPr>
          <w:spacing w:val="45"/>
          <w:sz w:val="22"/>
          <w:szCs w:val="22"/>
        </w:rPr>
        <w:t xml:space="preserve"> </w:t>
      </w:r>
      <w:r w:rsidRPr="00D76A9A">
        <w:rPr>
          <w:sz w:val="22"/>
          <w:szCs w:val="22"/>
        </w:rPr>
        <w:t>the</w:t>
      </w:r>
      <w:r w:rsidRPr="00D76A9A">
        <w:rPr>
          <w:spacing w:val="12"/>
          <w:sz w:val="22"/>
          <w:szCs w:val="22"/>
        </w:rPr>
        <w:t xml:space="preserve"> </w:t>
      </w:r>
      <w:r w:rsidRPr="00D76A9A">
        <w:rPr>
          <w:sz w:val="22"/>
          <w:szCs w:val="22"/>
        </w:rPr>
        <w:t>best</w:t>
      </w:r>
      <w:r w:rsidRPr="00D76A9A">
        <w:rPr>
          <w:spacing w:val="47"/>
          <w:sz w:val="22"/>
          <w:szCs w:val="22"/>
        </w:rPr>
        <w:t xml:space="preserve"> </w:t>
      </w:r>
      <w:r w:rsidRPr="00D76A9A">
        <w:rPr>
          <w:sz w:val="22"/>
          <w:szCs w:val="22"/>
        </w:rPr>
        <w:t>course</w:t>
      </w:r>
      <w:r w:rsidRPr="00D76A9A">
        <w:rPr>
          <w:spacing w:val="52"/>
          <w:sz w:val="22"/>
          <w:szCs w:val="22"/>
        </w:rPr>
        <w:t xml:space="preserve"> </w:t>
      </w:r>
      <w:r w:rsidRPr="00D76A9A">
        <w:rPr>
          <w:sz w:val="22"/>
          <w:szCs w:val="22"/>
        </w:rPr>
        <w:t>of</w:t>
      </w:r>
      <w:r w:rsidRPr="00D76A9A">
        <w:rPr>
          <w:spacing w:val="31"/>
          <w:sz w:val="22"/>
          <w:szCs w:val="22"/>
        </w:rPr>
        <w:t xml:space="preserve"> </w:t>
      </w:r>
      <w:r w:rsidRPr="00D76A9A">
        <w:rPr>
          <w:sz w:val="22"/>
          <w:szCs w:val="22"/>
        </w:rPr>
        <w:t>action."</w:t>
      </w:r>
    </w:p>
    <w:p w:rsidR="00CE35EE" w:rsidRPr="00D76A9A" w:rsidRDefault="00D76A9A" w:rsidP="00D47428">
      <w:pPr>
        <w:spacing w:before="6" w:line="480" w:lineRule="auto"/>
        <w:jc w:val="both"/>
        <w:rPr>
          <w:sz w:val="22"/>
          <w:szCs w:val="22"/>
        </w:rPr>
      </w:pPr>
      <w:r w:rsidRPr="00D76A9A">
        <w:rPr>
          <w:sz w:val="22"/>
          <w:szCs w:val="22"/>
        </w:rPr>
        <w:t>Of particular interest is the reply from Alison Davidson, head of the Historic</w:t>
      </w:r>
      <w:r w:rsidR="00D47428">
        <w:rPr>
          <w:sz w:val="22"/>
          <w:szCs w:val="22"/>
        </w:rPr>
        <w:t xml:space="preserve"> </w:t>
      </w:r>
      <w:r w:rsidRPr="00D76A9A">
        <w:rPr>
          <w:sz w:val="22"/>
          <w:szCs w:val="22"/>
        </w:rPr>
        <w:t>Environment department at,</w:t>
      </w:r>
      <w:r w:rsidRPr="00D76A9A">
        <w:rPr>
          <w:spacing w:val="29"/>
          <w:sz w:val="22"/>
          <w:szCs w:val="22"/>
        </w:rPr>
        <w:t xml:space="preserve"> </w:t>
      </w:r>
      <w:r w:rsidRPr="00D76A9A">
        <w:rPr>
          <w:w w:val="81"/>
          <w:sz w:val="22"/>
          <w:szCs w:val="22"/>
        </w:rPr>
        <w:t>I</w:t>
      </w:r>
      <w:r w:rsidRPr="00D76A9A">
        <w:rPr>
          <w:spacing w:val="20"/>
          <w:w w:val="81"/>
          <w:sz w:val="22"/>
          <w:szCs w:val="22"/>
        </w:rPr>
        <w:t xml:space="preserve"> </w:t>
      </w:r>
      <w:r w:rsidRPr="00D76A9A">
        <w:rPr>
          <w:sz w:val="22"/>
          <w:szCs w:val="22"/>
        </w:rPr>
        <w:t>believe, the</w:t>
      </w:r>
      <w:r w:rsidRPr="00D76A9A">
        <w:rPr>
          <w:spacing w:val="22"/>
          <w:sz w:val="22"/>
          <w:szCs w:val="22"/>
        </w:rPr>
        <w:t xml:space="preserve"> </w:t>
      </w:r>
      <w:r w:rsidRPr="00D76A9A">
        <w:rPr>
          <w:sz w:val="22"/>
          <w:szCs w:val="22"/>
        </w:rPr>
        <w:t>Hampshire County Council:</w:t>
      </w:r>
    </w:p>
    <w:p w:rsidR="00CE35EE" w:rsidRPr="00D76A9A" w:rsidRDefault="00D76A9A" w:rsidP="00D76A9A">
      <w:pPr>
        <w:spacing w:line="480" w:lineRule="auto"/>
        <w:ind w:hanging="5"/>
        <w:jc w:val="both"/>
        <w:rPr>
          <w:sz w:val="22"/>
          <w:szCs w:val="22"/>
        </w:rPr>
      </w:pPr>
      <w:proofErr w:type="gramStart"/>
      <w:r w:rsidRPr="00D76A9A">
        <w:rPr>
          <w:sz w:val="22"/>
          <w:szCs w:val="22"/>
        </w:rPr>
        <w:t>"</w:t>
      </w:r>
      <w:r w:rsidRPr="00D76A9A">
        <w:rPr>
          <w:spacing w:val="-20"/>
          <w:sz w:val="22"/>
          <w:szCs w:val="22"/>
        </w:rPr>
        <w:t xml:space="preserve"> </w:t>
      </w:r>
      <w:r w:rsidRPr="00D76A9A">
        <w:rPr>
          <w:sz w:val="22"/>
          <w:szCs w:val="22"/>
        </w:rPr>
        <w:t>...</w:t>
      </w:r>
      <w:proofErr w:type="gramEnd"/>
      <w:r w:rsidRPr="00D76A9A">
        <w:rPr>
          <w:spacing w:val="4"/>
          <w:sz w:val="22"/>
          <w:szCs w:val="22"/>
        </w:rPr>
        <w:t xml:space="preserve"> </w:t>
      </w:r>
      <w:r w:rsidRPr="00D76A9A">
        <w:rPr>
          <w:sz w:val="22"/>
          <w:szCs w:val="22"/>
        </w:rPr>
        <w:t>the</w:t>
      </w:r>
      <w:r w:rsidRPr="00D76A9A">
        <w:rPr>
          <w:spacing w:val="36"/>
          <w:sz w:val="22"/>
          <w:szCs w:val="22"/>
        </w:rPr>
        <w:t xml:space="preserve"> </w:t>
      </w:r>
      <w:r w:rsidRPr="00D76A9A">
        <w:rPr>
          <w:sz w:val="22"/>
          <w:szCs w:val="22"/>
        </w:rPr>
        <w:t>painting was</w:t>
      </w:r>
      <w:r w:rsidRPr="00D76A9A">
        <w:rPr>
          <w:spacing w:val="40"/>
          <w:sz w:val="22"/>
          <w:szCs w:val="22"/>
        </w:rPr>
        <w:t xml:space="preserve"> </w:t>
      </w:r>
      <w:r w:rsidRPr="00D76A9A">
        <w:rPr>
          <w:sz w:val="22"/>
          <w:szCs w:val="22"/>
        </w:rPr>
        <w:t>a</w:t>
      </w:r>
      <w:r w:rsidRPr="00D76A9A">
        <w:rPr>
          <w:spacing w:val="20"/>
          <w:sz w:val="22"/>
          <w:szCs w:val="22"/>
        </w:rPr>
        <w:t xml:space="preserve"> </w:t>
      </w:r>
      <w:r w:rsidRPr="00D76A9A">
        <w:rPr>
          <w:sz w:val="22"/>
          <w:szCs w:val="22"/>
        </w:rPr>
        <w:t>gift</w:t>
      </w:r>
      <w:r w:rsidRPr="00D76A9A">
        <w:rPr>
          <w:spacing w:val="33"/>
          <w:sz w:val="22"/>
          <w:szCs w:val="22"/>
        </w:rPr>
        <w:t xml:space="preserve"> </w:t>
      </w:r>
      <w:r w:rsidRPr="00D76A9A">
        <w:rPr>
          <w:sz w:val="22"/>
          <w:szCs w:val="22"/>
        </w:rPr>
        <w:t>from</w:t>
      </w:r>
      <w:r w:rsidRPr="00D76A9A">
        <w:rPr>
          <w:spacing w:val="45"/>
          <w:sz w:val="22"/>
          <w:szCs w:val="22"/>
        </w:rPr>
        <w:t xml:space="preserve"> </w:t>
      </w:r>
      <w:r w:rsidRPr="00D76A9A">
        <w:rPr>
          <w:sz w:val="22"/>
          <w:szCs w:val="22"/>
        </w:rPr>
        <w:t>a</w:t>
      </w:r>
      <w:r w:rsidRPr="00D76A9A">
        <w:rPr>
          <w:spacing w:val="15"/>
          <w:sz w:val="22"/>
          <w:szCs w:val="22"/>
        </w:rPr>
        <w:t xml:space="preserve"> </w:t>
      </w:r>
      <w:r w:rsidRPr="00D76A9A">
        <w:rPr>
          <w:sz w:val="22"/>
          <w:szCs w:val="22"/>
        </w:rPr>
        <w:t>relatively recent time</w:t>
      </w:r>
      <w:r w:rsidRPr="00D76A9A">
        <w:rPr>
          <w:spacing w:val="48"/>
          <w:sz w:val="22"/>
          <w:szCs w:val="22"/>
        </w:rPr>
        <w:t xml:space="preserve"> </w:t>
      </w:r>
      <w:r w:rsidRPr="00D76A9A">
        <w:rPr>
          <w:sz w:val="22"/>
          <w:szCs w:val="22"/>
        </w:rPr>
        <w:t>in</w:t>
      </w:r>
      <w:r w:rsidRPr="00D76A9A">
        <w:rPr>
          <w:spacing w:val="19"/>
          <w:sz w:val="22"/>
          <w:szCs w:val="22"/>
        </w:rPr>
        <w:t xml:space="preserve"> </w:t>
      </w:r>
      <w:r w:rsidRPr="00D76A9A">
        <w:rPr>
          <w:sz w:val="22"/>
          <w:szCs w:val="22"/>
        </w:rPr>
        <w:t>the</w:t>
      </w:r>
      <w:r w:rsidRPr="00D76A9A">
        <w:rPr>
          <w:spacing w:val="31"/>
          <w:sz w:val="22"/>
          <w:szCs w:val="22"/>
        </w:rPr>
        <w:t xml:space="preserve"> </w:t>
      </w:r>
      <w:r w:rsidRPr="00D76A9A">
        <w:rPr>
          <w:sz w:val="22"/>
          <w:szCs w:val="22"/>
        </w:rPr>
        <w:t>history of</w:t>
      </w:r>
      <w:r w:rsidRPr="00D76A9A">
        <w:rPr>
          <w:spacing w:val="21"/>
          <w:sz w:val="22"/>
          <w:szCs w:val="22"/>
        </w:rPr>
        <w:t xml:space="preserve"> </w:t>
      </w:r>
      <w:r w:rsidRPr="00D76A9A">
        <w:rPr>
          <w:sz w:val="22"/>
          <w:szCs w:val="22"/>
        </w:rPr>
        <w:t>the</w:t>
      </w:r>
      <w:r w:rsidRPr="00D76A9A">
        <w:rPr>
          <w:spacing w:val="41"/>
          <w:sz w:val="22"/>
          <w:szCs w:val="22"/>
        </w:rPr>
        <w:t xml:space="preserve"> </w:t>
      </w:r>
      <w:r w:rsidRPr="00D76A9A">
        <w:rPr>
          <w:sz w:val="22"/>
          <w:szCs w:val="22"/>
        </w:rPr>
        <w:t>Church.</w:t>
      </w:r>
      <w:r w:rsidRPr="00D76A9A">
        <w:rPr>
          <w:spacing w:val="34"/>
          <w:sz w:val="22"/>
          <w:szCs w:val="22"/>
        </w:rPr>
        <w:t xml:space="preserve"> </w:t>
      </w:r>
      <w:r w:rsidRPr="00D76A9A">
        <w:rPr>
          <w:rFonts w:eastAsia="Arial"/>
          <w:w w:val="130"/>
          <w:sz w:val="22"/>
          <w:szCs w:val="22"/>
        </w:rPr>
        <w:t xml:space="preserve">It </w:t>
      </w:r>
      <w:r w:rsidRPr="00D76A9A">
        <w:rPr>
          <w:sz w:val="22"/>
          <w:szCs w:val="22"/>
        </w:rPr>
        <w:t>simply</w:t>
      </w:r>
      <w:r w:rsidRPr="00D76A9A">
        <w:rPr>
          <w:spacing w:val="16"/>
          <w:sz w:val="22"/>
          <w:szCs w:val="22"/>
        </w:rPr>
        <w:t xml:space="preserve"> </w:t>
      </w:r>
      <w:r w:rsidRPr="00D76A9A">
        <w:rPr>
          <w:sz w:val="22"/>
          <w:szCs w:val="22"/>
        </w:rPr>
        <w:t>hangs</w:t>
      </w:r>
      <w:r w:rsidRPr="00D76A9A">
        <w:rPr>
          <w:spacing w:val="9"/>
          <w:sz w:val="22"/>
          <w:szCs w:val="22"/>
        </w:rPr>
        <w:t xml:space="preserve"> </w:t>
      </w:r>
      <w:r w:rsidRPr="00D76A9A">
        <w:rPr>
          <w:sz w:val="22"/>
          <w:szCs w:val="22"/>
        </w:rPr>
        <w:t>(or</w:t>
      </w:r>
      <w:r w:rsidRPr="00D76A9A">
        <w:rPr>
          <w:spacing w:val="6"/>
          <w:sz w:val="22"/>
          <w:szCs w:val="22"/>
        </w:rPr>
        <w:t xml:space="preserve"> </w:t>
      </w:r>
      <w:r w:rsidRPr="00D76A9A">
        <w:rPr>
          <w:sz w:val="22"/>
          <w:szCs w:val="22"/>
        </w:rPr>
        <w:t>did</w:t>
      </w:r>
      <w:r w:rsidRPr="00D76A9A">
        <w:rPr>
          <w:spacing w:val="3"/>
          <w:sz w:val="22"/>
          <w:szCs w:val="22"/>
        </w:rPr>
        <w:t xml:space="preserve"> </w:t>
      </w:r>
      <w:r w:rsidRPr="00D76A9A">
        <w:rPr>
          <w:sz w:val="22"/>
          <w:szCs w:val="22"/>
        </w:rPr>
        <w:t>hang)</w:t>
      </w:r>
      <w:r w:rsidRPr="00D76A9A">
        <w:rPr>
          <w:spacing w:val="-6"/>
          <w:sz w:val="22"/>
          <w:szCs w:val="22"/>
        </w:rPr>
        <w:t xml:space="preserve"> </w:t>
      </w:r>
      <w:r w:rsidRPr="00D76A9A">
        <w:rPr>
          <w:sz w:val="22"/>
          <w:szCs w:val="22"/>
        </w:rPr>
        <w:t>from</w:t>
      </w:r>
      <w:r w:rsidRPr="00D76A9A">
        <w:rPr>
          <w:spacing w:val="6"/>
          <w:sz w:val="22"/>
          <w:szCs w:val="22"/>
        </w:rPr>
        <w:t xml:space="preserve"> </w:t>
      </w:r>
      <w:r w:rsidRPr="00D76A9A">
        <w:rPr>
          <w:sz w:val="22"/>
          <w:szCs w:val="22"/>
        </w:rPr>
        <w:t>the</w:t>
      </w:r>
      <w:r w:rsidRPr="00D76A9A">
        <w:rPr>
          <w:spacing w:val="2"/>
          <w:sz w:val="22"/>
          <w:szCs w:val="22"/>
        </w:rPr>
        <w:t xml:space="preserve"> </w:t>
      </w:r>
      <w:r w:rsidRPr="00D76A9A">
        <w:rPr>
          <w:sz w:val="22"/>
          <w:szCs w:val="22"/>
        </w:rPr>
        <w:t>church</w:t>
      </w:r>
      <w:r w:rsidRPr="00D76A9A">
        <w:rPr>
          <w:spacing w:val="-3"/>
          <w:sz w:val="22"/>
          <w:szCs w:val="22"/>
        </w:rPr>
        <w:t xml:space="preserve"> </w:t>
      </w:r>
      <w:r w:rsidRPr="00D76A9A">
        <w:rPr>
          <w:sz w:val="22"/>
          <w:szCs w:val="22"/>
        </w:rPr>
        <w:t>wall</w:t>
      </w:r>
      <w:r w:rsidRPr="00D76A9A">
        <w:rPr>
          <w:spacing w:val="7"/>
          <w:sz w:val="22"/>
          <w:szCs w:val="22"/>
        </w:rPr>
        <w:t xml:space="preserve"> </w:t>
      </w:r>
      <w:r w:rsidRPr="00D76A9A">
        <w:rPr>
          <w:sz w:val="22"/>
          <w:szCs w:val="22"/>
        </w:rPr>
        <w:t>and</w:t>
      </w:r>
      <w:r w:rsidRPr="00D76A9A">
        <w:rPr>
          <w:spacing w:val="1"/>
          <w:sz w:val="22"/>
          <w:szCs w:val="22"/>
        </w:rPr>
        <w:t xml:space="preserve"> </w:t>
      </w:r>
      <w:r w:rsidRPr="00D76A9A">
        <w:rPr>
          <w:sz w:val="22"/>
          <w:szCs w:val="22"/>
        </w:rPr>
        <w:t>has</w:t>
      </w:r>
      <w:r w:rsidRPr="00D76A9A">
        <w:rPr>
          <w:spacing w:val="-1"/>
          <w:sz w:val="22"/>
          <w:szCs w:val="22"/>
        </w:rPr>
        <w:t xml:space="preserve"> </w:t>
      </w:r>
      <w:r w:rsidRPr="00D76A9A">
        <w:rPr>
          <w:sz w:val="22"/>
          <w:szCs w:val="22"/>
        </w:rPr>
        <w:t>never</w:t>
      </w:r>
      <w:r w:rsidRPr="00D76A9A">
        <w:rPr>
          <w:spacing w:val="-3"/>
          <w:sz w:val="22"/>
          <w:szCs w:val="22"/>
        </w:rPr>
        <w:t xml:space="preserve"> </w:t>
      </w:r>
      <w:r w:rsidRPr="00D76A9A">
        <w:rPr>
          <w:sz w:val="22"/>
          <w:szCs w:val="22"/>
        </w:rPr>
        <w:t>been</w:t>
      </w:r>
      <w:r w:rsidRPr="00D76A9A">
        <w:rPr>
          <w:spacing w:val="10"/>
          <w:sz w:val="22"/>
          <w:szCs w:val="22"/>
        </w:rPr>
        <w:t xml:space="preserve"> </w:t>
      </w:r>
      <w:r w:rsidRPr="00D76A9A">
        <w:rPr>
          <w:sz w:val="22"/>
          <w:szCs w:val="22"/>
        </w:rPr>
        <w:t>incorporated</w:t>
      </w:r>
      <w:r w:rsidRPr="00D76A9A">
        <w:rPr>
          <w:spacing w:val="-30"/>
          <w:sz w:val="22"/>
          <w:szCs w:val="22"/>
        </w:rPr>
        <w:t xml:space="preserve"> </w:t>
      </w:r>
      <w:r w:rsidRPr="00D76A9A">
        <w:rPr>
          <w:sz w:val="22"/>
          <w:szCs w:val="22"/>
        </w:rPr>
        <w:t>into the</w:t>
      </w:r>
      <w:r w:rsidRPr="00D76A9A">
        <w:rPr>
          <w:spacing w:val="41"/>
          <w:sz w:val="22"/>
          <w:szCs w:val="22"/>
        </w:rPr>
        <w:t xml:space="preserve"> </w:t>
      </w:r>
      <w:r w:rsidRPr="00D76A9A">
        <w:rPr>
          <w:sz w:val="22"/>
          <w:szCs w:val="22"/>
        </w:rPr>
        <w:t>scheme</w:t>
      </w:r>
      <w:r w:rsidRPr="00D76A9A">
        <w:rPr>
          <w:spacing w:val="42"/>
          <w:sz w:val="22"/>
          <w:szCs w:val="22"/>
        </w:rPr>
        <w:t xml:space="preserve"> </w:t>
      </w:r>
      <w:r w:rsidRPr="00D76A9A">
        <w:rPr>
          <w:sz w:val="22"/>
          <w:szCs w:val="22"/>
        </w:rPr>
        <w:t>of</w:t>
      </w:r>
      <w:r w:rsidRPr="00D76A9A">
        <w:rPr>
          <w:spacing w:val="38"/>
          <w:sz w:val="22"/>
          <w:szCs w:val="22"/>
        </w:rPr>
        <w:t xml:space="preserve"> </w:t>
      </w:r>
      <w:r w:rsidRPr="00D76A9A">
        <w:rPr>
          <w:sz w:val="22"/>
          <w:szCs w:val="22"/>
        </w:rPr>
        <w:t>decoration.</w:t>
      </w:r>
      <w:r w:rsidRPr="00D76A9A">
        <w:rPr>
          <w:spacing w:val="34"/>
          <w:sz w:val="22"/>
          <w:szCs w:val="22"/>
        </w:rPr>
        <w:t xml:space="preserve"> </w:t>
      </w:r>
      <w:r w:rsidRPr="00D76A9A">
        <w:rPr>
          <w:sz w:val="22"/>
          <w:szCs w:val="22"/>
        </w:rPr>
        <w:t>For</w:t>
      </w:r>
      <w:r w:rsidRPr="00D76A9A">
        <w:rPr>
          <w:spacing w:val="30"/>
          <w:sz w:val="22"/>
          <w:szCs w:val="22"/>
        </w:rPr>
        <w:t xml:space="preserve"> </w:t>
      </w:r>
      <w:r w:rsidRPr="00D76A9A">
        <w:rPr>
          <w:sz w:val="22"/>
          <w:szCs w:val="22"/>
        </w:rPr>
        <w:t>example,</w:t>
      </w:r>
      <w:r w:rsidRPr="00D76A9A">
        <w:rPr>
          <w:spacing w:val="37"/>
          <w:sz w:val="22"/>
          <w:szCs w:val="22"/>
        </w:rPr>
        <w:t xml:space="preserve"> </w:t>
      </w:r>
      <w:r w:rsidRPr="00D76A9A">
        <w:rPr>
          <w:sz w:val="22"/>
          <w:szCs w:val="22"/>
        </w:rPr>
        <w:t>if</w:t>
      </w:r>
      <w:r w:rsidRPr="00D76A9A">
        <w:rPr>
          <w:spacing w:val="29"/>
          <w:sz w:val="22"/>
          <w:szCs w:val="22"/>
        </w:rPr>
        <w:t xml:space="preserve"> </w:t>
      </w:r>
      <w:r w:rsidRPr="00D76A9A">
        <w:rPr>
          <w:sz w:val="22"/>
          <w:szCs w:val="22"/>
        </w:rPr>
        <w:t>a</w:t>
      </w:r>
      <w:r w:rsidRPr="00D76A9A">
        <w:rPr>
          <w:spacing w:val="36"/>
          <w:sz w:val="22"/>
          <w:szCs w:val="22"/>
        </w:rPr>
        <w:t xml:space="preserve"> </w:t>
      </w:r>
      <w:r w:rsidRPr="00D76A9A">
        <w:rPr>
          <w:sz w:val="22"/>
          <w:szCs w:val="22"/>
        </w:rPr>
        <w:t>special</w:t>
      </w:r>
      <w:r w:rsidRPr="00D76A9A">
        <w:rPr>
          <w:spacing w:val="33"/>
          <w:sz w:val="22"/>
          <w:szCs w:val="22"/>
        </w:rPr>
        <w:t xml:space="preserve"> </w:t>
      </w:r>
      <w:r w:rsidRPr="00D76A9A">
        <w:rPr>
          <w:sz w:val="22"/>
          <w:szCs w:val="22"/>
        </w:rPr>
        <w:t>niche</w:t>
      </w:r>
      <w:r w:rsidRPr="00D76A9A">
        <w:rPr>
          <w:spacing w:val="31"/>
          <w:sz w:val="22"/>
          <w:szCs w:val="22"/>
        </w:rPr>
        <w:t xml:space="preserve"> </w:t>
      </w:r>
      <w:r w:rsidRPr="00D76A9A">
        <w:rPr>
          <w:sz w:val="22"/>
          <w:szCs w:val="22"/>
        </w:rPr>
        <w:t>had</w:t>
      </w:r>
      <w:r w:rsidRPr="00D76A9A">
        <w:rPr>
          <w:spacing w:val="31"/>
          <w:sz w:val="22"/>
          <w:szCs w:val="22"/>
        </w:rPr>
        <w:t xml:space="preserve"> </w:t>
      </w:r>
      <w:r w:rsidRPr="00D76A9A">
        <w:rPr>
          <w:sz w:val="22"/>
          <w:szCs w:val="22"/>
        </w:rPr>
        <w:t>been</w:t>
      </w:r>
      <w:r w:rsidRPr="00D76A9A">
        <w:rPr>
          <w:spacing w:val="40"/>
          <w:sz w:val="22"/>
          <w:szCs w:val="22"/>
        </w:rPr>
        <w:t xml:space="preserve"> </w:t>
      </w:r>
      <w:r w:rsidRPr="00D76A9A">
        <w:rPr>
          <w:sz w:val="22"/>
          <w:szCs w:val="22"/>
        </w:rPr>
        <w:t>created</w:t>
      </w:r>
      <w:r w:rsidRPr="00D76A9A">
        <w:rPr>
          <w:spacing w:val="35"/>
          <w:sz w:val="22"/>
          <w:szCs w:val="22"/>
        </w:rPr>
        <w:t xml:space="preserve"> </w:t>
      </w:r>
      <w:r w:rsidRPr="00D76A9A">
        <w:rPr>
          <w:w w:val="80"/>
          <w:sz w:val="22"/>
          <w:szCs w:val="22"/>
        </w:rPr>
        <w:t xml:space="preserve">in </w:t>
      </w:r>
      <w:r w:rsidRPr="00D76A9A">
        <w:rPr>
          <w:sz w:val="22"/>
          <w:szCs w:val="22"/>
        </w:rPr>
        <w:t>the structure</w:t>
      </w:r>
      <w:r w:rsidRPr="00D76A9A">
        <w:rPr>
          <w:spacing w:val="45"/>
          <w:sz w:val="22"/>
          <w:szCs w:val="22"/>
        </w:rPr>
        <w:t xml:space="preserve"> </w:t>
      </w:r>
      <w:r w:rsidRPr="00D76A9A">
        <w:rPr>
          <w:sz w:val="22"/>
          <w:szCs w:val="22"/>
        </w:rPr>
        <w:t>of</w:t>
      </w:r>
      <w:r w:rsidRPr="00D76A9A">
        <w:rPr>
          <w:spacing w:val="41"/>
          <w:sz w:val="22"/>
          <w:szCs w:val="22"/>
        </w:rPr>
        <w:t xml:space="preserve"> </w:t>
      </w:r>
      <w:r w:rsidRPr="00D76A9A">
        <w:rPr>
          <w:sz w:val="22"/>
          <w:szCs w:val="22"/>
        </w:rPr>
        <w:t>the</w:t>
      </w:r>
      <w:r w:rsidRPr="00D76A9A">
        <w:rPr>
          <w:spacing w:val="35"/>
          <w:sz w:val="22"/>
          <w:szCs w:val="22"/>
        </w:rPr>
        <w:t xml:space="preserve"> </w:t>
      </w:r>
      <w:r w:rsidRPr="00D76A9A">
        <w:rPr>
          <w:sz w:val="22"/>
          <w:szCs w:val="22"/>
        </w:rPr>
        <w:t>building</w:t>
      </w:r>
      <w:r w:rsidRPr="00D76A9A">
        <w:rPr>
          <w:spacing w:val="37"/>
          <w:sz w:val="22"/>
          <w:szCs w:val="22"/>
        </w:rPr>
        <w:t xml:space="preserve"> </w:t>
      </w:r>
      <w:r w:rsidRPr="00D76A9A">
        <w:rPr>
          <w:sz w:val="22"/>
          <w:szCs w:val="22"/>
        </w:rPr>
        <w:t>to</w:t>
      </w:r>
      <w:r w:rsidRPr="00D76A9A">
        <w:rPr>
          <w:spacing w:val="36"/>
          <w:sz w:val="22"/>
          <w:szCs w:val="22"/>
        </w:rPr>
        <w:t xml:space="preserve"> </w:t>
      </w:r>
      <w:r w:rsidRPr="00D76A9A">
        <w:rPr>
          <w:sz w:val="22"/>
          <w:szCs w:val="22"/>
        </w:rPr>
        <w:t>display</w:t>
      </w:r>
      <w:r w:rsidRPr="00D76A9A">
        <w:rPr>
          <w:spacing w:val="28"/>
          <w:sz w:val="22"/>
          <w:szCs w:val="22"/>
        </w:rPr>
        <w:t xml:space="preserve"> </w:t>
      </w:r>
      <w:r w:rsidRPr="00D76A9A">
        <w:rPr>
          <w:sz w:val="22"/>
          <w:szCs w:val="22"/>
        </w:rPr>
        <w:t>the</w:t>
      </w:r>
      <w:r w:rsidRPr="00D76A9A">
        <w:rPr>
          <w:spacing w:val="25"/>
          <w:sz w:val="22"/>
          <w:szCs w:val="22"/>
        </w:rPr>
        <w:t xml:space="preserve"> </w:t>
      </w:r>
      <w:r w:rsidRPr="00D76A9A">
        <w:rPr>
          <w:sz w:val="22"/>
          <w:szCs w:val="22"/>
        </w:rPr>
        <w:t>painting,</w:t>
      </w:r>
      <w:r w:rsidRPr="00D76A9A">
        <w:rPr>
          <w:spacing w:val="38"/>
          <w:sz w:val="22"/>
          <w:szCs w:val="22"/>
        </w:rPr>
        <w:t xml:space="preserve"> </w:t>
      </w:r>
      <w:r w:rsidRPr="00D76A9A">
        <w:rPr>
          <w:sz w:val="22"/>
          <w:szCs w:val="22"/>
        </w:rPr>
        <w:t>or</w:t>
      </w:r>
      <w:r w:rsidRPr="00D76A9A">
        <w:rPr>
          <w:spacing w:val="37"/>
          <w:sz w:val="22"/>
          <w:szCs w:val="22"/>
        </w:rPr>
        <w:t xml:space="preserve"> </w:t>
      </w:r>
      <w:r w:rsidRPr="00D76A9A">
        <w:rPr>
          <w:sz w:val="22"/>
          <w:szCs w:val="22"/>
        </w:rPr>
        <w:t>it</w:t>
      </w:r>
      <w:r w:rsidRPr="00D76A9A">
        <w:rPr>
          <w:spacing w:val="36"/>
          <w:sz w:val="22"/>
          <w:szCs w:val="22"/>
        </w:rPr>
        <w:t xml:space="preserve"> </w:t>
      </w:r>
      <w:r w:rsidRPr="00D76A9A">
        <w:rPr>
          <w:sz w:val="22"/>
          <w:szCs w:val="22"/>
        </w:rPr>
        <w:t>had</w:t>
      </w:r>
      <w:r w:rsidRPr="00D76A9A">
        <w:rPr>
          <w:spacing w:val="24"/>
          <w:sz w:val="22"/>
          <w:szCs w:val="22"/>
        </w:rPr>
        <w:t xml:space="preserve"> </w:t>
      </w:r>
      <w:r w:rsidRPr="00D76A9A">
        <w:rPr>
          <w:sz w:val="22"/>
          <w:szCs w:val="22"/>
        </w:rPr>
        <w:t>been</w:t>
      </w:r>
      <w:r w:rsidRPr="00D76A9A">
        <w:rPr>
          <w:spacing w:val="33"/>
          <w:sz w:val="22"/>
          <w:szCs w:val="22"/>
        </w:rPr>
        <w:t xml:space="preserve"> </w:t>
      </w:r>
      <w:r w:rsidRPr="00D76A9A">
        <w:rPr>
          <w:sz w:val="22"/>
          <w:szCs w:val="22"/>
        </w:rPr>
        <w:t>placed</w:t>
      </w:r>
      <w:r w:rsidRPr="00D76A9A">
        <w:rPr>
          <w:spacing w:val="47"/>
          <w:sz w:val="22"/>
          <w:szCs w:val="22"/>
        </w:rPr>
        <w:t xml:space="preserve"> </w:t>
      </w:r>
      <w:r w:rsidRPr="00D76A9A">
        <w:rPr>
          <w:sz w:val="22"/>
          <w:szCs w:val="22"/>
        </w:rPr>
        <w:t>to</w:t>
      </w:r>
      <w:r w:rsidRPr="00D76A9A">
        <w:rPr>
          <w:spacing w:val="26"/>
          <w:sz w:val="22"/>
          <w:szCs w:val="22"/>
        </w:rPr>
        <w:t xml:space="preserve"> </w:t>
      </w:r>
      <w:r w:rsidRPr="00D76A9A">
        <w:rPr>
          <w:sz w:val="22"/>
          <w:szCs w:val="22"/>
        </w:rPr>
        <w:t>form the backdrop</w:t>
      </w:r>
      <w:r w:rsidRPr="00D76A9A">
        <w:rPr>
          <w:spacing w:val="31"/>
          <w:sz w:val="22"/>
          <w:szCs w:val="22"/>
        </w:rPr>
        <w:t xml:space="preserve"> </w:t>
      </w:r>
      <w:r w:rsidRPr="00D76A9A">
        <w:rPr>
          <w:sz w:val="22"/>
          <w:szCs w:val="22"/>
        </w:rPr>
        <w:t>to</w:t>
      </w:r>
      <w:r w:rsidRPr="00D76A9A">
        <w:rPr>
          <w:spacing w:val="13"/>
          <w:sz w:val="22"/>
          <w:szCs w:val="22"/>
        </w:rPr>
        <w:t xml:space="preserve"> </w:t>
      </w:r>
      <w:r w:rsidRPr="00D76A9A">
        <w:rPr>
          <w:sz w:val="22"/>
          <w:szCs w:val="22"/>
        </w:rPr>
        <w:t>the</w:t>
      </w:r>
      <w:r w:rsidRPr="00D76A9A">
        <w:rPr>
          <w:spacing w:val="12"/>
          <w:sz w:val="22"/>
          <w:szCs w:val="22"/>
        </w:rPr>
        <w:t xml:space="preserve"> </w:t>
      </w:r>
      <w:r w:rsidRPr="00D76A9A">
        <w:rPr>
          <w:sz w:val="22"/>
          <w:szCs w:val="22"/>
        </w:rPr>
        <w:t>altar</w:t>
      </w:r>
      <w:r w:rsidRPr="00D76A9A">
        <w:rPr>
          <w:spacing w:val="8"/>
          <w:sz w:val="22"/>
          <w:szCs w:val="22"/>
        </w:rPr>
        <w:t xml:space="preserve"> </w:t>
      </w:r>
      <w:r w:rsidRPr="00D76A9A">
        <w:rPr>
          <w:sz w:val="22"/>
          <w:szCs w:val="22"/>
        </w:rPr>
        <w:t>and</w:t>
      </w:r>
      <w:r w:rsidRPr="00D76A9A">
        <w:rPr>
          <w:spacing w:val="11"/>
          <w:sz w:val="22"/>
          <w:szCs w:val="22"/>
        </w:rPr>
        <w:t xml:space="preserve"> </w:t>
      </w:r>
      <w:r w:rsidRPr="00D76A9A">
        <w:rPr>
          <w:sz w:val="22"/>
          <w:szCs w:val="22"/>
        </w:rPr>
        <w:t>had</w:t>
      </w:r>
      <w:r w:rsidRPr="00D76A9A">
        <w:rPr>
          <w:spacing w:val="1"/>
          <w:sz w:val="22"/>
          <w:szCs w:val="22"/>
        </w:rPr>
        <w:t xml:space="preserve"> </w:t>
      </w:r>
      <w:r w:rsidRPr="00D76A9A">
        <w:rPr>
          <w:sz w:val="22"/>
          <w:szCs w:val="22"/>
        </w:rPr>
        <w:t>become</w:t>
      </w:r>
      <w:r w:rsidRPr="00D76A9A">
        <w:rPr>
          <w:spacing w:val="5"/>
          <w:sz w:val="22"/>
          <w:szCs w:val="22"/>
        </w:rPr>
        <w:t xml:space="preserve"> </w:t>
      </w:r>
      <w:r w:rsidRPr="00D76A9A">
        <w:rPr>
          <w:sz w:val="22"/>
          <w:szCs w:val="22"/>
        </w:rPr>
        <w:t>part</w:t>
      </w:r>
      <w:r w:rsidRPr="00D76A9A">
        <w:rPr>
          <w:spacing w:val="13"/>
          <w:sz w:val="22"/>
          <w:szCs w:val="22"/>
        </w:rPr>
        <w:t xml:space="preserve"> </w:t>
      </w:r>
      <w:r w:rsidRPr="00D76A9A">
        <w:rPr>
          <w:sz w:val="22"/>
          <w:szCs w:val="22"/>
        </w:rPr>
        <w:t>of</w:t>
      </w:r>
      <w:r w:rsidRPr="00D76A9A">
        <w:rPr>
          <w:spacing w:val="9"/>
          <w:sz w:val="22"/>
          <w:szCs w:val="22"/>
        </w:rPr>
        <w:t xml:space="preserve"> </w:t>
      </w:r>
      <w:r w:rsidRPr="00D76A9A">
        <w:rPr>
          <w:sz w:val="22"/>
          <w:szCs w:val="22"/>
        </w:rPr>
        <w:t>the</w:t>
      </w:r>
      <w:r w:rsidRPr="00D76A9A">
        <w:rPr>
          <w:spacing w:val="16"/>
          <w:sz w:val="22"/>
          <w:szCs w:val="22"/>
        </w:rPr>
        <w:t xml:space="preserve"> </w:t>
      </w:r>
      <w:r w:rsidRPr="00D76A9A">
        <w:rPr>
          <w:sz w:val="22"/>
          <w:szCs w:val="22"/>
        </w:rPr>
        <w:t>artistic</w:t>
      </w:r>
      <w:r w:rsidRPr="00D76A9A">
        <w:rPr>
          <w:spacing w:val="-3"/>
          <w:sz w:val="22"/>
          <w:szCs w:val="22"/>
        </w:rPr>
        <w:t xml:space="preserve"> </w:t>
      </w:r>
      <w:r w:rsidRPr="00D76A9A">
        <w:rPr>
          <w:sz w:val="22"/>
          <w:szCs w:val="22"/>
        </w:rPr>
        <w:t>merit</w:t>
      </w:r>
      <w:r w:rsidRPr="00D76A9A">
        <w:rPr>
          <w:spacing w:val="10"/>
          <w:sz w:val="22"/>
          <w:szCs w:val="22"/>
        </w:rPr>
        <w:t xml:space="preserve"> </w:t>
      </w:r>
      <w:r w:rsidRPr="00D76A9A">
        <w:rPr>
          <w:sz w:val="22"/>
          <w:szCs w:val="22"/>
        </w:rPr>
        <w:t>and</w:t>
      </w:r>
      <w:r w:rsidRPr="00D76A9A">
        <w:rPr>
          <w:spacing w:val="11"/>
          <w:sz w:val="22"/>
          <w:szCs w:val="22"/>
        </w:rPr>
        <w:t xml:space="preserve"> </w:t>
      </w:r>
      <w:r w:rsidRPr="00D76A9A">
        <w:rPr>
          <w:sz w:val="22"/>
          <w:szCs w:val="22"/>
        </w:rPr>
        <w:t>decorative</w:t>
      </w:r>
      <w:r w:rsidRPr="00D76A9A">
        <w:rPr>
          <w:spacing w:val="16"/>
          <w:sz w:val="22"/>
          <w:szCs w:val="22"/>
        </w:rPr>
        <w:t xml:space="preserve"> </w:t>
      </w:r>
      <w:r w:rsidRPr="00D76A9A">
        <w:rPr>
          <w:sz w:val="22"/>
          <w:szCs w:val="22"/>
        </w:rPr>
        <w:t>interest of the Church. In these circumstances</w:t>
      </w:r>
      <w:r w:rsidRPr="00D76A9A">
        <w:rPr>
          <w:spacing w:val="59"/>
          <w:sz w:val="22"/>
          <w:szCs w:val="22"/>
        </w:rPr>
        <w:t xml:space="preserve"> </w:t>
      </w:r>
      <w:r w:rsidRPr="00D76A9A">
        <w:rPr>
          <w:w w:val="81"/>
          <w:sz w:val="22"/>
          <w:szCs w:val="22"/>
        </w:rPr>
        <w:t xml:space="preserve">I </w:t>
      </w:r>
      <w:r w:rsidRPr="00D76A9A">
        <w:rPr>
          <w:sz w:val="22"/>
          <w:szCs w:val="22"/>
        </w:rPr>
        <w:t>would suggest</w:t>
      </w:r>
      <w:r w:rsidRPr="00D76A9A">
        <w:rPr>
          <w:spacing w:val="55"/>
          <w:sz w:val="22"/>
          <w:szCs w:val="22"/>
        </w:rPr>
        <w:t xml:space="preserve"> </w:t>
      </w:r>
      <w:r w:rsidRPr="00D76A9A">
        <w:rPr>
          <w:sz w:val="22"/>
          <w:szCs w:val="22"/>
        </w:rPr>
        <w:t>that our view would</w:t>
      </w:r>
      <w:r w:rsidRPr="00D76A9A">
        <w:rPr>
          <w:spacing w:val="31"/>
          <w:sz w:val="22"/>
          <w:szCs w:val="22"/>
        </w:rPr>
        <w:t xml:space="preserve"> </w:t>
      </w:r>
      <w:r w:rsidRPr="00D76A9A">
        <w:rPr>
          <w:sz w:val="22"/>
          <w:szCs w:val="22"/>
        </w:rPr>
        <w:t>be different</w:t>
      </w:r>
      <w:r w:rsidRPr="00D76A9A">
        <w:rPr>
          <w:spacing w:val="21"/>
          <w:sz w:val="22"/>
          <w:szCs w:val="22"/>
        </w:rPr>
        <w:t xml:space="preserve"> </w:t>
      </w:r>
      <w:r w:rsidRPr="00D76A9A">
        <w:rPr>
          <w:sz w:val="22"/>
          <w:szCs w:val="22"/>
        </w:rPr>
        <w:t>to</w:t>
      </w:r>
      <w:r w:rsidRPr="00D76A9A">
        <w:rPr>
          <w:spacing w:val="17"/>
          <w:sz w:val="22"/>
          <w:szCs w:val="22"/>
        </w:rPr>
        <w:t xml:space="preserve"> </w:t>
      </w:r>
      <w:r w:rsidRPr="00D76A9A">
        <w:rPr>
          <w:sz w:val="22"/>
          <w:szCs w:val="22"/>
        </w:rPr>
        <w:t>the</w:t>
      </w:r>
      <w:r w:rsidRPr="00D76A9A">
        <w:rPr>
          <w:spacing w:val="16"/>
          <w:sz w:val="22"/>
          <w:szCs w:val="22"/>
        </w:rPr>
        <w:t xml:space="preserve"> </w:t>
      </w:r>
      <w:r w:rsidRPr="00D76A9A">
        <w:rPr>
          <w:sz w:val="22"/>
          <w:szCs w:val="22"/>
        </w:rPr>
        <w:t>actual</w:t>
      </w:r>
      <w:r w:rsidRPr="00D76A9A">
        <w:rPr>
          <w:spacing w:val="15"/>
          <w:sz w:val="22"/>
          <w:szCs w:val="22"/>
        </w:rPr>
        <w:t xml:space="preserve"> </w:t>
      </w:r>
      <w:r w:rsidRPr="00D76A9A">
        <w:rPr>
          <w:sz w:val="22"/>
          <w:szCs w:val="22"/>
        </w:rPr>
        <w:t>case</w:t>
      </w:r>
      <w:r w:rsidRPr="00D76A9A">
        <w:rPr>
          <w:spacing w:val="7"/>
          <w:sz w:val="22"/>
          <w:szCs w:val="22"/>
        </w:rPr>
        <w:t xml:space="preserve"> </w:t>
      </w:r>
      <w:r w:rsidRPr="00D76A9A">
        <w:rPr>
          <w:sz w:val="22"/>
          <w:szCs w:val="22"/>
        </w:rPr>
        <w:t>we</w:t>
      </w:r>
      <w:r w:rsidRPr="00D76A9A">
        <w:rPr>
          <w:spacing w:val="15"/>
          <w:sz w:val="22"/>
          <w:szCs w:val="22"/>
        </w:rPr>
        <w:t xml:space="preserve"> </w:t>
      </w:r>
      <w:r w:rsidRPr="00D76A9A">
        <w:rPr>
          <w:sz w:val="22"/>
          <w:szCs w:val="22"/>
        </w:rPr>
        <w:t>have</w:t>
      </w:r>
      <w:r w:rsidRPr="00D76A9A">
        <w:rPr>
          <w:spacing w:val="5"/>
          <w:sz w:val="22"/>
          <w:szCs w:val="22"/>
        </w:rPr>
        <w:t xml:space="preserve"> </w:t>
      </w:r>
      <w:r w:rsidRPr="00D76A9A">
        <w:rPr>
          <w:sz w:val="22"/>
          <w:szCs w:val="22"/>
        </w:rPr>
        <w:t>presented</w:t>
      </w:r>
      <w:r w:rsidRPr="00D76A9A">
        <w:rPr>
          <w:spacing w:val="14"/>
          <w:sz w:val="22"/>
          <w:szCs w:val="22"/>
        </w:rPr>
        <w:t xml:space="preserve"> </w:t>
      </w:r>
      <w:r w:rsidRPr="00D76A9A">
        <w:rPr>
          <w:sz w:val="22"/>
          <w:szCs w:val="22"/>
        </w:rPr>
        <w:t>before</w:t>
      </w:r>
      <w:r w:rsidRPr="00D76A9A">
        <w:rPr>
          <w:spacing w:val="14"/>
          <w:sz w:val="22"/>
          <w:szCs w:val="22"/>
        </w:rPr>
        <w:t xml:space="preserve"> </w:t>
      </w:r>
      <w:r w:rsidRPr="00D76A9A">
        <w:rPr>
          <w:sz w:val="22"/>
          <w:szCs w:val="22"/>
        </w:rPr>
        <w:t>us.</w:t>
      </w:r>
      <w:r w:rsidRPr="00D76A9A">
        <w:rPr>
          <w:spacing w:val="3"/>
          <w:sz w:val="22"/>
          <w:szCs w:val="22"/>
        </w:rPr>
        <w:t xml:space="preserve"> </w:t>
      </w:r>
      <w:r w:rsidRPr="00D76A9A">
        <w:rPr>
          <w:sz w:val="22"/>
          <w:szCs w:val="22"/>
        </w:rPr>
        <w:t>That</w:t>
      </w:r>
      <w:r w:rsidRPr="00D76A9A">
        <w:rPr>
          <w:spacing w:val="19"/>
          <w:sz w:val="22"/>
          <w:szCs w:val="22"/>
        </w:rPr>
        <w:t xml:space="preserve"> </w:t>
      </w:r>
      <w:r w:rsidRPr="00D76A9A">
        <w:rPr>
          <w:sz w:val="22"/>
          <w:szCs w:val="22"/>
        </w:rPr>
        <w:t>is,</w:t>
      </w:r>
      <w:r w:rsidRPr="00D76A9A">
        <w:rPr>
          <w:spacing w:val="18"/>
          <w:sz w:val="22"/>
          <w:szCs w:val="22"/>
        </w:rPr>
        <w:t xml:space="preserve"> </w:t>
      </w:r>
      <w:r w:rsidRPr="00D76A9A">
        <w:rPr>
          <w:sz w:val="22"/>
          <w:szCs w:val="22"/>
        </w:rPr>
        <w:t>that</w:t>
      </w:r>
      <w:r w:rsidRPr="00D76A9A">
        <w:rPr>
          <w:spacing w:val="17"/>
          <w:sz w:val="22"/>
          <w:szCs w:val="22"/>
        </w:rPr>
        <w:t xml:space="preserve"> </w:t>
      </w:r>
      <w:r w:rsidRPr="00D76A9A">
        <w:rPr>
          <w:sz w:val="22"/>
          <w:szCs w:val="22"/>
        </w:rPr>
        <w:t>this</w:t>
      </w:r>
      <w:r w:rsidRPr="00D76A9A">
        <w:rPr>
          <w:spacing w:val="16"/>
          <w:sz w:val="22"/>
          <w:szCs w:val="22"/>
        </w:rPr>
        <w:t xml:space="preserve"> </w:t>
      </w:r>
      <w:r w:rsidRPr="00D76A9A">
        <w:rPr>
          <w:sz w:val="22"/>
          <w:szCs w:val="22"/>
        </w:rPr>
        <w:t>is</w:t>
      </w:r>
      <w:r w:rsidRPr="00D76A9A">
        <w:rPr>
          <w:spacing w:val="15"/>
          <w:sz w:val="22"/>
          <w:szCs w:val="22"/>
        </w:rPr>
        <w:t xml:space="preserve"> </w:t>
      </w:r>
      <w:r w:rsidRPr="00D76A9A">
        <w:rPr>
          <w:sz w:val="22"/>
          <w:szCs w:val="22"/>
        </w:rPr>
        <w:t>simply</w:t>
      </w:r>
      <w:r w:rsidRPr="00D76A9A">
        <w:rPr>
          <w:spacing w:val="-22"/>
          <w:sz w:val="22"/>
          <w:szCs w:val="22"/>
        </w:rPr>
        <w:t xml:space="preserve"> </w:t>
      </w:r>
      <w:r w:rsidRPr="00D76A9A">
        <w:rPr>
          <w:sz w:val="22"/>
          <w:szCs w:val="22"/>
        </w:rPr>
        <w:t>a gift</w:t>
      </w:r>
      <w:r w:rsidRPr="00D76A9A">
        <w:rPr>
          <w:spacing w:val="44"/>
          <w:sz w:val="22"/>
          <w:szCs w:val="22"/>
        </w:rPr>
        <w:t xml:space="preserve"> </w:t>
      </w:r>
      <w:r w:rsidRPr="00D76A9A">
        <w:rPr>
          <w:sz w:val="22"/>
          <w:szCs w:val="22"/>
        </w:rPr>
        <w:t>to</w:t>
      </w:r>
      <w:r w:rsidRPr="00D76A9A">
        <w:rPr>
          <w:spacing w:val="37"/>
          <w:sz w:val="22"/>
          <w:szCs w:val="22"/>
        </w:rPr>
        <w:t xml:space="preserve"> </w:t>
      </w:r>
      <w:r w:rsidRPr="00D76A9A">
        <w:rPr>
          <w:sz w:val="22"/>
          <w:szCs w:val="22"/>
        </w:rPr>
        <w:t>the</w:t>
      </w:r>
      <w:r w:rsidRPr="00D76A9A">
        <w:rPr>
          <w:spacing w:val="40"/>
          <w:sz w:val="22"/>
          <w:szCs w:val="22"/>
        </w:rPr>
        <w:t xml:space="preserve"> </w:t>
      </w:r>
      <w:r w:rsidRPr="00D76A9A">
        <w:rPr>
          <w:sz w:val="22"/>
          <w:szCs w:val="22"/>
        </w:rPr>
        <w:t>Church</w:t>
      </w:r>
      <w:r w:rsidRPr="00D76A9A">
        <w:rPr>
          <w:spacing w:val="25"/>
          <w:sz w:val="22"/>
          <w:szCs w:val="22"/>
        </w:rPr>
        <w:t xml:space="preserve"> </w:t>
      </w:r>
      <w:r w:rsidRPr="00D76A9A">
        <w:rPr>
          <w:sz w:val="22"/>
          <w:szCs w:val="22"/>
        </w:rPr>
        <w:t>which</w:t>
      </w:r>
      <w:r w:rsidRPr="00D76A9A">
        <w:rPr>
          <w:spacing w:val="45"/>
          <w:sz w:val="22"/>
          <w:szCs w:val="22"/>
        </w:rPr>
        <w:t xml:space="preserve"> </w:t>
      </w:r>
      <w:r w:rsidRPr="00D76A9A">
        <w:rPr>
          <w:sz w:val="22"/>
          <w:szCs w:val="22"/>
        </w:rPr>
        <w:t>hung</w:t>
      </w:r>
      <w:r w:rsidRPr="00D76A9A">
        <w:rPr>
          <w:spacing w:val="17"/>
          <w:sz w:val="22"/>
          <w:szCs w:val="22"/>
        </w:rPr>
        <w:t xml:space="preserve"> </w:t>
      </w:r>
      <w:r w:rsidRPr="00D76A9A">
        <w:rPr>
          <w:sz w:val="22"/>
          <w:szCs w:val="22"/>
        </w:rPr>
        <w:t>from</w:t>
      </w:r>
      <w:r w:rsidRPr="00D76A9A">
        <w:rPr>
          <w:spacing w:val="35"/>
          <w:sz w:val="22"/>
          <w:szCs w:val="22"/>
        </w:rPr>
        <w:t xml:space="preserve"> </w:t>
      </w:r>
      <w:r w:rsidRPr="00D76A9A">
        <w:rPr>
          <w:sz w:val="22"/>
          <w:szCs w:val="22"/>
        </w:rPr>
        <w:t>the</w:t>
      </w:r>
      <w:r w:rsidRPr="00D76A9A">
        <w:rPr>
          <w:spacing w:val="31"/>
          <w:sz w:val="22"/>
          <w:szCs w:val="22"/>
        </w:rPr>
        <w:t xml:space="preserve"> </w:t>
      </w:r>
      <w:r w:rsidRPr="00D76A9A">
        <w:rPr>
          <w:sz w:val="22"/>
          <w:szCs w:val="22"/>
        </w:rPr>
        <w:t>wall</w:t>
      </w:r>
      <w:r w:rsidRPr="00D76A9A">
        <w:rPr>
          <w:spacing w:val="26"/>
          <w:sz w:val="22"/>
          <w:szCs w:val="22"/>
        </w:rPr>
        <w:t xml:space="preserve"> </w:t>
      </w:r>
      <w:r w:rsidRPr="00D76A9A">
        <w:rPr>
          <w:sz w:val="22"/>
          <w:szCs w:val="22"/>
        </w:rPr>
        <w:t>for</w:t>
      </w:r>
      <w:r w:rsidRPr="00D76A9A">
        <w:rPr>
          <w:spacing w:val="44"/>
          <w:sz w:val="22"/>
          <w:szCs w:val="22"/>
        </w:rPr>
        <w:t xml:space="preserve"> </w:t>
      </w:r>
      <w:r w:rsidRPr="00D76A9A">
        <w:rPr>
          <w:sz w:val="22"/>
          <w:szCs w:val="22"/>
        </w:rPr>
        <w:t>no</w:t>
      </w:r>
      <w:r w:rsidRPr="00D76A9A">
        <w:rPr>
          <w:spacing w:val="24"/>
          <w:sz w:val="22"/>
          <w:szCs w:val="22"/>
        </w:rPr>
        <w:t xml:space="preserve"> </w:t>
      </w:r>
      <w:r w:rsidRPr="00D76A9A">
        <w:rPr>
          <w:sz w:val="22"/>
          <w:szCs w:val="22"/>
        </w:rPr>
        <w:t>other</w:t>
      </w:r>
      <w:r w:rsidRPr="00D76A9A">
        <w:rPr>
          <w:spacing w:val="32"/>
          <w:sz w:val="22"/>
          <w:szCs w:val="22"/>
        </w:rPr>
        <w:t xml:space="preserve"> </w:t>
      </w:r>
      <w:r w:rsidRPr="00D76A9A">
        <w:rPr>
          <w:sz w:val="22"/>
          <w:szCs w:val="22"/>
        </w:rPr>
        <w:t>reason</w:t>
      </w:r>
      <w:r w:rsidRPr="00D76A9A">
        <w:rPr>
          <w:spacing w:val="34"/>
          <w:sz w:val="22"/>
          <w:szCs w:val="22"/>
        </w:rPr>
        <w:t xml:space="preserve"> </w:t>
      </w:r>
      <w:r w:rsidRPr="00D76A9A">
        <w:rPr>
          <w:sz w:val="22"/>
          <w:szCs w:val="22"/>
        </w:rPr>
        <w:t>than</w:t>
      </w:r>
      <w:r w:rsidRPr="00D76A9A">
        <w:rPr>
          <w:spacing w:val="36"/>
          <w:sz w:val="22"/>
          <w:szCs w:val="22"/>
        </w:rPr>
        <w:t xml:space="preserve"> </w:t>
      </w:r>
      <w:r w:rsidRPr="00D76A9A">
        <w:rPr>
          <w:sz w:val="22"/>
          <w:szCs w:val="22"/>
        </w:rPr>
        <w:t>to</w:t>
      </w:r>
      <w:r w:rsidRPr="00D76A9A">
        <w:rPr>
          <w:spacing w:val="37"/>
          <w:sz w:val="22"/>
          <w:szCs w:val="22"/>
        </w:rPr>
        <w:t xml:space="preserve"> </w:t>
      </w:r>
      <w:r w:rsidRPr="00D76A9A">
        <w:rPr>
          <w:sz w:val="22"/>
          <w:szCs w:val="22"/>
        </w:rPr>
        <w:t>display a gifted</w:t>
      </w:r>
      <w:r w:rsidRPr="00D76A9A">
        <w:rPr>
          <w:spacing w:val="9"/>
          <w:sz w:val="22"/>
          <w:szCs w:val="22"/>
        </w:rPr>
        <w:t xml:space="preserve"> </w:t>
      </w:r>
      <w:r w:rsidRPr="00D76A9A">
        <w:rPr>
          <w:sz w:val="22"/>
          <w:szCs w:val="22"/>
        </w:rPr>
        <w:t>painting.</w:t>
      </w:r>
      <w:r w:rsidRPr="00D76A9A">
        <w:rPr>
          <w:spacing w:val="10"/>
          <w:sz w:val="22"/>
          <w:szCs w:val="22"/>
        </w:rPr>
        <w:t xml:space="preserve"> </w:t>
      </w:r>
      <w:r w:rsidRPr="00D76A9A">
        <w:rPr>
          <w:sz w:val="22"/>
          <w:szCs w:val="22"/>
        </w:rPr>
        <w:t>The</w:t>
      </w:r>
      <w:r w:rsidRPr="00D76A9A">
        <w:rPr>
          <w:spacing w:val="4"/>
          <w:sz w:val="22"/>
          <w:szCs w:val="22"/>
        </w:rPr>
        <w:t xml:space="preserve"> </w:t>
      </w:r>
      <w:r w:rsidRPr="00D76A9A">
        <w:rPr>
          <w:sz w:val="22"/>
          <w:szCs w:val="22"/>
        </w:rPr>
        <w:t>building</w:t>
      </w:r>
      <w:r w:rsidRPr="00D76A9A">
        <w:rPr>
          <w:spacing w:val="-1"/>
          <w:sz w:val="22"/>
          <w:szCs w:val="22"/>
        </w:rPr>
        <w:t xml:space="preserve"> </w:t>
      </w:r>
      <w:r w:rsidRPr="00D76A9A">
        <w:rPr>
          <w:sz w:val="22"/>
          <w:szCs w:val="22"/>
        </w:rPr>
        <w:t>was</w:t>
      </w:r>
      <w:r w:rsidRPr="00D76A9A">
        <w:rPr>
          <w:spacing w:val="4"/>
          <w:sz w:val="22"/>
          <w:szCs w:val="22"/>
        </w:rPr>
        <w:t xml:space="preserve"> </w:t>
      </w:r>
      <w:r w:rsidRPr="00D76A9A">
        <w:rPr>
          <w:sz w:val="22"/>
          <w:szCs w:val="22"/>
        </w:rPr>
        <w:t>not</w:t>
      </w:r>
      <w:r w:rsidRPr="00D76A9A">
        <w:rPr>
          <w:spacing w:val="8"/>
          <w:sz w:val="22"/>
          <w:szCs w:val="22"/>
        </w:rPr>
        <w:t xml:space="preserve"> </w:t>
      </w:r>
      <w:r w:rsidRPr="00D76A9A">
        <w:rPr>
          <w:sz w:val="22"/>
          <w:szCs w:val="22"/>
        </w:rPr>
        <w:t>adapted to</w:t>
      </w:r>
      <w:r w:rsidRPr="00D76A9A">
        <w:rPr>
          <w:spacing w:val="3"/>
          <w:sz w:val="22"/>
          <w:szCs w:val="22"/>
        </w:rPr>
        <w:t xml:space="preserve"> </w:t>
      </w:r>
      <w:r w:rsidRPr="00D76A9A">
        <w:rPr>
          <w:sz w:val="22"/>
          <w:szCs w:val="22"/>
        </w:rPr>
        <w:t>contain</w:t>
      </w:r>
      <w:r w:rsidRPr="00D76A9A">
        <w:rPr>
          <w:spacing w:val="2"/>
          <w:sz w:val="22"/>
          <w:szCs w:val="22"/>
        </w:rPr>
        <w:t xml:space="preserve"> </w:t>
      </w:r>
      <w:r w:rsidRPr="00D76A9A">
        <w:rPr>
          <w:sz w:val="22"/>
          <w:szCs w:val="22"/>
        </w:rPr>
        <w:t>it.</w:t>
      </w:r>
      <w:r w:rsidRPr="00D76A9A">
        <w:rPr>
          <w:spacing w:val="6"/>
          <w:sz w:val="22"/>
          <w:szCs w:val="22"/>
        </w:rPr>
        <w:t xml:space="preserve"> </w:t>
      </w:r>
      <w:r w:rsidRPr="00D76A9A">
        <w:rPr>
          <w:sz w:val="22"/>
          <w:szCs w:val="22"/>
        </w:rPr>
        <w:t>In</w:t>
      </w:r>
      <w:r w:rsidRPr="00D76A9A">
        <w:rPr>
          <w:spacing w:val="4"/>
          <w:sz w:val="22"/>
          <w:szCs w:val="22"/>
        </w:rPr>
        <w:t xml:space="preserve"> </w:t>
      </w:r>
      <w:r w:rsidRPr="00D76A9A">
        <w:rPr>
          <w:sz w:val="22"/>
          <w:szCs w:val="22"/>
        </w:rPr>
        <w:t>the</w:t>
      </w:r>
      <w:r w:rsidRPr="00D76A9A">
        <w:rPr>
          <w:spacing w:val="-3"/>
          <w:sz w:val="22"/>
          <w:szCs w:val="22"/>
        </w:rPr>
        <w:t xml:space="preserve"> </w:t>
      </w:r>
      <w:r w:rsidRPr="00D76A9A">
        <w:rPr>
          <w:sz w:val="22"/>
          <w:szCs w:val="22"/>
        </w:rPr>
        <w:t>secular</w:t>
      </w:r>
      <w:r w:rsidRPr="00D76A9A">
        <w:rPr>
          <w:spacing w:val="4"/>
          <w:sz w:val="22"/>
          <w:szCs w:val="22"/>
        </w:rPr>
        <w:t xml:space="preserve"> </w:t>
      </w:r>
      <w:r w:rsidRPr="00D76A9A">
        <w:rPr>
          <w:sz w:val="22"/>
          <w:szCs w:val="22"/>
        </w:rPr>
        <w:t>scenario</w:t>
      </w:r>
      <w:r w:rsidRPr="00D76A9A">
        <w:rPr>
          <w:spacing w:val="-34"/>
          <w:sz w:val="22"/>
          <w:szCs w:val="22"/>
        </w:rPr>
        <w:t xml:space="preserve"> </w:t>
      </w:r>
      <w:r w:rsidRPr="00D76A9A">
        <w:rPr>
          <w:sz w:val="22"/>
          <w:szCs w:val="22"/>
        </w:rPr>
        <w:t>this would</w:t>
      </w:r>
      <w:r w:rsidRPr="00D76A9A">
        <w:rPr>
          <w:spacing w:val="19"/>
          <w:sz w:val="22"/>
          <w:szCs w:val="22"/>
        </w:rPr>
        <w:t xml:space="preserve"> </w:t>
      </w:r>
      <w:r w:rsidRPr="00D76A9A">
        <w:rPr>
          <w:sz w:val="22"/>
          <w:szCs w:val="22"/>
        </w:rPr>
        <w:t>not</w:t>
      </w:r>
      <w:r w:rsidRPr="00D76A9A">
        <w:rPr>
          <w:spacing w:val="6"/>
          <w:sz w:val="22"/>
          <w:szCs w:val="22"/>
        </w:rPr>
        <w:t xml:space="preserve"> </w:t>
      </w:r>
      <w:r w:rsidRPr="00D76A9A">
        <w:rPr>
          <w:sz w:val="22"/>
          <w:szCs w:val="22"/>
        </w:rPr>
        <w:t>be</w:t>
      </w:r>
      <w:r w:rsidRPr="00D76A9A">
        <w:rPr>
          <w:spacing w:val="9"/>
          <w:sz w:val="22"/>
          <w:szCs w:val="22"/>
        </w:rPr>
        <w:t xml:space="preserve"> </w:t>
      </w:r>
      <w:r w:rsidRPr="00D76A9A">
        <w:rPr>
          <w:sz w:val="22"/>
          <w:szCs w:val="22"/>
        </w:rPr>
        <w:t>in</w:t>
      </w:r>
      <w:r w:rsidRPr="00D76A9A">
        <w:rPr>
          <w:spacing w:val="6"/>
          <w:sz w:val="22"/>
          <w:szCs w:val="22"/>
        </w:rPr>
        <w:t xml:space="preserve"> </w:t>
      </w:r>
      <w:r w:rsidRPr="00D76A9A">
        <w:rPr>
          <w:sz w:val="22"/>
          <w:szCs w:val="22"/>
        </w:rPr>
        <w:t>the control</w:t>
      </w:r>
      <w:r w:rsidRPr="00D76A9A">
        <w:rPr>
          <w:spacing w:val="2"/>
          <w:sz w:val="22"/>
          <w:szCs w:val="22"/>
        </w:rPr>
        <w:t xml:space="preserve"> </w:t>
      </w:r>
      <w:r w:rsidRPr="00D76A9A">
        <w:rPr>
          <w:sz w:val="22"/>
          <w:szCs w:val="22"/>
        </w:rPr>
        <w:t>of</w:t>
      </w:r>
      <w:r w:rsidRPr="00D76A9A">
        <w:rPr>
          <w:spacing w:val="2"/>
          <w:sz w:val="22"/>
          <w:szCs w:val="22"/>
        </w:rPr>
        <w:t xml:space="preserve"> </w:t>
      </w:r>
      <w:r w:rsidRPr="00D76A9A">
        <w:rPr>
          <w:sz w:val="22"/>
          <w:szCs w:val="22"/>
        </w:rPr>
        <w:t>the authorities,</w:t>
      </w:r>
      <w:r w:rsidRPr="00D76A9A">
        <w:rPr>
          <w:spacing w:val="2"/>
          <w:sz w:val="22"/>
          <w:szCs w:val="22"/>
        </w:rPr>
        <w:t xml:space="preserve"> </w:t>
      </w:r>
      <w:r w:rsidRPr="00D76A9A">
        <w:rPr>
          <w:sz w:val="22"/>
          <w:szCs w:val="22"/>
        </w:rPr>
        <w:t>and</w:t>
      </w:r>
      <w:r w:rsidRPr="00D76A9A">
        <w:rPr>
          <w:spacing w:val="4"/>
          <w:sz w:val="22"/>
          <w:szCs w:val="22"/>
        </w:rPr>
        <w:t xml:space="preserve"> </w:t>
      </w:r>
      <w:r w:rsidRPr="00D76A9A">
        <w:rPr>
          <w:w w:val="81"/>
          <w:sz w:val="22"/>
          <w:szCs w:val="22"/>
        </w:rPr>
        <w:t>I</w:t>
      </w:r>
      <w:r w:rsidRPr="00D76A9A">
        <w:rPr>
          <w:spacing w:val="18"/>
          <w:w w:val="81"/>
          <w:sz w:val="22"/>
          <w:szCs w:val="22"/>
        </w:rPr>
        <w:t xml:space="preserve"> </w:t>
      </w:r>
      <w:r w:rsidRPr="00D76A9A">
        <w:rPr>
          <w:sz w:val="22"/>
          <w:szCs w:val="22"/>
        </w:rPr>
        <w:t>would</w:t>
      </w:r>
      <w:r w:rsidRPr="00D76A9A">
        <w:rPr>
          <w:spacing w:val="5"/>
          <w:sz w:val="22"/>
          <w:szCs w:val="22"/>
        </w:rPr>
        <w:t xml:space="preserve"> </w:t>
      </w:r>
      <w:r w:rsidRPr="00D76A9A">
        <w:rPr>
          <w:sz w:val="22"/>
          <w:szCs w:val="22"/>
        </w:rPr>
        <w:t>therefore</w:t>
      </w:r>
      <w:r w:rsidRPr="00D76A9A">
        <w:rPr>
          <w:spacing w:val="3"/>
          <w:sz w:val="22"/>
          <w:szCs w:val="22"/>
        </w:rPr>
        <w:t xml:space="preserve"> </w:t>
      </w:r>
      <w:r w:rsidRPr="00D76A9A">
        <w:rPr>
          <w:sz w:val="22"/>
          <w:szCs w:val="22"/>
        </w:rPr>
        <w:t>not</w:t>
      </w:r>
      <w:r w:rsidRPr="00D76A9A">
        <w:rPr>
          <w:spacing w:val="1"/>
          <w:sz w:val="22"/>
          <w:szCs w:val="22"/>
        </w:rPr>
        <w:t xml:space="preserve"> </w:t>
      </w:r>
      <w:r w:rsidRPr="00D76A9A">
        <w:rPr>
          <w:sz w:val="22"/>
          <w:szCs w:val="22"/>
        </w:rPr>
        <w:t>object</w:t>
      </w:r>
      <w:r w:rsidRPr="00D76A9A">
        <w:rPr>
          <w:spacing w:val="9"/>
          <w:sz w:val="22"/>
          <w:szCs w:val="22"/>
        </w:rPr>
        <w:t xml:space="preserve"> </w:t>
      </w:r>
      <w:r w:rsidRPr="00D76A9A">
        <w:rPr>
          <w:w w:val="77"/>
          <w:sz w:val="22"/>
          <w:szCs w:val="22"/>
        </w:rPr>
        <w:t>in</w:t>
      </w:r>
      <w:r w:rsidRPr="00D76A9A">
        <w:rPr>
          <w:spacing w:val="24"/>
          <w:w w:val="77"/>
          <w:sz w:val="22"/>
          <w:szCs w:val="22"/>
        </w:rPr>
        <w:t xml:space="preserve"> </w:t>
      </w:r>
      <w:r w:rsidRPr="00D76A9A">
        <w:rPr>
          <w:sz w:val="22"/>
          <w:szCs w:val="22"/>
        </w:rPr>
        <w:t>this instance</w:t>
      </w:r>
      <w:r w:rsidRPr="00D76A9A">
        <w:rPr>
          <w:spacing w:val="-35"/>
          <w:sz w:val="22"/>
          <w:szCs w:val="22"/>
        </w:rPr>
        <w:t xml:space="preserve"> </w:t>
      </w:r>
      <w:proofErr w:type="gramStart"/>
      <w:r w:rsidRPr="00D76A9A">
        <w:rPr>
          <w:sz w:val="22"/>
          <w:szCs w:val="22"/>
        </w:rPr>
        <w:t>...</w:t>
      </w:r>
      <w:r w:rsidRPr="00D76A9A">
        <w:rPr>
          <w:spacing w:val="-21"/>
          <w:sz w:val="22"/>
          <w:szCs w:val="22"/>
        </w:rPr>
        <w:t xml:space="preserve"> </w:t>
      </w:r>
      <w:r w:rsidRPr="00D76A9A">
        <w:rPr>
          <w:sz w:val="22"/>
          <w:szCs w:val="22"/>
        </w:rPr>
        <w:t>"</w:t>
      </w:r>
      <w:proofErr w:type="gramEnd"/>
    </w:p>
    <w:p w:rsidR="00CE35EE" w:rsidRPr="00D76A9A" w:rsidRDefault="00D76A9A" w:rsidP="00942E22">
      <w:pPr>
        <w:spacing w:before="6" w:line="480" w:lineRule="auto"/>
        <w:jc w:val="both"/>
        <w:rPr>
          <w:sz w:val="22"/>
          <w:szCs w:val="22"/>
        </w:rPr>
      </w:pPr>
      <w:r w:rsidRPr="00D76A9A">
        <w:rPr>
          <w:sz w:val="22"/>
          <w:szCs w:val="22"/>
        </w:rPr>
        <w:t xml:space="preserve">8. </w:t>
      </w:r>
      <w:r w:rsidRPr="00D76A9A">
        <w:rPr>
          <w:rFonts w:eastAsia="Arial"/>
          <w:sz w:val="22"/>
          <w:szCs w:val="22"/>
        </w:rPr>
        <w:t xml:space="preserve">It </w:t>
      </w:r>
      <w:r w:rsidRPr="00D76A9A">
        <w:rPr>
          <w:sz w:val="22"/>
          <w:szCs w:val="22"/>
        </w:rPr>
        <w:t>was rightly</w:t>
      </w:r>
      <w:r w:rsidRPr="00D76A9A">
        <w:rPr>
          <w:spacing w:val="49"/>
          <w:sz w:val="22"/>
          <w:szCs w:val="22"/>
        </w:rPr>
        <w:t xml:space="preserve"> </w:t>
      </w:r>
      <w:r w:rsidRPr="00D76A9A">
        <w:rPr>
          <w:sz w:val="22"/>
          <w:szCs w:val="22"/>
        </w:rPr>
        <w:t>recommended</w:t>
      </w:r>
      <w:r w:rsidRPr="00D76A9A">
        <w:rPr>
          <w:spacing w:val="45"/>
          <w:sz w:val="22"/>
          <w:szCs w:val="22"/>
        </w:rPr>
        <w:t xml:space="preserve"> </w:t>
      </w:r>
      <w:r w:rsidRPr="00D76A9A">
        <w:rPr>
          <w:sz w:val="22"/>
          <w:szCs w:val="22"/>
        </w:rPr>
        <w:t>that</w:t>
      </w:r>
      <w:r w:rsidRPr="00D76A9A">
        <w:rPr>
          <w:spacing w:val="46"/>
          <w:sz w:val="22"/>
          <w:szCs w:val="22"/>
        </w:rPr>
        <w:t xml:space="preserve"> </w:t>
      </w:r>
      <w:r w:rsidRPr="00D76A9A">
        <w:rPr>
          <w:sz w:val="22"/>
          <w:szCs w:val="22"/>
        </w:rPr>
        <w:t>the</w:t>
      </w:r>
      <w:r w:rsidRPr="00D76A9A">
        <w:rPr>
          <w:spacing w:val="45"/>
          <w:sz w:val="22"/>
          <w:szCs w:val="22"/>
        </w:rPr>
        <w:t xml:space="preserve"> </w:t>
      </w:r>
      <w:r w:rsidRPr="00D76A9A">
        <w:rPr>
          <w:sz w:val="22"/>
          <w:szCs w:val="22"/>
        </w:rPr>
        <w:t>matter</w:t>
      </w:r>
      <w:r w:rsidRPr="00D76A9A">
        <w:rPr>
          <w:spacing w:val="52"/>
          <w:sz w:val="22"/>
          <w:szCs w:val="22"/>
        </w:rPr>
        <w:t xml:space="preserve"> </w:t>
      </w:r>
      <w:r w:rsidRPr="00D76A9A">
        <w:rPr>
          <w:sz w:val="22"/>
          <w:szCs w:val="22"/>
        </w:rPr>
        <w:t>should</w:t>
      </w:r>
      <w:r w:rsidRPr="00D76A9A">
        <w:rPr>
          <w:spacing w:val="39"/>
          <w:sz w:val="22"/>
          <w:szCs w:val="22"/>
        </w:rPr>
        <w:t xml:space="preserve"> </w:t>
      </w:r>
      <w:r w:rsidRPr="00D76A9A">
        <w:rPr>
          <w:sz w:val="22"/>
          <w:szCs w:val="22"/>
        </w:rPr>
        <w:t>be</w:t>
      </w:r>
      <w:r w:rsidRPr="00D76A9A">
        <w:rPr>
          <w:spacing w:val="49"/>
          <w:sz w:val="22"/>
          <w:szCs w:val="22"/>
        </w:rPr>
        <w:t xml:space="preserve"> </w:t>
      </w:r>
      <w:r w:rsidRPr="00D76A9A">
        <w:rPr>
          <w:sz w:val="22"/>
          <w:szCs w:val="22"/>
        </w:rPr>
        <w:t>referred</w:t>
      </w:r>
      <w:r w:rsidRPr="00D76A9A">
        <w:rPr>
          <w:spacing w:val="54"/>
          <w:sz w:val="22"/>
          <w:szCs w:val="22"/>
        </w:rPr>
        <w:t xml:space="preserve"> </w:t>
      </w:r>
      <w:r w:rsidRPr="00D76A9A">
        <w:rPr>
          <w:sz w:val="22"/>
          <w:szCs w:val="22"/>
        </w:rPr>
        <w:t>to</w:t>
      </w:r>
      <w:r w:rsidRPr="00D76A9A">
        <w:rPr>
          <w:spacing w:val="51"/>
          <w:sz w:val="22"/>
          <w:szCs w:val="22"/>
        </w:rPr>
        <w:t xml:space="preserve"> </w:t>
      </w:r>
      <w:r w:rsidRPr="00D76A9A">
        <w:rPr>
          <w:sz w:val="22"/>
          <w:szCs w:val="22"/>
        </w:rPr>
        <w:t>the</w:t>
      </w:r>
      <w:r w:rsidRPr="00D76A9A">
        <w:rPr>
          <w:spacing w:val="50"/>
          <w:sz w:val="22"/>
          <w:szCs w:val="22"/>
        </w:rPr>
        <w:t xml:space="preserve"> </w:t>
      </w:r>
      <w:r w:rsidRPr="00D76A9A">
        <w:rPr>
          <w:sz w:val="22"/>
          <w:szCs w:val="22"/>
        </w:rPr>
        <w:t>Church</w:t>
      </w:r>
      <w:r w:rsidR="00942E22">
        <w:rPr>
          <w:sz w:val="22"/>
          <w:szCs w:val="22"/>
        </w:rPr>
        <w:t xml:space="preserve"> </w:t>
      </w:r>
      <w:r w:rsidRPr="00D76A9A">
        <w:rPr>
          <w:sz w:val="22"/>
          <w:szCs w:val="22"/>
        </w:rPr>
        <w:t>Buildings</w:t>
      </w:r>
      <w:r w:rsidRPr="00D76A9A">
        <w:rPr>
          <w:spacing w:val="43"/>
          <w:sz w:val="22"/>
          <w:szCs w:val="22"/>
        </w:rPr>
        <w:t xml:space="preserve"> </w:t>
      </w:r>
      <w:r w:rsidRPr="00D76A9A">
        <w:rPr>
          <w:sz w:val="22"/>
          <w:szCs w:val="22"/>
        </w:rPr>
        <w:t>Council</w:t>
      </w:r>
      <w:r w:rsidRPr="00D76A9A">
        <w:rPr>
          <w:spacing w:val="34"/>
          <w:sz w:val="22"/>
          <w:szCs w:val="22"/>
        </w:rPr>
        <w:t xml:space="preserve"> </w:t>
      </w:r>
      <w:r w:rsidRPr="00D76A9A">
        <w:rPr>
          <w:sz w:val="22"/>
          <w:szCs w:val="22"/>
        </w:rPr>
        <w:t>("the</w:t>
      </w:r>
      <w:r w:rsidRPr="00D76A9A">
        <w:rPr>
          <w:spacing w:val="40"/>
          <w:sz w:val="22"/>
          <w:szCs w:val="22"/>
        </w:rPr>
        <w:t xml:space="preserve"> </w:t>
      </w:r>
      <w:r w:rsidRPr="00D76A9A">
        <w:rPr>
          <w:sz w:val="22"/>
          <w:szCs w:val="22"/>
        </w:rPr>
        <w:t>C.B.</w:t>
      </w:r>
      <w:r w:rsidRPr="00D76A9A">
        <w:rPr>
          <w:spacing w:val="-1"/>
          <w:sz w:val="22"/>
          <w:szCs w:val="22"/>
        </w:rPr>
        <w:t>C</w:t>
      </w:r>
      <w:r w:rsidRPr="00D76A9A">
        <w:rPr>
          <w:color w:val="343434"/>
          <w:w w:val="49"/>
          <w:sz w:val="22"/>
          <w:szCs w:val="22"/>
        </w:rPr>
        <w:t>.</w:t>
      </w:r>
      <w:r w:rsidRPr="00D76A9A">
        <w:rPr>
          <w:color w:val="1A181D"/>
          <w:sz w:val="22"/>
          <w:szCs w:val="22"/>
        </w:rPr>
        <w:t>") for</w:t>
      </w:r>
      <w:r w:rsidRPr="00D76A9A">
        <w:rPr>
          <w:color w:val="1A181D"/>
          <w:spacing w:val="35"/>
          <w:sz w:val="22"/>
          <w:szCs w:val="22"/>
        </w:rPr>
        <w:t xml:space="preserve"> </w:t>
      </w:r>
      <w:r w:rsidRPr="00D76A9A">
        <w:rPr>
          <w:color w:val="1A181D"/>
          <w:sz w:val="22"/>
          <w:szCs w:val="22"/>
        </w:rPr>
        <w:t>its</w:t>
      </w:r>
      <w:r w:rsidRPr="00D76A9A">
        <w:rPr>
          <w:color w:val="1A181D"/>
          <w:spacing w:val="30"/>
          <w:sz w:val="22"/>
          <w:szCs w:val="22"/>
        </w:rPr>
        <w:t xml:space="preserve"> </w:t>
      </w:r>
      <w:r w:rsidRPr="00D76A9A">
        <w:rPr>
          <w:color w:val="1A181D"/>
          <w:w w:val="101"/>
          <w:sz w:val="22"/>
          <w:szCs w:val="22"/>
        </w:rPr>
        <w:t>opinion</w:t>
      </w:r>
      <w:r w:rsidRPr="00D76A9A">
        <w:rPr>
          <w:color w:val="343434"/>
          <w:w w:val="49"/>
          <w:sz w:val="22"/>
          <w:szCs w:val="22"/>
        </w:rPr>
        <w:t>.</w:t>
      </w:r>
      <w:r w:rsidRPr="00D76A9A">
        <w:rPr>
          <w:color w:val="343434"/>
          <w:sz w:val="22"/>
          <w:szCs w:val="22"/>
        </w:rPr>
        <w:t xml:space="preserve"> </w:t>
      </w:r>
      <w:r w:rsidRPr="00D76A9A">
        <w:rPr>
          <w:color w:val="1A181D"/>
          <w:sz w:val="22"/>
          <w:szCs w:val="22"/>
        </w:rPr>
        <w:t>In</w:t>
      </w:r>
      <w:r w:rsidRPr="00D76A9A">
        <w:rPr>
          <w:color w:val="1A181D"/>
          <w:spacing w:val="28"/>
          <w:sz w:val="22"/>
          <w:szCs w:val="22"/>
        </w:rPr>
        <w:t xml:space="preserve"> </w:t>
      </w:r>
      <w:r w:rsidRPr="00D76A9A">
        <w:rPr>
          <w:color w:val="1A181D"/>
          <w:sz w:val="22"/>
          <w:szCs w:val="22"/>
        </w:rPr>
        <w:t>the</w:t>
      </w:r>
      <w:r w:rsidRPr="00D76A9A">
        <w:rPr>
          <w:color w:val="1A181D"/>
          <w:spacing w:val="21"/>
          <w:sz w:val="22"/>
          <w:szCs w:val="22"/>
        </w:rPr>
        <w:t xml:space="preserve"> </w:t>
      </w:r>
      <w:r w:rsidRPr="00D76A9A">
        <w:rPr>
          <w:color w:val="1A181D"/>
          <w:sz w:val="22"/>
          <w:szCs w:val="22"/>
        </w:rPr>
        <w:t>meantime,</w:t>
      </w:r>
      <w:r w:rsidRPr="00D76A9A">
        <w:rPr>
          <w:color w:val="1A181D"/>
          <w:spacing w:val="38"/>
          <w:sz w:val="22"/>
          <w:szCs w:val="22"/>
        </w:rPr>
        <w:t xml:space="preserve"> </w:t>
      </w:r>
      <w:r w:rsidRPr="00D76A9A">
        <w:rPr>
          <w:color w:val="1A181D"/>
          <w:sz w:val="22"/>
          <w:szCs w:val="22"/>
        </w:rPr>
        <w:t>however,</w:t>
      </w:r>
      <w:r w:rsidRPr="00D76A9A">
        <w:rPr>
          <w:color w:val="1A181D"/>
          <w:spacing w:val="19"/>
          <w:sz w:val="22"/>
          <w:szCs w:val="22"/>
        </w:rPr>
        <w:t xml:space="preserve"> </w:t>
      </w:r>
      <w:r w:rsidRPr="00D76A9A">
        <w:rPr>
          <w:color w:val="1A181D"/>
          <w:sz w:val="22"/>
          <w:szCs w:val="22"/>
        </w:rPr>
        <w:t>on the</w:t>
      </w:r>
      <w:r w:rsidR="00942E22">
        <w:rPr>
          <w:color w:val="1A181D"/>
          <w:sz w:val="22"/>
          <w:szCs w:val="22"/>
        </w:rPr>
        <w:t xml:space="preserve"> </w:t>
      </w:r>
      <w:r w:rsidRPr="00D76A9A">
        <w:rPr>
          <w:color w:val="1A181D"/>
          <w:w w:val="90"/>
          <w:sz w:val="22"/>
          <w:szCs w:val="22"/>
        </w:rPr>
        <w:t>1</w:t>
      </w:r>
      <w:r w:rsidR="00942E22">
        <w:rPr>
          <w:color w:val="1A181D"/>
          <w:w w:val="90"/>
          <w:sz w:val="22"/>
          <w:szCs w:val="22"/>
        </w:rPr>
        <w:t>6th</w:t>
      </w:r>
      <w:r w:rsidRPr="00D76A9A">
        <w:rPr>
          <w:rFonts w:eastAsia="Arial"/>
          <w:color w:val="1A181D"/>
          <w:sz w:val="22"/>
          <w:szCs w:val="22"/>
        </w:rPr>
        <w:t xml:space="preserve"> </w:t>
      </w:r>
      <w:r w:rsidRPr="00D76A9A">
        <w:rPr>
          <w:color w:val="1A181D"/>
          <w:sz w:val="22"/>
          <w:szCs w:val="22"/>
        </w:rPr>
        <w:t>September</w:t>
      </w:r>
      <w:r w:rsidRPr="00D76A9A">
        <w:rPr>
          <w:color w:val="1A181D"/>
          <w:spacing w:val="13"/>
          <w:sz w:val="22"/>
          <w:szCs w:val="22"/>
        </w:rPr>
        <w:t xml:space="preserve"> </w:t>
      </w:r>
      <w:r w:rsidRPr="00D76A9A">
        <w:rPr>
          <w:color w:val="1A181D"/>
          <w:sz w:val="22"/>
          <w:szCs w:val="22"/>
        </w:rPr>
        <w:t>the</w:t>
      </w:r>
      <w:r w:rsidRPr="00D76A9A">
        <w:rPr>
          <w:color w:val="1A181D"/>
          <w:spacing w:val="-3"/>
          <w:sz w:val="22"/>
          <w:szCs w:val="22"/>
        </w:rPr>
        <w:t xml:space="preserve"> </w:t>
      </w:r>
      <w:r w:rsidRPr="00D76A9A">
        <w:rPr>
          <w:color w:val="1A181D"/>
          <w:sz w:val="22"/>
          <w:szCs w:val="22"/>
        </w:rPr>
        <w:t>D.A.C.</w:t>
      </w:r>
      <w:r w:rsidRPr="00D76A9A">
        <w:rPr>
          <w:color w:val="1A181D"/>
          <w:spacing w:val="2"/>
          <w:sz w:val="22"/>
          <w:szCs w:val="22"/>
        </w:rPr>
        <w:t xml:space="preserve"> </w:t>
      </w:r>
      <w:r w:rsidRPr="00D76A9A">
        <w:rPr>
          <w:color w:val="1A181D"/>
          <w:sz w:val="22"/>
          <w:szCs w:val="22"/>
        </w:rPr>
        <w:t>recommended</w:t>
      </w:r>
      <w:r w:rsidRPr="00D76A9A">
        <w:rPr>
          <w:color w:val="1A181D"/>
          <w:spacing w:val="-3"/>
          <w:sz w:val="22"/>
          <w:szCs w:val="22"/>
        </w:rPr>
        <w:t xml:space="preserve"> </w:t>
      </w:r>
      <w:r w:rsidRPr="00D76A9A">
        <w:rPr>
          <w:color w:val="1A181D"/>
          <w:sz w:val="22"/>
          <w:szCs w:val="22"/>
        </w:rPr>
        <w:t>the</w:t>
      </w:r>
      <w:r w:rsidRPr="00D76A9A">
        <w:rPr>
          <w:color w:val="1A181D"/>
          <w:spacing w:val="-3"/>
          <w:sz w:val="22"/>
          <w:szCs w:val="22"/>
        </w:rPr>
        <w:t xml:space="preserve"> </w:t>
      </w:r>
      <w:r w:rsidRPr="00D76A9A">
        <w:rPr>
          <w:color w:val="1A181D"/>
          <w:sz w:val="22"/>
          <w:szCs w:val="22"/>
        </w:rPr>
        <w:t>sale</w:t>
      </w:r>
      <w:r w:rsidRPr="00D76A9A">
        <w:rPr>
          <w:color w:val="1A181D"/>
          <w:spacing w:val="-1"/>
          <w:sz w:val="22"/>
          <w:szCs w:val="22"/>
        </w:rPr>
        <w:t xml:space="preserve"> </w:t>
      </w:r>
      <w:r w:rsidRPr="00D76A9A">
        <w:rPr>
          <w:color w:val="1A181D"/>
          <w:sz w:val="22"/>
          <w:szCs w:val="22"/>
        </w:rPr>
        <w:t>of</w:t>
      </w:r>
      <w:r w:rsidRPr="00D76A9A">
        <w:rPr>
          <w:color w:val="1A181D"/>
          <w:spacing w:val="4"/>
          <w:sz w:val="22"/>
          <w:szCs w:val="22"/>
        </w:rPr>
        <w:t xml:space="preserve"> </w:t>
      </w:r>
      <w:r w:rsidRPr="00D76A9A">
        <w:rPr>
          <w:color w:val="1A181D"/>
          <w:sz w:val="22"/>
          <w:szCs w:val="22"/>
        </w:rPr>
        <w:t>the</w:t>
      </w:r>
      <w:r w:rsidRPr="00D76A9A">
        <w:rPr>
          <w:color w:val="1A181D"/>
          <w:spacing w:val="-3"/>
          <w:sz w:val="22"/>
          <w:szCs w:val="22"/>
        </w:rPr>
        <w:t xml:space="preserve"> </w:t>
      </w:r>
      <w:r w:rsidRPr="00D76A9A">
        <w:rPr>
          <w:color w:val="1A181D"/>
          <w:sz w:val="22"/>
          <w:szCs w:val="22"/>
        </w:rPr>
        <w:t>painting</w:t>
      </w:r>
      <w:r w:rsidRPr="00D76A9A">
        <w:rPr>
          <w:color w:val="1A181D"/>
          <w:spacing w:val="-2"/>
          <w:sz w:val="22"/>
          <w:szCs w:val="22"/>
        </w:rPr>
        <w:t xml:space="preserve"> </w:t>
      </w:r>
      <w:r w:rsidRPr="00D76A9A">
        <w:rPr>
          <w:color w:val="1A181D"/>
          <w:sz w:val="22"/>
          <w:szCs w:val="22"/>
        </w:rPr>
        <w:t>and</w:t>
      </w:r>
      <w:r w:rsidRPr="00D76A9A">
        <w:rPr>
          <w:color w:val="1A181D"/>
          <w:spacing w:val="1"/>
          <w:sz w:val="22"/>
          <w:szCs w:val="22"/>
        </w:rPr>
        <w:t xml:space="preserve"> </w:t>
      </w:r>
      <w:r w:rsidRPr="00D76A9A">
        <w:rPr>
          <w:color w:val="1A181D"/>
          <w:sz w:val="22"/>
          <w:szCs w:val="22"/>
        </w:rPr>
        <w:t>frame,</w:t>
      </w:r>
      <w:r w:rsidRPr="00D76A9A">
        <w:rPr>
          <w:color w:val="1A181D"/>
          <w:spacing w:val="2"/>
          <w:sz w:val="22"/>
          <w:szCs w:val="22"/>
        </w:rPr>
        <w:t xml:space="preserve"> </w:t>
      </w:r>
      <w:r w:rsidRPr="00D76A9A">
        <w:rPr>
          <w:color w:val="1A181D"/>
          <w:sz w:val="22"/>
          <w:szCs w:val="22"/>
        </w:rPr>
        <w:t>subject</w:t>
      </w:r>
      <w:r w:rsidRPr="00D76A9A">
        <w:rPr>
          <w:color w:val="1A181D"/>
          <w:spacing w:val="-25"/>
          <w:sz w:val="22"/>
          <w:szCs w:val="22"/>
        </w:rPr>
        <w:t xml:space="preserve"> </w:t>
      </w:r>
      <w:r w:rsidRPr="00D76A9A">
        <w:rPr>
          <w:color w:val="1A181D"/>
          <w:sz w:val="22"/>
          <w:szCs w:val="22"/>
        </w:rPr>
        <w:t>to two</w:t>
      </w:r>
      <w:r w:rsidRPr="00D76A9A">
        <w:rPr>
          <w:color w:val="1A181D"/>
          <w:spacing w:val="2"/>
          <w:sz w:val="22"/>
          <w:szCs w:val="22"/>
        </w:rPr>
        <w:t xml:space="preserve"> </w:t>
      </w:r>
      <w:r w:rsidRPr="00D76A9A">
        <w:rPr>
          <w:color w:val="1A181D"/>
          <w:sz w:val="22"/>
          <w:szCs w:val="22"/>
        </w:rPr>
        <w:t>provisos:</w:t>
      </w:r>
    </w:p>
    <w:p w:rsidR="00CE35EE" w:rsidRPr="00D76A9A" w:rsidRDefault="00D76A9A" w:rsidP="00D76A9A">
      <w:pPr>
        <w:spacing w:line="480" w:lineRule="auto"/>
        <w:jc w:val="both"/>
        <w:rPr>
          <w:sz w:val="22"/>
          <w:szCs w:val="22"/>
        </w:rPr>
      </w:pPr>
      <w:r w:rsidRPr="00D76A9A">
        <w:rPr>
          <w:color w:val="1A181D"/>
          <w:sz w:val="22"/>
          <w:szCs w:val="22"/>
        </w:rPr>
        <w:t>"l. The</w:t>
      </w:r>
      <w:r w:rsidRPr="00D76A9A">
        <w:rPr>
          <w:color w:val="1A181D"/>
          <w:spacing w:val="4"/>
          <w:sz w:val="22"/>
          <w:szCs w:val="22"/>
        </w:rPr>
        <w:t xml:space="preserve"> </w:t>
      </w:r>
      <w:r w:rsidRPr="00D76A9A">
        <w:rPr>
          <w:color w:val="1A181D"/>
          <w:sz w:val="22"/>
          <w:szCs w:val="22"/>
        </w:rPr>
        <w:t>proceeds</w:t>
      </w:r>
      <w:r w:rsidRPr="00D76A9A">
        <w:rPr>
          <w:color w:val="1A181D"/>
          <w:spacing w:val="9"/>
          <w:sz w:val="22"/>
          <w:szCs w:val="22"/>
        </w:rPr>
        <w:t xml:space="preserve"> </w:t>
      </w:r>
      <w:r w:rsidRPr="00D76A9A">
        <w:rPr>
          <w:color w:val="1A181D"/>
          <w:sz w:val="22"/>
          <w:szCs w:val="22"/>
        </w:rPr>
        <w:t>to</w:t>
      </w:r>
      <w:r w:rsidRPr="00D76A9A">
        <w:rPr>
          <w:color w:val="1A181D"/>
          <w:spacing w:val="-2"/>
          <w:sz w:val="22"/>
          <w:szCs w:val="22"/>
        </w:rPr>
        <w:t xml:space="preserve"> </w:t>
      </w:r>
      <w:r w:rsidRPr="00D76A9A">
        <w:rPr>
          <w:color w:val="1A181D"/>
          <w:sz w:val="22"/>
          <w:szCs w:val="22"/>
        </w:rPr>
        <w:t>be</w:t>
      </w:r>
      <w:r w:rsidRPr="00D76A9A">
        <w:rPr>
          <w:color w:val="1A181D"/>
          <w:spacing w:val="1"/>
          <w:sz w:val="22"/>
          <w:szCs w:val="22"/>
        </w:rPr>
        <w:t xml:space="preserve"> </w:t>
      </w:r>
      <w:r w:rsidRPr="00D76A9A">
        <w:rPr>
          <w:color w:val="1A181D"/>
          <w:sz w:val="22"/>
          <w:szCs w:val="22"/>
        </w:rPr>
        <w:t>held</w:t>
      </w:r>
      <w:r w:rsidRPr="00D76A9A">
        <w:rPr>
          <w:color w:val="1A181D"/>
          <w:spacing w:val="7"/>
          <w:sz w:val="22"/>
          <w:szCs w:val="22"/>
        </w:rPr>
        <w:t xml:space="preserve"> </w:t>
      </w:r>
      <w:r w:rsidRPr="00D76A9A">
        <w:rPr>
          <w:color w:val="1A181D"/>
          <w:sz w:val="22"/>
          <w:szCs w:val="22"/>
        </w:rPr>
        <w:t>on</w:t>
      </w:r>
      <w:r w:rsidRPr="00D76A9A">
        <w:rPr>
          <w:color w:val="1A181D"/>
          <w:spacing w:val="-4"/>
          <w:sz w:val="22"/>
          <w:szCs w:val="22"/>
        </w:rPr>
        <w:t xml:space="preserve"> </w:t>
      </w:r>
      <w:r w:rsidRPr="00D76A9A">
        <w:rPr>
          <w:color w:val="1A181D"/>
          <w:sz w:val="22"/>
          <w:szCs w:val="22"/>
        </w:rPr>
        <w:t>such</w:t>
      </w:r>
      <w:r w:rsidRPr="00D76A9A">
        <w:rPr>
          <w:color w:val="1A181D"/>
          <w:spacing w:val="-10"/>
          <w:sz w:val="22"/>
          <w:szCs w:val="22"/>
        </w:rPr>
        <w:t xml:space="preserve"> </w:t>
      </w:r>
      <w:r w:rsidRPr="00D76A9A">
        <w:rPr>
          <w:color w:val="1A181D"/>
          <w:sz w:val="22"/>
          <w:szCs w:val="22"/>
        </w:rPr>
        <w:t>terms</w:t>
      </w:r>
      <w:r w:rsidRPr="00D76A9A">
        <w:rPr>
          <w:color w:val="1A181D"/>
          <w:spacing w:val="7"/>
          <w:sz w:val="22"/>
          <w:szCs w:val="22"/>
        </w:rPr>
        <w:t xml:space="preserve"> </w:t>
      </w:r>
      <w:r w:rsidRPr="00D76A9A">
        <w:rPr>
          <w:color w:val="1A181D"/>
          <w:sz w:val="22"/>
          <w:szCs w:val="22"/>
        </w:rPr>
        <w:t>as</w:t>
      </w:r>
      <w:r w:rsidRPr="00D76A9A">
        <w:rPr>
          <w:color w:val="1A181D"/>
          <w:spacing w:val="-10"/>
          <w:sz w:val="22"/>
          <w:szCs w:val="22"/>
        </w:rPr>
        <w:t xml:space="preserve"> </w:t>
      </w:r>
      <w:r w:rsidRPr="00D76A9A">
        <w:rPr>
          <w:color w:val="1A181D"/>
          <w:sz w:val="22"/>
          <w:szCs w:val="22"/>
        </w:rPr>
        <w:t>the</w:t>
      </w:r>
      <w:r w:rsidRPr="00D76A9A">
        <w:rPr>
          <w:color w:val="1A181D"/>
          <w:spacing w:val="7"/>
          <w:sz w:val="22"/>
          <w:szCs w:val="22"/>
        </w:rPr>
        <w:t xml:space="preserve"> </w:t>
      </w:r>
      <w:r w:rsidRPr="00D76A9A">
        <w:rPr>
          <w:color w:val="1A181D"/>
          <w:sz w:val="22"/>
          <w:szCs w:val="22"/>
        </w:rPr>
        <w:t>Chancellor</w:t>
      </w:r>
      <w:r w:rsidRPr="00D76A9A">
        <w:rPr>
          <w:color w:val="1A181D"/>
          <w:spacing w:val="-9"/>
          <w:sz w:val="22"/>
          <w:szCs w:val="22"/>
        </w:rPr>
        <w:t xml:space="preserve"> </w:t>
      </w:r>
      <w:r w:rsidRPr="00D76A9A">
        <w:rPr>
          <w:color w:val="1A181D"/>
          <w:sz w:val="22"/>
          <w:szCs w:val="22"/>
        </w:rPr>
        <w:t>might</w:t>
      </w:r>
      <w:r w:rsidRPr="00D76A9A">
        <w:rPr>
          <w:color w:val="1A181D"/>
          <w:spacing w:val="-1"/>
          <w:sz w:val="22"/>
          <w:szCs w:val="22"/>
        </w:rPr>
        <w:t xml:space="preserve"> </w:t>
      </w:r>
      <w:r w:rsidRPr="00D76A9A">
        <w:rPr>
          <w:color w:val="1A181D"/>
          <w:w w:val="102"/>
          <w:sz w:val="22"/>
          <w:szCs w:val="22"/>
        </w:rPr>
        <w:t>agre</w:t>
      </w:r>
      <w:r w:rsidRPr="00D76A9A">
        <w:rPr>
          <w:color w:val="1A181D"/>
          <w:spacing w:val="-1"/>
          <w:w w:val="102"/>
          <w:sz w:val="22"/>
          <w:szCs w:val="22"/>
        </w:rPr>
        <w:t>e</w:t>
      </w:r>
      <w:r w:rsidRPr="00D76A9A">
        <w:rPr>
          <w:color w:val="343434"/>
          <w:w w:val="49"/>
          <w:sz w:val="22"/>
          <w:szCs w:val="22"/>
        </w:rPr>
        <w:t>.</w:t>
      </w:r>
    </w:p>
    <w:p w:rsidR="00CE35EE" w:rsidRPr="00D76A9A" w:rsidRDefault="00D76A9A" w:rsidP="00942E22">
      <w:pPr>
        <w:spacing w:line="480" w:lineRule="auto"/>
        <w:rPr>
          <w:sz w:val="22"/>
          <w:szCs w:val="22"/>
        </w:rPr>
      </w:pPr>
      <w:proofErr w:type="gramStart"/>
      <w:r w:rsidRPr="00D76A9A">
        <w:rPr>
          <w:color w:val="1A181D"/>
          <w:sz w:val="22"/>
          <w:szCs w:val="22"/>
        </w:rPr>
        <w:t>2.</w:t>
      </w:r>
      <w:r w:rsidRPr="00D76A9A">
        <w:rPr>
          <w:color w:val="1A181D"/>
          <w:spacing w:val="27"/>
          <w:sz w:val="22"/>
          <w:szCs w:val="22"/>
        </w:rPr>
        <w:t xml:space="preserve"> </w:t>
      </w:r>
      <w:r w:rsidRPr="00D76A9A">
        <w:rPr>
          <w:color w:val="1A181D"/>
          <w:sz w:val="22"/>
          <w:szCs w:val="22"/>
        </w:rPr>
        <w:t>The</w:t>
      </w:r>
      <w:r w:rsidRPr="00D76A9A">
        <w:rPr>
          <w:color w:val="1A181D"/>
          <w:spacing w:val="42"/>
          <w:sz w:val="22"/>
          <w:szCs w:val="22"/>
        </w:rPr>
        <w:t xml:space="preserve"> </w:t>
      </w:r>
      <w:r w:rsidRPr="00D76A9A">
        <w:rPr>
          <w:color w:val="1A181D"/>
          <w:sz w:val="22"/>
          <w:szCs w:val="22"/>
        </w:rPr>
        <w:t>results</w:t>
      </w:r>
      <w:r w:rsidRPr="00D76A9A">
        <w:rPr>
          <w:color w:val="1A181D"/>
          <w:spacing w:val="33"/>
          <w:sz w:val="22"/>
          <w:szCs w:val="22"/>
        </w:rPr>
        <w:t xml:space="preserve"> </w:t>
      </w:r>
      <w:r w:rsidRPr="00D76A9A">
        <w:rPr>
          <w:color w:val="1A181D"/>
          <w:sz w:val="22"/>
          <w:szCs w:val="22"/>
        </w:rPr>
        <w:t>of</w:t>
      </w:r>
      <w:r w:rsidRPr="00D76A9A">
        <w:rPr>
          <w:color w:val="1A181D"/>
          <w:spacing w:val="28"/>
          <w:sz w:val="22"/>
          <w:szCs w:val="22"/>
        </w:rPr>
        <w:t xml:space="preserve"> </w:t>
      </w:r>
      <w:r w:rsidRPr="00D76A9A">
        <w:rPr>
          <w:color w:val="1A181D"/>
          <w:sz w:val="22"/>
          <w:szCs w:val="22"/>
        </w:rPr>
        <w:t>the</w:t>
      </w:r>
      <w:r w:rsidRPr="00D76A9A">
        <w:rPr>
          <w:color w:val="1A181D"/>
          <w:spacing w:val="26"/>
          <w:sz w:val="22"/>
          <w:szCs w:val="22"/>
        </w:rPr>
        <w:t xml:space="preserve"> </w:t>
      </w:r>
      <w:r w:rsidRPr="00D76A9A">
        <w:rPr>
          <w:color w:val="1A181D"/>
          <w:sz w:val="22"/>
          <w:szCs w:val="22"/>
        </w:rPr>
        <w:t>consultation</w:t>
      </w:r>
      <w:r w:rsidRPr="00D76A9A">
        <w:rPr>
          <w:color w:val="1A181D"/>
          <w:spacing w:val="15"/>
          <w:sz w:val="22"/>
          <w:szCs w:val="22"/>
        </w:rPr>
        <w:t xml:space="preserve"> </w:t>
      </w:r>
      <w:r w:rsidRPr="00D76A9A">
        <w:rPr>
          <w:color w:val="1A181D"/>
          <w:sz w:val="22"/>
          <w:szCs w:val="22"/>
        </w:rPr>
        <w:t>with</w:t>
      </w:r>
      <w:r w:rsidRPr="00D76A9A">
        <w:rPr>
          <w:color w:val="1A181D"/>
          <w:spacing w:val="37"/>
          <w:sz w:val="22"/>
          <w:szCs w:val="22"/>
        </w:rPr>
        <w:t xml:space="preserve"> </w:t>
      </w:r>
      <w:r w:rsidRPr="00D76A9A">
        <w:rPr>
          <w:color w:val="1A181D"/>
          <w:sz w:val="22"/>
          <w:szCs w:val="22"/>
        </w:rPr>
        <w:t>the</w:t>
      </w:r>
      <w:r w:rsidRPr="00D76A9A">
        <w:rPr>
          <w:color w:val="1A181D"/>
          <w:spacing w:val="26"/>
          <w:sz w:val="22"/>
          <w:szCs w:val="22"/>
        </w:rPr>
        <w:t xml:space="preserve"> </w:t>
      </w:r>
      <w:r w:rsidRPr="00D76A9A">
        <w:rPr>
          <w:color w:val="1A181D"/>
          <w:w w:val="101"/>
          <w:sz w:val="22"/>
          <w:szCs w:val="22"/>
        </w:rPr>
        <w:t>C.B.</w:t>
      </w:r>
      <w:r w:rsidRPr="00D76A9A">
        <w:rPr>
          <w:color w:val="1A181D"/>
          <w:spacing w:val="-1"/>
          <w:w w:val="101"/>
          <w:sz w:val="22"/>
          <w:szCs w:val="22"/>
        </w:rPr>
        <w:t>C</w:t>
      </w:r>
      <w:r w:rsidRPr="00D76A9A">
        <w:rPr>
          <w:color w:val="343434"/>
          <w:w w:val="49"/>
          <w:sz w:val="22"/>
          <w:szCs w:val="22"/>
        </w:rPr>
        <w:t>.</w:t>
      </w:r>
      <w:r w:rsidRPr="00D76A9A">
        <w:rPr>
          <w:color w:val="343434"/>
          <w:sz w:val="22"/>
          <w:szCs w:val="22"/>
        </w:rPr>
        <w:t xml:space="preserve"> </w:t>
      </w:r>
      <w:r w:rsidRPr="00D76A9A">
        <w:rPr>
          <w:color w:val="1A181D"/>
          <w:sz w:val="22"/>
          <w:szCs w:val="22"/>
        </w:rPr>
        <w:t>to</w:t>
      </w:r>
      <w:r w:rsidRPr="00D76A9A">
        <w:rPr>
          <w:color w:val="1A181D"/>
          <w:spacing w:val="17"/>
          <w:sz w:val="22"/>
          <w:szCs w:val="22"/>
        </w:rPr>
        <w:t xml:space="preserve"> </w:t>
      </w:r>
      <w:r w:rsidRPr="00D76A9A">
        <w:rPr>
          <w:color w:val="1A181D"/>
          <w:sz w:val="22"/>
          <w:szCs w:val="22"/>
        </w:rPr>
        <w:t>be</w:t>
      </w:r>
      <w:r w:rsidRPr="00D76A9A">
        <w:rPr>
          <w:color w:val="1A181D"/>
          <w:spacing w:val="30"/>
          <w:sz w:val="22"/>
          <w:szCs w:val="22"/>
        </w:rPr>
        <w:t xml:space="preserve"> </w:t>
      </w:r>
      <w:r w:rsidRPr="00D76A9A">
        <w:rPr>
          <w:color w:val="1A181D"/>
          <w:sz w:val="22"/>
          <w:szCs w:val="22"/>
        </w:rPr>
        <w:t>submitted</w:t>
      </w:r>
      <w:r w:rsidRPr="00D76A9A">
        <w:rPr>
          <w:color w:val="1A181D"/>
          <w:spacing w:val="30"/>
          <w:sz w:val="22"/>
          <w:szCs w:val="22"/>
        </w:rPr>
        <w:t xml:space="preserve"> </w:t>
      </w:r>
      <w:r w:rsidRPr="00D76A9A">
        <w:rPr>
          <w:color w:val="1A181D"/>
          <w:sz w:val="22"/>
          <w:szCs w:val="22"/>
        </w:rPr>
        <w:t>to</w:t>
      </w:r>
      <w:r w:rsidRPr="00D76A9A">
        <w:rPr>
          <w:color w:val="1A181D"/>
          <w:spacing w:val="32"/>
          <w:sz w:val="22"/>
          <w:szCs w:val="22"/>
        </w:rPr>
        <w:t xml:space="preserve"> </w:t>
      </w:r>
      <w:r w:rsidRPr="00D76A9A">
        <w:rPr>
          <w:color w:val="1A181D"/>
          <w:sz w:val="22"/>
          <w:szCs w:val="22"/>
        </w:rPr>
        <w:t>the</w:t>
      </w:r>
      <w:r w:rsidRPr="00D76A9A">
        <w:rPr>
          <w:color w:val="1A181D"/>
          <w:spacing w:val="21"/>
          <w:sz w:val="22"/>
          <w:szCs w:val="22"/>
        </w:rPr>
        <w:t xml:space="preserve"> </w:t>
      </w:r>
      <w:r w:rsidRPr="00D76A9A">
        <w:rPr>
          <w:color w:val="1A181D"/>
          <w:sz w:val="22"/>
          <w:szCs w:val="22"/>
        </w:rPr>
        <w:t>Diocesan</w:t>
      </w:r>
      <w:r w:rsidR="00942E22">
        <w:rPr>
          <w:color w:val="1A181D"/>
          <w:sz w:val="22"/>
          <w:szCs w:val="22"/>
        </w:rPr>
        <w:t xml:space="preserve"> </w:t>
      </w:r>
      <w:r w:rsidRPr="00D76A9A">
        <w:rPr>
          <w:color w:val="1A181D"/>
          <w:sz w:val="22"/>
          <w:szCs w:val="22"/>
        </w:rPr>
        <w:t>Registry."</w:t>
      </w:r>
      <w:proofErr w:type="gramEnd"/>
    </w:p>
    <w:p w:rsidR="00942E22" w:rsidRDefault="00D76A9A" w:rsidP="00942E22">
      <w:pPr>
        <w:spacing w:line="480" w:lineRule="auto"/>
        <w:ind w:hanging="14"/>
        <w:rPr>
          <w:color w:val="1A181D"/>
          <w:sz w:val="22"/>
          <w:szCs w:val="22"/>
        </w:rPr>
      </w:pPr>
      <w:r w:rsidRPr="00D76A9A">
        <w:rPr>
          <w:color w:val="1A181D"/>
          <w:sz w:val="22"/>
          <w:szCs w:val="22"/>
        </w:rPr>
        <w:t>This</w:t>
      </w:r>
      <w:r w:rsidRPr="00D76A9A">
        <w:rPr>
          <w:color w:val="1A181D"/>
          <w:spacing w:val="27"/>
          <w:sz w:val="22"/>
          <w:szCs w:val="22"/>
        </w:rPr>
        <w:t xml:space="preserve"> </w:t>
      </w:r>
      <w:r w:rsidRPr="00D76A9A">
        <w:rPr>
          <w:color w:val="1A181D"/>
          <w:sz w:val="22"/>
          <w:szCs w:val="22"/>
        </w:rPr>
        <w:t>second</w:t>
      </w:r>
      <w:r w:rsidRPr="00D76A9A">
        <w:rPr>
          <w:color w:val="1A181D"/>
          <w:spacing w:val="18"/>
          <w:sz w:val="22"/>
          <w:szCs w:val="22"/>
        </w:rPr>
        <w:t xml:space="preserve"> </w:t>
      </w:r>
      <w:r w:rsidRPr="00D76A9A">
        <w:rPr>
          <w:color w:val="1A181D"/>
          <w:sz w:val="22"/>
          <w:szCs w:val="22"/>
        </w:rPr>
        <w:t>proviso</w:t>
      </w:r>
      <w:r w:rsidRPr="00D76A9A">
        <w:rPr>
          <w:color w:val="1A181D"/>
          <w:spacing w:val="7"/>
          <w:sz w:val="22"/>
          <w:szCs w:val="22"/>
        </w:rPr>
        <w:t xml:space="preserve"> </w:t>
      </w:r>
      <w:r w:rsidRPr="00D76A9A">
        <w:rPr>
          <w:color w:val="1A181D"/>
          <w:sz w:val="22"/>
          <w:szCs w:val="22"/>
        </w:rPr>
        <w:t>was,</w:t>
      </w:r>
      <w:r w:rsidRPr="00D76A9A">
        <w:rPr>
          <w:color w:val="1A181D"/>
          <w:spacing w:val="11"/>
          <w:sz w:val="22"/>
          <w:szCs w:val="22"/>
        </w:rPr>
        <w:t xml:space="preserve"> </w:t>
      </w:r>
      <w:r w:rsidRPr="00D76A9A">
        <w:rPr>
          <w:color w:val="1A181D"/>
          <w:sz w:val="22"/>
          <w:szCs w:val="22"/>
        </w:rPr>
        <w:t>strictly</w:t>
      </w:r>
      <w:r w:rsidRPr="00D76A9A">
        <w:rPr>
          <w:color w:val="1A181D"/>
          <w:spacing w:val="-2"/>
          <w:sz w:val="22"/>
          <w:szCs w:val="22"/>
        </w:rPr>
        <w:t xml:space="preserve"> </w:t>
      </w:r>
      <w:r w:rsidRPr="00D76A9A">
        <w:rPr>
          <w:color w:val="1A181D"/>
          <w:sz w:val="22"/>
          <w:szCs w:val="22"/>
        </w:rPr>
        <w:t>speaking,</w:t>
      </w:r>
      <w:r w:rsidRPr="00D76A9A">
        <w:rPr>
          <w:color w:val="1A181D"/>
          <w:spacing w:val="11"/>
          <w:sz w:val="22"/>
          <w:szCs w:val="22"/>
        </w:rPr>
        <w:t xml:space="preserve"> </w:t>
      </w:r>
      <w:r w:rsidRPr="00D76A9A">
        <w:rPr>
          <w:color w:val="1A181D"/>
          <w:sz w:val="22"/>
          <w:szCs w:val="22"/>
        </w:rPr>
        <w:t>unnecessary</w:t>
      </w:r>
      <w:r w:rsidRPr="00D76A9A">
        <w:rPr>
          <w:color w:val="1A181D"/>
          <w:spacing w:val="6"/>
          <w:sz w:val="22"/>
          <w:szCs w:val="22"/>
        </w:rPr>
        <w:t xml:space="preserve"> </w:t>
      </w:r>
      <w:r w:rsidRPr="00D76A9A">
        <w:rPr>
          <w:color w:val="1A181D"/>
          <w:sz w:val="22"/>
          <w:szCs w:val="22"/>
        </w:rPr>
        <w:t>in</w:t>
      </w:r>
      <w:r w:rsidRPr="00D76A9A">
        <w:rPr>
          <w:color w:val="1A181D"/>
          <w:spacing w:val="13"/>
          <w:sz w:val="22"/>
          <w:szCs w:val="22"/>
        </w:rPr>
        <w:t xml:space="preserve"> </w:t>
      </w:r>
      <w:r w:rsidRPr="00D76A9A">
        <w:rPr>
          <w:color w:val="1A181D"/>
          <w:sz w:val="22"/>
          <w:szCs w:val="22"/>
        </w:rPr>
        <w:t>that,</w:t>
      </w:r>
      <w:r w:rsidRPr="00D76A9A">
        <w:rPr>
          <w:color w:val="1A181D"/>
          <w:spacing w:val="5"/>
          <w:sz w:val="22"/>
          <w:szCs w:val="22"/>
        </w:rPr>
        <w:t xml:space="preserve"> </w:t>
      </w:r>
      <w:r w:rsidRPr="00D76A9A">
        <w:rPr>
          <w:color w:val="1A181D"/>
          <w:sz w:val="22"/>
          <w:szCs w:val="22"/>
        </w:rPr>
        <w:t>as</w:t>
      </w:r>
      <w:r w:rsidRPr="00D76A9A">
        <w:rPr>
          <w:color w:val="1A181D"/>
          <w:spacing w:val="9"/>
          <w:sz w:val="22"/>
          <w:szCs w:val="22"/>
        </w:rPr>
        <w:t xml:space="preserve"> </w:t>
      </w:r>
      <w:r w:rsidRPr="00D76A9A">
        <w:rPr>
          <w:color w:val="1A181D"/>
          <w:sz w:val="22"/>
          <w:szCs w:val="22"/>
        </w:rPr>
        <w:t>a</w:t>
      </w:r>
      <w:r w:rsidRPr="00D76A9A">
        <w:rPr>
          <w:color w:val="1A181D"/>
          <w:spacing w:val="6"/>
          <w:sz w:val="22"/>
          <w:szCs w:val="22"/>
        </w:rPr>
        <w:t xml:space="preserve"> </w:t>
      </w:r>
      <w:r w:rsidRPr="00D76A9A">
        <w:rPr>
          <w:color w:val="1A181D"/>
          <w:sz w:val="22"/>
          <w:szCs w:val="22"/>
        </w:rPr>
        <w:t>matter</w:t>
      </w:r>
      <w:r w:rsidRPr="00D76A9A">
        <w:rPr>
          <w:color w:val="1A181D"/>
          <w:spacing w:val="13"/>
          <w:sz w:val="22"/>
          <w:szCs w:val="22"/>
        </w:rPr>
        <w:t xml:space="preserve"> </w:t>
      </w:r>
      <w:r w:rsidRPr="00D76A9A">
        <w:rPr>
          <w:color w:val="1A181D"/>
          <w:sz w:val="22"/>
          <w:szCs w:val="22"/>
        </w:rPr>
        <w:t>of</w:t>
      </w:r>
      <w:r w:rsidRPr="00D76A9A">
        <w:rPr>
          <w:color w:val="1A181D"/>
          <w:spacing w:val="4"/>
          <w:sz w:val="22"/>
          <w:szCs w:val="22"/>
        </w:rPr>
        <w:t xml:space="preserve"> </w:t>
      </w:r>
      <w:r w:rsidRPr="00D76A9A">
        <w:rPr>
          <w:color w:val="1A181D"/>
          <w:sz w:val="22"/>
          <w:szCs w:val="22"/>
        </w:rPr>
        <w:t>course, any</w:t>
      </w:r>
      <w:r w:rsidRPr="00D76A9A">
        <w:rPr>
          <w:color w:val="1A181D"/>
          <w:spacing w:val="6"/>
          <w:sz w:val="22"/>
          <w:szCs w:val="22"/>
        </w:rPr>
        <w:t xml:space="preserve"> </w:t>
      </w:r>
      <w:r w:rsidRPr="00D76A9A">
        <w:rPr>
          <w:color w:val="1A181D"/>
          <w:sz w:val="22"/>
          <w:szCs w:val="22"/>
        </w:rPr>
        <w:t>communication</w:t>
      </w:r>
      <w:r w:rsidRPr="00D76A9A">
        <w:rPr>
          <w:color w:val="1A181D"/>
          <w:spacing w:val="7"/>
          <w:sz w:val="22"/>
          <w:szCs w:val="22"/>
        </w:rPr>
        <w:t xml:space="preserve"> </w:t>
      </w:r>
      <w:r w:rsidRPr="00D76A9A">
        <w:rPr>
          <w:color w:val="1A181D"/>
          <w:sz w:val="22"/>
          <w:szCs w:val="22"/>
        </w:rPr>
        <w:t>from</w:t>
      </w:r>
      <w:r w:rsidRPr="00D76A9A">
        <w:rPr>
          <w:color w:val="1A181D"/>
          <w:spacing w:val="6"/>
          <w:sz w:val="22"/>
          <w:szCs w:val="22"/>
        </w:rPr>
        <w:t xml:space="preserve"> </w:t>
      </w:r>
      <w:r w:rsidRPr="00D76A9A">
        <w:rPr>
          <w:color w:val="1A181D"/>
          <w:sz w:val="22"/>
          <w:szCs w:val="22"/>
        </w:rPr>
        <w:t>the</w:t>
      </w:r>
      <w:r w:rsidRPr="00D76A9A">
        <w:rPr>
          <w:color w:val="1A181D"/>
          <w:spacing w:val="-3"/>
          <w:sz w:val="22"/>
          <w:szCs w:val="22"/>
        </w:rPr>
        <w:t xml:space="preserve"> </w:t>
      </w:r>
      <w:r w:rsidRPr="00D76A9A">
        <w:rPr>
          <w:color w:val="1A181D"/>
          <w:sz w:val="22"/>
          <w:szCs w:val="22"/>
        </w:rPr>
        <w:t>C.B.C.</w:t>
      </w:r>
      <w:r w:rsidRPr="00D76A9A">
        <w:rPr>
          <w:color w:val="1A181D"/>
          <w:spacing w:val="-5"/>
          <w:sz w:val="22"/>
          <w:szCs w:val="22"/>
        </w:rPr>
        <w:t xml:space="preserve"> </w:t>
      </w:r>
      <w:r w:rsidRPr="00D76A9A">
        <w:rPr>
          <w:color w:val="1A181D"/>
          <w:sz w:val="22"/>
          <w:szCs w:val="22"/>
        </w:rPr>
        <w:t>should</w:t>
      </w:r>
      <w:r w:rsidRPr="00D76A9A">
        <w:rPr>
          <w:color w:val="1A181D"/>
          <w:spacing w:val="-4"/>
          <w:sz w:val="22"/>
          <w:szCs w:val="22"/>
        </w:rPr>
        <w:t xml:space="preserve"> </w:t>
      </w:r>
      <w:r w:rsidRPr="00D76A9A">
        <w:rPr>
          <w:color w:val="1A181D"/>
          <w:sz w:val="22"/>
          <w:szCs w:val="22"/>
        </w:rPr>
        <w:t>be</w:t>
      </w:r>
      <w:r w:rsidRPr="00D76A9A">
        <w:rPr>
          <w:color w:val="1A181D"/>
          <w:spacing w:val="-3"/>
          <w:sz w:val="22"/>
          <w:szCs w:val="22"/>
        </w:rPr>
        <w:t xml:space="preserve"> </w:t>
      </w:r>
      <w:r w:rsidRPr="00D76A9A">
        <w:rPr>
          <w:color w:val="1A181D"/>
          <w:sz w:val="22"/>
          <w:szCs w:val="22"/>
        </w:rPr>
        <w:t>forwarded</w:t>
      </w:r>
      <w:r w:rsidRPr="00D76A9A">
        <w:rPr>
          <w:color w:val="1A181D"/>
          <w:spacing w:val="-5"/>
          <w:sz w:val="22"/>
          <w:szCs w:val="22"/>
        </w:rPr>
        <w:t xml:space="preserve"> </w:t>
      </w:r>
      <w:r w:rsidRPr="00D76A9A">
        <w:rPr>
          <w:color w:val="1A181D"/>
          <w:sz w:val="22"/>
          <w:szCs w:val="22"/>
        </w:rPr>
        <w:t>with</w:t>
      </w:r>
      <w:r w:rsidRPr="00D76A9A">
        <w:rPr>
          <w:color w:val="1A181D"/>
          <w:spacing w:val="8"/>
          <w:sz w:val="22"/>
          <w:szCs w:val="22"/>
        </w:rPr>
        <w:t xml:space="preserve"> </w:t>
      </w:r>
      <w:r w:rsidRPr="00D76A9A">
        <w:rPr>
          <w:color w:val="1A181D"/>
          <w:sz w:val="22"/>
          <w:szCs w:val="22"/>
        </w:rPr>
        <w:t>a</w:t>
      </w:r>
      <w:r w:rsidRPr="00D76A9A">
        <w:rPr>
          <w:color w:val="1A181D"/>
          <w:spacing w:val="-8"/>
          <w:sz w:val="22"/>
          <w:szCs w:val="22"/>
        </w:rPr>
        <w:t xml:space="preserve"> </w:t>
      </w:r>
      <w:r w:rsidRPr="00D76A9A">
        <w:rPr>
          <w:color w:val="1A181D"/>
          <w:sz w:val="22"/>
          <w:szCs w:val="22"/>
        </w:rPr>
        <w:t>faculty</w:t>
      </w:r>
      <w:r w:rsidRPr="00D76A9A">
        <w:rPr>
          <w:color w:val="1A181D"/>
          <w:spacing w:val="3"/>
          <w:sz w:val="22"/>
          <w:szCs w:val="22"/>
        </w:rPr>
        <w:t xml:space="preserve"> </w:t>
      </w:r>
      <w:r w:rsidRPr="00D76A9A">
        <w:rPr>
          <w:color w:val="1A181D"/>
          <w:sz w:val="22"/>
          <w:szCs w:val="22"/>
        </w:rPr>
        <w:t>petition.</w:t>
      </w:r>
    </w:p>
    <w:p w:rsidR="00CE35EE" w:rsidRPr="00D76A9A" w:rsidRDefault="00D76A9A" w:rsidP="00942E22">
      <w:pPr>
        <w:spacing w:line="480" w:lineRule="auto"/>
        <w:ind w:hanging="14"/>
        <w:rPr>
          <w:sz w:val="22"/>
          <w:szCs w:val="22"/>
        </w:rPr>
      </w:pPr>
      <w:r w:rsidRPr="00D76A9A">
        <w:rPr>
          <w:sz w:val="22"/>
          <w:szCs w:val="22"/>
        </w:rPr>
        <w:t>9. On</w:t>
      </w:r>
      <w:r w:rsidRPr="00D76A9A">
        <w:rPr>
          <w:spacing w:val="31"/>
          <w:sz w:val="22"/>
          <w:szCs w:val="22"/>
        </w:rPr>
        <w:t xml:space="preserve"> </w:t>
      </w:r>
      <w:r w:rsidR="00942E22">
        <w:rPr>
          <w:sz w:val="22"/>
          <w:szCs w:val="22"/>
        </w:rPr>
        <w:t>the 10th</w:t>
      </w:r>
      <w:r w:rsidRPr="00D76A9A">
        <w:rPr>
          <w:rFonts w:eastAsia="Arial"/>
          <w:spacing w:val="41"/>
          <w:w w:val="75"/>
          <w:sz w:val="22"/>
          <w:szCs w:val="22"/>
        </w:rPr>
        <w:t xml:space="preserve"> </w:t>
      </w:r>
      <w:r w:rsidRPr="00D76A9A">
        <w:rPr>
          <w:sz w:val="22"/>
          <w:szCs w:val="22"/>
        </w:rPr>
        <w:t>September two</w:t>
      </w:r>
      <w:r w:rsidRPr="00D76A9A">
        <w:rPr>
          <w:spacing w:val="33"/>
          <w:sz w:val="22"/>
          <w:szCs w:val="22"/>
        </w:rPr>
        <w:t xml:space="preserve"> </w:t>
      </w:r>
      <w:r w:rsidRPr="00D76A9A">
        <w:rPr>
          <w:sz w:val="22"/>
          <w:szCs w:val="22"/>
        </w:rPr>
        <w:t>representatives of</w:t>
      </w:r>
      <w:r w:rsidRPr="00D76A9A">
        <w:rPr>
          <w:spacing w:val="35"/>
          <w:sz w:val="22"/>
          <w:szCs w:val="22"/>
        </w:rPr>
        <w:t xml:space="preserve"> </w:t>
      </w:r>
      <w:r w:rsidRPr="00D76A9A">
        <w:rPr>
          <w:sz w:val="22"/>
          <w:szCs w:val="22"/>
        </w:rPr>
        <w:t>the</w:t>
      </w:r>
      <w:r w:rsidRPr="00D76A9A">
        <w:rPr>
          <w:spacing w:val="41"/>
          <w:sz w:val="22"/>
          <w:szCs w:val="22"/>
        </w:rPr>
        <w:t xml:space="preserve"> </w:t>
      </w:r>
      <w:r w:rsidRPr="00D76A9A">
        <w:rPr>
          <w:sz w:val="22"/>
          <w:szCs w:val="22"/>
        </w:rPr>
        <w:t>C.B.C. visited the</w:t>
      </w:r>
      <w:r w:rsidRPr="00D76A9A">
        <w:rPr>
          <w:spacing w:val="31"/>
          <w:sz w:val="22"/>
          <w:szCs w:val="22"/>
        </w:rPr>
        <w:t xml:space="preserve"> </w:t>
      </w:r>
      <w:r w:rsidRPr="00D76A9A">
        <w:rPr>
          <w:sz w:val="22"/>
          <w:szCs w:val="22"/>
        </w:rPr>
        <w:t>Church. Eight days</w:t>
      </w:r>
      <w:r w:rsidRPr="00D76A9A">
        <w:rPr>
          <w:spacing w:val="36"/>
          <w:sz w:val="22"/>
          <w:szCs w:val="22"/>
        </w:rPr>
        <w:t xml:space="preserve"> </w:t>
      </w:r>
      <w:r w:rsidRPr="00D76A9A">
        <w:rPr>
          <w:sz w:val="22"/>
          <w:szCs w:val="22"/>
        </w:rPr>
        <w:t>later</w:t>
      </w:r>
      <w:r w:rsidRPr="00D76A9A">
        <w:rPr>
          <w:spacing w:val="53"/>
          <w:sz w:val="22"/>
          <w:szCs w:val="22"/>
        </w:rPr>
        <w:t xml:space="preserve"> </w:t>
      </w:r>
      <w:r w:rsidRPr="00D76A9A">
        <w:rPr>
          <w:sz w:val="22"/>
          <w:szCs w:val="22"/>
        </w:rPr>
        <w:t>the</w:t>
      </w:r>
      <w:r w:rsidRPr="00D76A9A">
        <w:rPr>
          <w:spacing w:val="22"/>
          <w:sz w:val="22"/>
          <w:szCs w:val="22"/>
        </w:rPr>
        <w:t xml:space="preserve"> </w:t>
      </w:r>
      <w:r w:rsidRPr="00D76A9A">
        <w:rPr>
          <w:sz w:val="22"/>
          <w:szCs w:val="22"/>
        </w:rPr>
        <w:t>Council discussed the</w:t>
      </w:r>
      <w:r w:rsidRPr="00D76A9A">
        <w:rPr>
          <w:spacing w:val="36"/>
          <w:sz w:val="22"/>
          <w:szCs w:val="22"/>
        </w:rPr>
        <w:t xml:space="preserve"> </w:t>
      </w:r>
      <w:r w:rsidRPr="00D76A9A">
        <w:rPr>
          <w:sz w:val="22"/>
          <w:szCs w:val="22"/>
        </w:rPr>
        <w:t>matter. Its</w:t>
      </w:r>
      <w:r w:rsidRPr="00D76A9A">
        <w:rPr>
          <w:spacing w:val="32"/>
          <w:sz w:val="22"/>
          <w:szCs w:val="22"/>
        </w:rPr>
        <w:t xml:space="preserve"> </w:t>
      </w:r>
      <w:r w:rsidRPr="00D76A9A">
        <w:rPr>
          <w:sz w:val="22"/>
          <w:szCs w:val="22"/>
        </w:rPr>
        <w:t>views were expressed in</w:t>
      </w:r>
      <w:r w:rsidRPr="00D76A9A">
        <w:rPr>
          <w:spacing w:val="33"/>
          <w:sz w:val="22"/>
          <w:szCs w:val="22"/>
        </w:rPr>
        <w:t xml:space="preserve"> </w:t>
      </w:r>
      <w:r w:rsidRPr="00D76A9A">
        <w:rPr>
          <w:sz w:val="22"/>
          <w:szCs w:val="22"/>
        </w:rPr>
        <w:t>a</w:t>
      </w:r>
      <w:r w:rsidRPr="00D76A9A">
        <w:rPr>
          <w:spacing w:val="15"/>
          <w:sz w:val="22"/>
          <w:szCs w:val="22"/>
        </w:rPr>
        <w:t xml:space="preserve"> </w:t>
      </w:r>
      <w:r w:rsidRPr="00D76A9A">
        <w:rPr>
          <w:sz w:val="22"/>
          <w:szCs w:val="22"/>
        </w:rPr>
        <w:t>letter dated the</w:t>
      </w:r>
      <w:r w:rsidRPr="00D76A9A">
        <w:rPr>
          <w:spacing w:val="31"/>
          <w:sz w:val="22"/>
          <w:szCs w:val="22"/>
        </w:rPr>
        <w:t xml:space="preserve"> </w:t>
      </w:r>
      <w:r w:rsidR="00942E22">
        <w:rPr>
          <w:sz w:val="22"/>
          <w:szCs w:val="22"/>
        </w:rPr>
        <w:t>19</w:t>
      </w:r>
      <w:r w:rsidR="00942E22">
        <w:rPr>
          <w:sz w:val="22"/>
          <w:szCs w:val="22"/>
        </w:rPr>
        <w:t>th</w:t>
      </w:r>
      <w:r w:rsidRPr="00D76A9A">
        <w:rPr>
          <w:rFonts w:eastAsia="Arial"/>
          <w:spacing w:val="31"/>
          <w:w w:val="77"/>
          <w:sz w:val="22"/>
          <w:szCs w:val="22"/>
        </w:rPr>
        <w:t xml:space="preserve"> </w:t>
      </w:r>
      <w:r w:rsidRPr="00D76A9A">
        <w:rPr>
          <w:sz w:val="22"/>
          <w:szCs w:val="22"/>
        </w:rPr>
        <w:t>September from</w:t>
      </w:r>
      <w:r w:rsidRPr="00D76A9A">
        <w:rPr>
          <w:spacing w:val="31"/>
          <w:sz w:val="22"/>
          <w:szCs w:val="22"/>
        </w:rPr>
        <w:t xml:space="preserve"> </w:t>
      </w:r>
      <w:r w:rsidRPr="00D76A9A">
        <w:rPr>
          <w:sz w:val="22"/>
          <w:szCs w:val="22"/>
        </w:rPr>
        <w:t>Ms</w:t>
      </w:r>
      <w:r w:rsidR="00942E22">
        <w:rPr>
          <w:sz w:val="22"/>
          <w:szCs w:val="22"/>
        </w:rPr>
        <w:t>.</w:t>
      </w:r>
      <w:r w:rsidRPr="00D76A9A">
        <w:rPr>
          <w:spacing w:val="33"/>
          <w:sz w:val="22"/>
          <w:szCs w:val="22"/>
        </w:rPr>
        <w:t xml:space="preserve"> </w:t>
      </w:r>
      <w:r w:rsidRPr="00D76A9A">
        <w:rPr>
          <w:sz w:val="22"/>
          <w:szCs w:val="22"/>
        </w:rPr>
        <w:t>Diana</w:t>
      </w:r>
      <w:r w:rsidRPr="00D76A9A">
        <w:rPr>
          <w:spacing w:val="53"/>
          <w:sz w:val="22"/>
          <w:szCs w:val="22"/>
        </w:rPr>
        <w:t xml:space="preserve"> </w:t>
      </w:r>
      <w:r w:rsidRPr="00D76A9A">
        <w:rPr>
          <w:sz w:val="22"/>
          <w:szCs w:val="22"/>
        </w:rPr>
        <w:t>Coulter. She</w:t>
      </w:r>
      <w:r w:rsidRPr="00D76A9A">
        <w:rPr>
          <w:spacing w:val="28"/>
          <w:sz w:val="22"/>
          <w:szCs w:val="22"/>
        </w:rPr>
        <w:t xml:space="preserve"> </w:t>
      </w:r>
      <w:r w:rsidRPr="00D76A9A">
        <w:rPr>
          <w:sz w:val="22"/>
          <w:szCs w:val="22"/>
        </w:rPr>
        <w:t>wrote:</w:t>
      </w:r>
    </w:p>
    <w:p w:rsidR="00CE35EE" w:rsidRPr="00D76A9A" w:rsidRDefault="00D76A9A" w:rsidP="00942E22">
      <w:pPr>
        <w:tabs>
          <w:tab w:val="left" w:pos="1140"/>
        </w:tabs>
        <w:spacing w:before="18" w:line="480" w:lineRule="auto"/>
        <w:ind w:hanging="99"/>
        <w:jc w:val="both"/>
        <w:rPr>
          <w:sz w:val="22"/>
          <w:szCs w:val="22"/>
        </w:rPr>
      </w:pPr>
      <w:proofErr w:type="gramStart"/>
      <w:r w:rsidRPr="00D76A9A">
        <w:rPr>
          <w:sz w:val="22"/>
          <w:szCs w:val="22"/>
        </w:rPr>
        <w:lastRenderedPageBreak/>
        <w:t>"</w:t>
      </w:r>
      <w:r w:rsidRPr="00D76A9A">
        <w:rPr>
          <w:spacing w:val="-20"/>
          <w:sz w:val="22"/>
          <w:szCs w:val="22"/>
        </w:rPr>
        <w:t xml:space="preserve"> </w:t>
      </w:r>
      <w:r w:rsidRPr="00D76A9A">
        <w:rPr>
          <w:sz w:val="22"/>
          <w:szCs w:val="22"/>
        </w:rPr>
        <w:t>....</w:t>
      </w:r>
      <w:proofErr w:type="gramEnd"/>
      <w:r w:rsidRPr="00D76A9A">
        <w:rPr>
          <w:sz w:val="22"/>
          <w:szCs w:val="22"/>
        </w:rPr>
        <w:t xml:space="preserve"> the</w:t>
      </w:r>
      <w:r w:rsidRPr="00D76A9A">
        <w:rPr>
          <w:spacing w:val="46"/>
          <w:sz w:val="22"/>
          <w:szCs w:val="22"/>
        </w:rPr>
        <w:t xml:space="preserve"> </w:t>
      </w:r>
      <w:r w:rsidRPr="00D76A9A">
        <w:rPr>
          <w:sz w:val="22"/>
          <w:szCs w:val="22"/>
        </w:rPr>
        <w:t>painting has</w:t>
      </w:r>
      <w:r w:rsidRPr="00D76A9A">
        <w:rPr>
          <w:spacing w:val="41"/>
          <w:sz w:val="22"/>
          <w:szCs w:val="22"/>
        </w:rPr>
        <w:t xml:space="preserve"> </w:t>
      </w:r>
      <w:r w:rsidRPr="00D76A9A">
        <w:rPr>
          <w:sz w:val="22"/>
          <w:szCs w:val="22"/>
        </w:rPr>
        <w:t>had an</w:t>
      </w:r>
      <w:r w:rsidRPr="00D76A9A">
        <w:rPr>
          <w:spacing w:val="40"/>
          <w:sz w:val="22"/>
          <w:szCs w:val="22"/>
        </w:rPr>
        <w:t xml:space="preserve"> </w:t>
      </w:r>
      <w:r w:rsidRPr="00D76A9A">
        <w:rPr>
          <w:sz w:val="22"/>
          <w:szCs w:val="22"/>
        </w:rPr>
        <w:t>association with</w:t>
      </w:r>
      <w:r w:rsidRPr="00D76A9A">
        <w:rPr>
          <w:spacing w:val="53"/>
          <w:sz w:val="22"/>
          <w:szCs w:val="22"/>
        </w:rPr>
        <w:t xml:space="preserve"> </w:t>
      </w:r>
      <w:r w:rsidRPr="00D76A9A">
        <w:rPr>
          <w:sz w:val="22"/>
          <w:szCs w:val="22"/>
        </w:rPr>
        <w:t>the</w:t>
      </w:r>
      <w:r w:rsidRPr="00D76A9A">
        <w:rPr>
          <w:spacing w:val="51"/>
          <w:sz w:val="22"/>
          <w:szCs w:val="22"/>
        </w:rPr>
        <w:t xml:space="preserve"> </w:t>
      </w:r>
      <w:r w:rsidRPr="00D76A9A">
        <w:rPr>
          <w:sz w:val="22"/>
          <w:szCs w:val="22"/>
        </w:rPr>
        <w:t>parish for</w:t>
      </w:r>
      <w:r w:rsidRPr="00D76A9A">
        <w:rPr>
          <w:spacing w:val="53"/>
          <w:sz w:val="22"/>
          <w:szCs w:val="22"/>
        </w:rPr>
        <w:t xml:space="preserve"> </w:t>
      </w:r>
      <w:r w:rsidRPr="00D76A9A">
        <w:rPr>
          <w:sz w:val="22"/>
          <w:szCs w:val="22"/>
        </w:rPr>
        <w:t>93</w:t>
      </w:r>
      <w:r w:rsidRPr="00D76A9A">
        <w:rPr>
          <w:spacing w:val="30"/>
          <w:sz w:val="22"/>
          <w:szCs w:val="22"/>
        </w:rPr>
        <w:t xml:space="preserve"> </w:t>
      </w:r>
      <w:r w:rsidRPr="00D76A9A">
        <w:rPr>
          <w:sz w:val="22"/>
          <w:szCs w:val="22"/>
        </w:rPr>
        <w:t>years and</w:t>
      </w:r>
      <w:r w:rsidRPr="00D76A9A">
        <w:rPr>
          <w:spacing w:val="55"/>
          <w:sz w:val="22"/>
          <w:szCs w:val="22"/>
        </w:rPr>
        <w:t xml:space="preserve"> </w:t>
      </w:r>
      <w:r w:rsidRPr="00D76A9A">
        <w:rPr>
          <w:sz w:val="22"/>
          <w:szCs w:val="22"/>
        </w:rPr>
        <w:t>contributes towards the significance of the building. The Council noted that the painting was largely</w:t>
      </w:r>
      <w:r w:rsidRPr="00D76A9A">
        <w:rPr>
          <w:spacing w:val="49"/>
          <w:sz w:val="22"/>
          <w:szCs w:val="22"/>
        </w:rPr>
        <w:t xml:space="preserve"> </w:t>
      </w:r>
      <w:r w:rsidRPr="00D76A9A">
        <w:rPr>
          <w:sz w:val="22"/>
          <w:szCs w:val="22"/>
        </w:rPr>
        <w:t>invisible to</w:t>
      </w:r>
      <w:r w:rsidRPr="00D76A9A">
        <w:rPr>
          <w:spacing w:val="23"/>
          <w:sz w:val="22"/>
          <w:szCs w:val="22"/>
        </w:rPr>
        <w:t xml:space="preserve"> </w:t>
      </w:r>
      <w:r w:rsidRPr="00D76A9A">
        <w:rPr>
          <w:sz w:val="22"/>
          <w:szCs w:val="22"/>
        </w:rPr>
        <w:t>the</w:t>
      </w:r>
      <w:r w:rsidRPr="00D76A9A">
        <w:rPr>
          <w:spacing w:val="22"/>
          <w:sz w:val="22"/>
          <w:szCs w:val="22"/>
        </w:rPr>
        <w:t xml:space="preserve"> </w:t>
      </w:r>
      <w:r w:rsidRPr="00D76A9A">
        <w:rPr>
          <w:sz w:val="22"/>
          <w:szCs w:val="22"/>
        </w:rPr>
        <w:t>congregation and</w:t>
      </w:r>
      <w:r w:rsidRPr="00D76A9A">
        <w:rPr>
          <w:spacing w:val="31"/>
          <w:sz w:val="22"/>
          <w:szCs w:val="22"/>
        </w:rPr>
        <w:t xml:space="preserve"> </w:t>
      </w:r>
      <w:r w:rsidRPr="00D76A9A">
        <w:rPr>
          <w:sz w:val="22"/>
          <w:szCs w:val="22"/>
        </w:rPr>
        <w:t>the</w:t>
      </w:r>
      <w:r w:rsidRPr="00D76A9A">
        <w:rPr>
          <w:spacing w:val="31"/>
          <w:sz w:val="22"/>
          <w:szCs w:val="22"/>
        </w:rPr>
        <w:t xml:space="preserve"> </w:t>
      </w:r>
      <w:r w:rsidRPr="00D76A9A">
        <w:rPr>
          <w:sz w:val="22"/>
          <w:szCs w:val="22"/>
        </w:rPr>
        <w:t>casual</w:t>
      </w:r>
      <w:r w:rsidRPr="00D76A9A">
        <w:rPr>
          <w:spacing w:val="53"/>
          <w:sz w:val="22"/>
          <w:szCs w:val="22"/>
        </w:rPr>
        <w:t xml:space="preserve"> </w:t>
      </w:r>
      <w:r w:rsidRPr="00D76A9A">
        <w:rPr>
          <w:sz w:val="22"/>
          <w:szCs w:val="22"/>
        </w:rPr>
        <w:t>visitor, but</w:t>
      </w:r>
      <w:r w:rsidRPr="00D76A9A">
        <w:rPr>
          <w:spacing w:val="33"/>
          <w:sz w:val="22"/>
          <w:szCs w:val="22"/>
        </w:rPr>
        <w:t xml:space="preserve"> </w:t>
      </w:r>
      <w:r w:rsidRPr="00D76A9A">
        <w:rPr>
          <w:sz w:val="22"/>
          <w:szCs w:val="22"/>
        </w:rPr>
        <w:t>still</w:t>
      </w:r>
      <w:r w:rsidRPr="00D76A9A">
        <w:rPr>
          <w:spacing w:val="32"/>
          <w:sz w:val="22"/>
          <w:szCs w:val="22"/>
        </w:rPr>
        <w:t xml:space="preserve"> </w:t>
      </w:r>
      <w:r w:rsidRPr="00D76A9A">
        <w:rPr>
          <w:sz w:val="22"/>
          <w:szCs w:val="22"/>
        </w:rPr>
        <w:t>felt</w:t>
      </w:r>
      <w:r w:rsidRPr="00D76A9A">
        <w:rPr>
          <w:spacing w:val="31"/>
          <w:sz w:val="22"/>
          <w:szCs w:val="22"/>
        </w:rPr>
        <w:t xml:space="preserve"> </w:t>
      </w:r>
      <w:r w:rsidRPr="00D76A9A">
        <w:rPr>
          <w:sz w:val="22"/>
          <w:szCs w:val="22"/>
        </w:rPr>
        <w:t>it</w:t>
      </w:r>
      <w:r w:rsidRPr="00D76A9A">
        <w:rPr>
          <w:spacing w:val="24"/>
          <w:sz w:val="22"/>
          <w:szCs w:val="22"/>
        </w:rPr>
        <w:t xml:space="preserve"> </w:t>
      </w:r>
      <w:r w:rsidRPr="00D76A9A">
        <w:rPr>
          <w:sz w:val="22"/>
          <w:szCs w:val="22"/>
        </w:rPr>
        <w:t>could offer</w:t>
      </w:r>
      <w:r w:rsidRPr="00D76A9A">
        <w:rPr>
          <w:spacing w:val="50"/>
          <w:sz w:val="22"/>
          <w:szCs w:val="22"/>
        </w:rPr>
        <w:t xml:space="preserve"> </w:t>
      </w:r>
      <w:r w:rsidRPr="00D76A9A">
        <w:rPr>
          <w:sz w:val="22"/>
          <w:szCs w:val="22"/>
        </w:rPr>
        <w:t>a rich</w:t>
      </w:r>
      <w:r w:rsidRPr="00D76A9A">
        <w:rPr>
          <w:spacing w:val="40"/>
          <w:sz w:val="22"/>
          <w:szCs w:val="22"/>
        </w:rPr>
        <w:t xml:space="preserve"> </w:t>
      </w:r>
      <w:r w:rsidRPr="00D76A9A">
        <w:rPr>
          <w:sz w:val="22"/>
          <w:szCs w:val="22"/>
        </w:rPr>
        <w:t>experience for</w:t>
      </w:r>
      <w:r w:rsidRPr="00D76A9A">
        <w:rPr>
          <w:spacing w:val="44"/>
          <w:sz w:val="22"/>
          <w:szCs w:val="22"/>
        </w:rPr>
        <w:t xml:space="preserve"> </w:t>
      </w:r>
      <w:r w:rsidRPr="00D76A9A">
        <w:rPr>
          <w:sz w:val="22"/>
          <w:szCs w:val="22"/>
        </w:rPr>
        <w:t>the</w:t>
      </w:r>
      <w:r w:rsidRPr="00D76A9A">
        <w:rPr>
          <w:spacing w:val="27"/>
          <w:sz w:val="22"/>
          <w:szCs w:val="22"/>
        </w:rPr>
        <w:t xml:space="preserve"> </w:t>
      </w:r>
      <w:r w:rsidRPr="00D76A9A">
        <w:rPr>
          <w:sz w:val="22"/>
          <w:szCs w:val="22"/>
        </w:rPr>
        <w:t>viewer if</w:t>
      </w:r>
      <w:r w:rsidRPr="00D76A9A">
        <w:rPr>
          <w:spacing w:val="21"/>
          <w:sz w:val="22"/>
          <w:szCs w:val="22"/>
        </w:rPr>
        <w:t xml:space="preserve"> </w:t>
      </w:r>
      <w:r w:rsidRPr="00D76A9A">
        <w:rPr>
          <w:sz w:val="22"/>
          <w:szCs w:val="22"/>
        </w:rPr>
        <w:t>properly interpreted. The</w:t>
      </w:r>
      <w:r w:rsidRPr="00D76A9A">
        <w:rPr>
          <w:spacing w:val="54"/>
          <w:sz w:val="22"/>
          <w:szCs w:val="22"/>
        </w:rPr>
        <w:t xml:space="preserve"> </w:t>
      </w:r>
      <w:r w:rsidRPr="00D76A9A">
        <w:rPr>
          <w:sz w:val="22"/>
          <w:szCs w:val="22"/>
        </w:rPr>
        <w:t>Council also</w:t>
      </w:r>
      <w:r w:rsidRPr="00D76A9A">
        <w:rPr>
          <w:spacing w:val="32"/>
          <w:sz w:val="22"/>
          <w:szCs w:val="22"/>
        </w:rPr>
        <w:t xml:space="preserve"> </w:t>
      </w:r>
      <w:r w:rsidRPr="00D76A9A">
        <w:rPr>
          <w:sz w:val="22"/>
          <w:szCs w:val="22"/>
        </w:rPr>
        <w:t>felt that</w:t>
      </w:r>
      <w:r w:rsidRPr="00D76A9A">
        <w:rPr>
          <w:spacing w:val="47"/>
          <w:sz w:val="22"/>
          <w:szCs w:val="22"/>
        </w:rPr>
        <w:t xml:space="preserve"> </w:t>
      </w:r>
      <w:r w:rsidRPr="00D76A9A">
        <w:rPr>
          <w:sz w:val="22"/>
          <w:szCs w:val="22"/>
        </w:rPr>
        <w:t>some of</w:t>
      </w:r>
      <w:r w:rsidRPr="00D76A9A">
        <w:rPr>
          <w:spacing w:val="26"/>
          <w:sz w:val="22"/>
          <w:szCs w:val="22"/>
        </w:rPr>
        <w:t xml:space="preserve"> </w:t>
      </w:r>
      <w:r w:rsidRPr="00D76A9A">
        <w:rPr>
          <w:sz w:val="22"/>
          <w:szCs w:val="22"/>
        </w:rPr>
        <w:t>the</w:t>
      </w:r>
      <w:r w:rsidRPr="00D76A9A">
        <w:rPr>
          <w:spacing w:val="27"/>
          <w:sz w:val="22"/>
          <w:szCs w:val="22"/>
        </w:rPr>
        <w:t xml:space="preserve"> </w:t>
      </w:r>
      <w:r w:rsidRPr="00D76A9A">
        <w:rPr>
          <w:sz w:val="22"/>
          <w:szCs w:val="22"/>
        </w:rPr>
        <w:t>concerns raised</w:t>
      </w:r>
      <w:r w:rsidRPr="00D76A9A">
        <w:rPr>
          <w:spacing w:val="49"/>
          <w:sz w:val="22"/>
          <w:szCs w:val="22"/>
        </w:rPr>
        <w:t xml:space="preserve"> </w:t>
      </w:r>
      <w:r w:rsidRPr="00D76A9A">
        <w:rPr>
          <w:sz w:val="22"/>
          <w:szCs w:val="22"/>
        </w:rPr>
        <w:t>by</w:t>
      </w:r>
      <w:r w:rsidRPr="00D76A9A">
        <w:rPr>
          <w:spacing w:val="40"/>
          <w:sz w:val="22"/>
          <w:szCs w:val="22"/>
        </w:rPr>
        <w:t xml:space="preserve"> </w:t>
      </w:r>
      <w:r w:rsidRPr="00D76A9A">
        <w:rPr>
          <w:sz w:val="22"/>
          <w:szCs w:val="22"/>
        </w:rPr>
        <w:t>the</w:t>
      </w:r>
      <w:r w:rsidRPr="00D76A9A">
        <w:rPr>
          <w:spacing w:val="22"/>
          <w:sz w:val="22"/>
          <w:szCs w:val="22"/>
        </w:rPr>
        <w:t xml:space="preserve"> </w:t>
      </w:r>
      <w:r w:rsidRPr="00D76A9A">
        <w:rPr>
          <w:sz w:val="22"/>
          <w:szCs w:val="22"/>
        </w:rPr>
        <w:t>parish could</w:t>
      </w:r>
      <w:r w:rsidRPr="00D76A9A">
        <w:rPr>
          <w:spacing w:val="47"/>
          <w:sz w:val="22"/>
          <w:szCs w:val="22"/>
        </w:rPr>
        <w:t xml:space="preserve"> </w:t>
      </w:r>
      <w:r w:rsidRPr="00D76A9A">
        <w:rPr>
          <w:sz w:val="22"/>
          <w:szCs w:val="22"/>
        </w:rPr>
        <w:t>be</w:t>
      </w:r>
      <w:r w:rsidRPr="00D76A9A">
        <w:rPr>
          <w:spacing w:val="30"/>
          <w:sz w:val="22"/>
          <w:szCs w:val="22"/>
        </w:rPr>
        <w:t xml:space="preserve"> </w:t>
      </w:r>
      <w:r w:rsidRPr="00D76A9A">
        <w:rPr>
          <w:sz w:val="22"/>
          <w:szCs w:val="22"/>
        </w:rPr>
        <w:t>properly mitigated if</w:t>
      </w:r>
      <w:r w:rsidRPr="00D76A9A">
        <w:rPr>
          <w:spacing w:val="27"/>
          <w:sz w:val="22"/>
          <w:szCs w:val="22"/>
        </w:rPr>
        <w:t xml:space="preserve"> </w:t>
      </w:r>
      <w:r w:rsidRPr="00D76A9A">
        <w:rPr>
          <w:sz w:val="22"/>
          <w:szCs w:val="22"/>
        </w:rPr>
        <w:t>a</w:t>
      </w:r>
      <w:r w:rsidRPr="00D76A9A">
        <w:rPr>
          <w:spacing w:val="10"/>
          <w:sz w:val="22"/>
          <w:szCs w:val="22"/>
        </w:rPr>
        <w:t xml:space="preserve"> </w:t>
      </w:r>
      <w:r w:rsidRPr="00D76A9A">
        <w:rPr>
          <w:sz w:val="22"/>
          <w:szCs w:val="22"/>
        </w:rPr>
        <w:t>report</w:t>
      </w:r>
      <w:r w:rsidRPr="00D76A9A">
        <w:rPr>
          <w:spacing w:val="53"/>
          <w:sz w:val="22"/>
          <w:szCs w:val="22"/>
        </w:rPr>
        <w:t xml:space="preserve"> </w:t>
      </w:r>
      <w:r w:rsidRPr="00D76A9A">
        <w:rPr>
          <w:sz w:val="22"/>
          <w:szCs w:val="22"/>
        </w:rPr>
        <w:t>were to</w:t>
      </w:r>
      <w:r w:rsidRPr="00D76A9A">
        <w:rPr>
          <w:spacing w:val="19"/>
          <w:sz w:val="22"/>
          <w:szCs w:val="22"/>
        </w:rPr>
        <w:t xml:space="preserve"> </w:t>
      </w:r>
      <w:r w:rsidRPr="00D76A9A">
        <w:rPr>
          <w:sz w:val="22"/>
          <w:szCs w:val="22"/>
        </w:rPr>
        <w:t>be obtained</w:t>
      </w:r>
      <w:r w:rsidR="00942E22">
        <w:rPr>
          <w:sz w:val="22"/>
          <w:szCs w:val="22"/>
        </w:rPr>
        <w:t xml:space="preserve"> </w:t>
      </w:r>
      <w:r w:rsidRPr="00D76A9A">
        <w:rPr>
          <w:sz w:val="22"/>
          <w:szCs w:val="22"/>
        </w:rPr>
        <w:t xml:space="preserve">from an </w:t>
      </w:r>
      <w:r w:rsidRPr="00D76A9A">
        <w:rPr>
          <w:color w:val="CCCCCC"/>
          <w:w w:val="16"/>
          <w:sz w:val="22"/>
          <w:szCs w:val="22"/>
        </w:rPr>
        <w:t>.</w:t>
      </w:r>
      <w:r w:rsidRPr="00D76A9A">
        <w:rPr>
          <w:color w:val="282824"/>
          <w:sz w:val="22"/>
          <w:szCs w:val="22"/>
        </w:rPr>
        <w:t>accredited conservator. This would include issues about the suitability of the environment and security</w:t>
      </w:r>
      <w:r w:rsidR="00942E22">
        <w:rPr>
          <w:color w:val="282824"/>
          <w:sz w:val="22"/>
          <w:szCs w:val="22"/>
        </w:rPr>
        <w:t>.</w:t>
      </w:r>
      <w:r w:rsidRPr="00D76A9A">
        <w:rPr>
          <w:color w:val="282824"/>
          <w:sz w:val="22"/>
          <w:szCs w:val="22"/>
        </w:rPr>
        <w:t xml:space="preserve"> </w:t>
      </w:r>
      <w:proofErr w:type="gramStart"/>
      <w:r w:rsidRPr="00D76A9A">
        <w:rPr>
          <w:color w:val="282824"/>
          <w:sz w:val="22"/>
          <w:szCs w:val="22"/>
        </w:rPr>
        <w:t>The</w:t>
      </w:r>
      <w:proofErr w:type="gramEnd"/>
      <w:r w:rsidRPr="00D76A9A">
        <w:rPr>
          <w:color w:val="282824"/>
          <w:sz w:val="22"/>
          <w:szCs w:val="22"/>
        </w:rPr>
        <w:t xml:space="preserve"> condition of the painting </w:t>
      </w:r>
      <w:r w:rsidRPr="00D76A9A">
        <w:rPr>
          <w:color w:val="282824"/>
          <w:w w:val="99"/>
          <w:sz w:val="22"/>
          <w:szCs w:val="22"/>
        </w:rPr>
        <w:t xml:space="preserve">on </w:t>
      </w:r>
      <w:r w:rsidRPr="00D76A9A">
        <w:rPr>
          <w:color w:val="282824"/>
          <w:sz w:val="22"/>
          <w:szCs w:val="22"/>
        </w:rPr>
        <w:t>inspection [at</w:t>
      </w:r>
      <w:r w:rsidRPr="00D76A9A">
        <w:rPr>
          <w:color w:val="282824"/>
          <w:spacing w:val="49"/>
          <w:sz w:val="22"/>
          <w:szCs w:val="22"/>
        </w:rPr>
        <w:t xml:space="preserve"> </w:t>
      </w:r>
      <w:r w:rsidR="00942E22">
        <w:rPr>
          <w:color w:val="282824"/>
          <w:sz w:val="22"/>
          <w:szCs w:val="22"/>
        </w:rPr>
        <w:t xml:space="preserve">Bonham's] was felt </w:t>
      </w:r>
      <w:r w:rsidRPr="00D76A9A">
        <w:rPr>
          <w:color w:val="282824"/>
          <w:sz w:val="22"/>
          <w:szCs w:val="22"/>
        </w:rPr>
        <w:t>by the Council to be remediable, and it would</w:t>
      </w:r>
      <w:r w:rsidR="00942E22">
        <w:rPr>
          <w:color w:val="282824"/>
          <w:sz w:val="22"/>
          <w:szCs w:val="22"/>
        </w:rPr>
        <w:t xml:space="preserve"> </w:t>
      </w:r>
      <w:r w:rsidRPr="00D76A9A">
        <w:rPr>
          <w:color w:val="282824"/>
          <w:sz w:val="22"/>
          <w:szCs w:val="22"/>
        </w:rPr>
        <w:t>encourage</w:t>
      </w:r>
      <w:r w:rsidR="00942E22">
        <w:rPr>
          <w:color w:val="282824"/>
          <w:sz w:val="22"/>
          <w:szCs w:val="22"/>
        </w:rPr>
        <w:t xml:space="preserve"> </w:t>
      </w:r>
      <w:r w:rsidRPr="00D76A9A">
        <w:rPr>
          <w:color w:val="282824"/>
          <w:sz w:val="22"/>
          <w:szCs w:val="22"/>
        </w:rPr>
        <w:t>the parish to</w:t>
      </w:r>
      <w:r w:rsidR="00942E22">
        <w:rPr>
          <w:color w:val="282824"/>
          <w:sz w:val="22"/>
          <w:szCs w:val="22"/>
        </w:rPr>
        <w:t xml:space="preserve"> </w:t>
      </w:r>
      <w:r w:rsidRPr="00D76A9A">
        <w:rPr>
          <w:color w:val="282824"/>
          <w:sz w:val="22"/>
          <w:szCs w:val="22"/>
        </w:rPr>
        <w:t xml:space="preserve">take </w:t>
      </w:r>
      <w:r w:rsidRPr="00D76A9A">
        <w:rPr>
          <w:color w:val="282824"/>
          <w:w w:val="103"/>
          <w:sz w:val="22"/>
          <w:szCs w:val="22"/>
        </w:rPr>
        <w:t>steps</w:t>
      </w:r>
      <w:r w:rsidRPr="00D76A9A">
        <w:rPr>
          <w:color w:val="3F3F3F"/>
          <w:w w:val="25"/>
          <w:sz w:val="22"/>
          <w:szCs w:val="22"/>
        </w:rPr>
        <w:t>·</w:t>
      </w:r>
      <w:r w:rsidRPr="00D76A9A">
        <w:rPr>
          <w:color w:val="3F3F3F"/>
          <w:sz w:val="22"/>
          <w:szCs w:val="22"/>
        </w:rPr>
        <w:t xml:space="preserve"> </w:t>
      </w:r>
      <w:r w:rsidRPr="00D76A9A">
        <w:rPr>
          <w:color w:val="282824"/>
          <w:sz w:val="22"/>
          <w:szCs w:val="22"/>
        </w:rPr>
        <w:t>to</w:t>
      </w:r>
      <w:r w:rsidRPr="00D76A9A">
        <w:rPr>
          <w:color w:val="282824"/>
          <w:spacing w:val="33"/>
          <w:sz w:val="22"/>
          <w:szCs w:val="22"/>
        </w:rPr>
        <w:t xml:space="preserve"> </w:t>
      </w:r>
      <w:r w:rsidRPr="00D76A9A">
        <w:rPr>
          <w:color w:val="282824"/>
          <w:sz w:val="22"/>
          <w:szCs w:val="22"/>
        </w:rPr>
        <w:t>have</w:t>
      </w:r>
      <w:r w:rsidR="00942E22">
        <w:rPr>
          <w:color w:val="282824"/>
          <w:sz w:val="22"/>
          <w:szCs w:val="22"/>
        </w:rPr>
        <w:t xml:space="preserve"> </w:t>
      </w:r>
      <w:r w:rsidRPr="00D76A9A">
        <w:rPr>
          <w:color w:val="282824"/>
          <w:sz w:val="22"/>
          <w:szCs w:val="22"/>
        </w:rPr>
        <w:t>a proper conservation report prepared, for</w:t>
      </w:r>
      <w:r w:rsidR="00942E22">
        <w:rPr>
          <w:color w:val="282824"/>
          <w:sz w:val="22"/>
          <w:szCs w:val="22"/>
        </w:rPr>
        <w:t xml:space="preserve"> </w:t>
      </w:r>
      <w:r w:rsidRPr="00D76A9A">
        <w:rPr>
          <w:color w:val="AEAEAE"/>
          <w:w w:val="32"/>
          <w:sz w:val="22"/>
          <w:szCs w:val="22"/>
        </w:rPr>
        <w:t xml:space="preserve">. </w:t>
      </w:r>
      <w:proofErr w:type="gramStart"/>
      <w:r w:rsidRPr="00D76A9A">
        <w:rPr>
          <w:color w:val="282824"/>
          <w:sz w:val="22"/>
          <w:szCs w:val="22"/>
        </w:rPr>
        <w:t>which</w:t>
      </w:r>
      <w:proofErr w:type="gramEnd"/>
      <w:r w:rsidRPr="00D76A9A">
        <w:rPr>
          <w:color w:val="282824"/>
          <w:sz w:val="22"/>
          <w:szCs w:val="22"/>
        </w:rPr>
        <w:t xml:space="preserve"> grants might </w:t>
      </w:r>
      <w:r w:rsidRPr="00D76A9A">
        <w:rPr>
          <w:color w:val="282824"/>
          <w:w w:val="103"/>
          <w:sz w:val="22"/>
          <w:szCs w:val="22"/>
        </w:rPr>
        <w:t>be</w:t>
      </w:r>
      <w:r w:rsidRPr="00D76A9A">
        <w:rPr>
          <w:color w:val="919191"/>
          <w:w w:val="31"/>
          <w:sz w:val="22"/>
          <w:szCs w:val="22"/>
        </w:rPr>
        <w:t>-</w:t>
      </w:r>
      <w:r w:rsidRPr="00D76A9A">
        <w:rPr>
          <w:color w:val="919191"/>
          <w:spacing w:val="48"/>
          <w:w w:val="31"/>
          <w:sz w:val="22"/>
          <w:szCs w:val="22"/>
        </w:rPr>
        <w:t xml:space="preserve"> </w:t>
      </w:r>
      <w:r w:rsidRPr="00D76A9A">
        <w:rPr>
          <w:color w:val="282824"/>
          <w:w w:val="107"/>
          <w:sz w:val="22"/>
          <w:szCs w:val="22"/>
        </w:rPr>
        <w:t>available</w:t>
      </w:r>
      <w:r w:rsidR="00942E22">
        <w:rPr>
          <w:color w:val="282824"/>
          <w:w w:val="107"/>
          <w:sz w:val="22"/>
          <w:szCs w:val="22"/>
        </w:rPr>
        <w:t xml:space="preserve"> </w:t>
      </w:r>
      <w:r w:rsidRPr="00D76A9A">
        <w:rPr>
          <w:color w:val="282824"/>
          <w:w w:val="107"/>
          <w:sz w:val="22"/>
          <w:szCs w:val="22"/>
        </w:rPr>
        <w:t>fro</w:t>
      </w:r>
      <w:r w:rsidRPr="00D76A9A">
        <w:rPr>
          <w:color w:val="282824"/>
          <w:spacing w:val="-2"/>
          <w:w w:val="107"/>
          <w:sz w:val="22"/>
          <w:szCs w:val="22"/>
        </w:rPr>
        <w:t>m</w:t>
      </w:r>
      <w:r w:rsidRPr="00D76A9A">
        <w:rPr>
          <w:color w:val="BCBCBC"/>
          <w:w w:val="24"/>
          <w:sz w:val="22"/>
          <w:szCs w:val="22"/>
        </w:rPr>
        <w:t xml:space="preserve">. </w:t>
      </w:r>
      <w:proofErr w:type="gramStart"/>
      <w:r w:rsidRPr="00D76A9A">
        <w:rPr>
          <w:color w:val="282824"/>
          <w:sz w:val="22"/>
          <w:szCs w:val="22"/>
        </w:rPr>
        <w:t>the</w:t>
      </w:r>
      <w:proofErr w:type="gramEnd"/>
      <w:r w:rsidRPr="00D76A9A">
        <w:rPr>
          <w:color w:val="282824"/>
          <w:sz w:val="22"/>
          <w:szCs w:val="22"/>
        </w:rPr>
        <w:t xml:space="preserve"> Council,</w:t>
      </w:r>
      <w:r w:rsidRPr="00D76A9A">
        <w:rPr>
          <w:color w:val="282824"/>
          <w:spacing w:val="23"/>
          <w:sz w:val="22"/>
          <w:szCs w:val="22"/>
        </w:rPr>
        <w:t xml:space="preserve"> </w:t>
      </w:r>
      <w:r w:rsidRPr="00D76A9A">
        <w:rPr>
          <w:color w:val="3F3F3F"/>
          <w:w w:val="36"/>
          <w:sz w:val="22"/>
          <w:szCs w:val="22"/>
        </w:rPr>
        <w:t>.</w:t>
      </w:r>
      <w:r w:rsidRPr="00D76A9A">
        <w:rPr>
          <w:color w:val="282824"/>
          <w:w w:val="36"/>
          <w:sz w:val="22"/>
          <w:szCs w:val="22"/>
        </w:rPr>
        <w:t xml:space="preserve">. </w:t>
      </w:r>
      <w:proofErr w:type="gramStart"/>
      <w:r w:rsidRPr="00D76A9A">
        <w:rPr>
          <w:color w:val="282824"/>
          <w:sz w:val="22"/>
          <w:szCs w:val="22"/>
        </w:rPr>
        <w:t>and</w:t>
      </w:r>
      <w:proofErr w:type="gramEnd"/>
      <w:r w:rsidRPr="00D76A9A">
        <w:rPr>
          <w:color w:val="282824"/>
          <w:sz w:val="22"/>
          <w:szCs w:val="22"/>
        </w:rPr>
        <w:t xml:space="preserve"> then to have the painting conserved, for</w:t>
      </w:r>
      <w:r w:rsidRPr="00D76A9A">
        <w:rPr>
          <w:color w:val="282824"/>
          <w:spacing w:val="20"/>
          <w:sz w:val="22"/>
          <w:szCs w:val="22"/>
        </w:rPr>
        <w:t xml:space="preserve"> </w:t>
      </w:r>
      <w:r w:rsidRPr="00D76A9A">
        <w:rPr>
          <w:color w:val="282824"/>
          <w:sz w:val="22"/>
          <w:szCs w:val="22"/>
        </w:rPr>
        <w:t>which, again,</w:t>
      </w:r>
      <w:r w:rsidRPr="00D76A9A">
        <w:rPr>
          <w:color w:val="282824"/>
          <w:spacing w:val="42"/>
          <w:sz w:val="22"/>
          <w:szCs w:val="22"/>
        </w:rPr>
        <w:t xml:space="preserve"> </w:t>
      </w:r>
      <w:r w:rsidRPr="00D76A9A">
        <w:rPr>
          <w:color w:val="282824"/>
          <w:sz w:val="22"/>
          <w:szCs w:val="22"/>
        </w:rPr>
        <w:t>grants</w:t>
      </w:r>
      <w:r w:rsidRPr="00D76A9A">
        <w:rPr>
          <w:color w:val="282824"/>
          <w:spacing w:val="46"/>
          <w:sz w:val="22"/>
          <w:szCs w:val="22"/>
        </w:rPr>
        <w:t xml:space="preserve"> </w:t>
      </w:r>
      <w:r w:rsidRPr="00D76A9A">
        <w:rPr>
          <w:color w:val="282824"/>
          <w:sz w:val="22"/>
          <w:szCs w:val="22"/>
        </w:rPr>
        <w:t>might</w:t>
      </w:r>
      <w:r w:rsidRPr="00D76A9A">
        <w:rPr>
          <w:color w:val="282824"/>
          <w:spacing w:val="46"/>
          <w:sz w:val="22"/>
          <w:szCs w:val="22"/>
        </w:rPr>
        <w:t xml:space="preserve"> </w:t>
      </w:r>
      <w:r w:rsidRPr="00D76A9A">
        <w:rPr>
          <w:color w:val="282824"/>
          <w:sz w:val="22"/>
          <w:szCs w:val="22"/>
        </w:rPr>
        <w:t>be</w:t>
      </w:r>
      <w:r w:rsidRPr="00D76A9A">
        <w:rPr>
          <w:color w:val="282824"/>
          <w:spacing w:val="30"/>
          <w:sz w:val="22"/>
          <w:szCs w:val="22"/>
        </w:rPr>
        <w:t xml:space="preserve"> </w:t>
      </w:r>
      <w:r w:rsidRPr="00D76A9A">
        <w:rPr>
          <w:color w:val="282824"/>
          <w:sz w:val="22"/>
          <w:szCs w:val="22"/>
        </w:rPr>
        <w:t>available.</w:t>
      </w:r>
    </w:p>
    <w:p w:rsidR="00CE35EE" w:rsidRPr="00D76A9A" w:rsidRDefault="00D76A9A" w:rsidP="00942E22">
      <w:pPr>
        <w:spacing w:before="11" w:line="480" w:lineRule="auto"/>
        <w:jc w:val="both"/>
        <w:rPr>
          <w:sz w:val="22"/>
          <w:szCs w:val="22"/>
        </w:rPr>
      </w:pPr>
      <w:r w:rsidRPr="00D76A9A">
        <w:rPr>
          <w:color w:val="282824"/>
          <w:sz w:val="22"/>
          <w:szCs w:val="22"/>
        </w:rPr>
        <w:t>The Council commended the</w:t>
      </w:r>
      <w:r w:rsidRPr="00D76A9A">
        <w:rPr>
          <w:color w:val="282824"/>
          <w:spacing w:val="51"/>
          <w:sz w:val="22"/>
          <w:szCs w:val="22"/>
        </w:rPr>
        <w:t xml:space="preserve"> </w:t>
      </w:r>
      <w:r w:rsidRPr="00D76A9A">
        <w:rPr>
          <w:color w:val="282824"/>
          <w:sz w:val="22"/>
          <w:szCs w:val="22"/>
        </w:rPr>
        <w:t>parish's admirable ambitions to</w:t>
      </w:r>
      <w:r w:rsidRPr="00D76A9A">
        <w:rPr>
          <w:color w:val="282824"/>
          <w:spacing w:val="43"/>
          <w:sz w:val="22"/>
          <w:szCs w:val="22"/>
        </w:rPr>
        <w:t xml:space="preserve"> </w:t>
      </w:r>
      <w:r w:rsidRPr="00D76A9A">
        <w:rPr>
          <w:color w:val="282824"/>
          <w:sz w:val="22"/>
          <w:szCs w:val="22"/>
        </w:rPr>
        <w:t xml:space="preserve">develop mission and </w:t>
      </w:r>
      <w:proofErr w:type="gramStart"/>
      <w:r w:rsidRPr="00D76A9A">
        <w:rPr>
          <w:color w:val="282824"/>
          <w:sz w:val="22"/>
          <w:szCs w:val="22"/>
        </w:rPr>
        <w:t>ministry</w:t>
      </w:r>
      <w:r w:rsidRPr="00D76A9A">
        <w:rPr>
          <w:color w:val="282824"/>
          <w:spacing w:val="23"/>
          <w:sz w:val="22"/>
          <w:szCs w:val="22"/>
        </w:rPr>
        <w:t xml:space="preserve"> </w:t>
      </w:r>
      <w:r w:rsidRPr="00D76A9A">
        <w:rPr>
          <w:color w:val="3F3F3F"/>
          <w:w w:val="58"/>
          <w:sz w:val="22"/>
          <w:szCs w:val="22"/>
        </w:rPr>
        <w:t>.</w:t>
      </w:r>
      <w:r w:rsidRPr="00D76A9A">
        <w:rPr>
          <w:color w:val="282824"/>
          <w:w w:val="99"/>
          <w:sz w:val="22"/>
          <w:szCs w:val="22"/>
        </w:rPr>
        <w:t>...</w:t>
      </w:r>
      <w:proofErr w:type="gramEnd"/>
    </w:p>
    <w:p w:rsidR="00CE35EE" w:rsidRPr="00D76A9A" w:rsidRDefault="00942E22" w:rsidP="00942E22">
      <w:pPr>
        <w:spacing w:before="30" w:line="480" w:lineRule="auto"/>
        <w:jc w:val="both"/>
        <w:rPr>
          <w:sz w:val="22"/>
          <w:szCs w:val="22"/>
        </w:rPr>
      </w:pPr>
      <w:r>
        <w:rPr>
          <w:color w:val="282824"/>
          <w:sz w:val="22"/>
          <w:szCs w:val="22"/>
        </w:rPr>
        <w:t>“s</w:t>
      </w:r>
      <w:r w:rsidR="00D76A9A" w:rsidRPr="00D76A9A">
        <w:rPr>
          <w:color w:val="282824"/>
          <w:sz w:val="22"/>
          <w:szCs w:val="22"/>
        </w:rPr>
        <w:t>ince, in</w:t>
      </w:r>
      <w:r w:rsidR="00D76A9A" w:rsidRPr="00D76A9A">
        <w:rPr>
          <w:color w:val="282824"/>
          <w:spacing w:val="33"/>
          <w:sz w:val="22"/>
          <w:szCs w:val="22"/>
        </w:rPr>
        <w:t xml:space="preserve"> </w:t>
      </w:r>
      <w:r w:rsidR="00D76A9A" w:rsidRPr="00D76A9A">
        <w:rPr>
          <w:color w:val="282824"/>
          <w:sz w:val="22"/>
          <w:szCs w:val="22"/>
        </w:rPr>
        <w:t>accordance with</w:t>
      </w:r>
      <w:r w:rsidR="00D76A9A" w:rsidRPr="00D76A9A">
        <w:rPr>
          <w:color w:val="282824"/>
          <w:spacing w:val="53"/>
          <w:sz w:val="22"/>
          <w:szCs w:val="22"/>
        </w:rPr>
        <w:t xml:space="preserve"> </w:t>
      </w:r>
      <w:r w:rsidR="00D76A9A" w:rsidRPr="00D76A9A">
        <w:rPr>
          <w:color w:val="282824"/>
          <w:sz w:val="22"/>
          <w:szCs w:val="22"/>
        </w:rPr>
        <w:t>the</w:t>
      </w:r>
      <w:r w:rsidR="00D76A9A" w:rsidRPr="00D76A9A">
        <w:rPr>
          <w:color w:val="282824"/>
          <w:spacing w:val="46"/>
          <w:sz w:val="22"/>
          <w:szCs w:val="22"/>
        </w:rPr>
        <w:t xml:space="preserve"> </w:t>
      </w:r>
      <w:r w:rsidR="00D76A9A" w:rsidRPr="00D76A9A">
        <w:rPr>
          <w:color w:val="282824"/>
          <w:sz w:val="22"/>
          <w:szCs w:val="22"/>
        </w:rPr>
        <w:t>Court of</w:t>
      </w:r>
      <w:r w:rsidR="00D76A9A" w:rsidRPr="00D76A9A">
        <w:rPr>
          <w:color w:val="282824"/>
          <w:spacing w:val="30"/>
          <w:sz w:val="22"/>
          <w:szCs w:val="22"/>
        </w:rPr>
        <w:t xml:space="preserve"> </w:t>
      </w:r>
      <w:r w:rsidR="00D76A9A" w:rsidRPr="00D76A9A">
        <w:rPr>
          <w:color w:val="282824"/>
          <w:sz w:val="22"/>
          <w:szCs w:val="22"/>
        </w:rPr>
        <w:t>Arches' criteria, the</w:t>
      </w:r>
      <w:r w:rsidR="00D76A9A" w:rsidRPr="00D76A9A">
        <w:rPr>
          <w:color w:val="282824"/>
          <w:spacing w:val="17"/>
          <w:sz w:val="22"/>
          <w:szCs w:val="22"/>
        </w:rPr>
        <w:t xml:space="preserve"> </w:t>
      </w:r>
      <w:r w:rsidR="00D76A9A" w:rsidRPr="00D76A9A">
        <w:rPr>
          <w:color w:val="282824"/>
          <w:sz w:val="22"/>
          <w:szCs w:val="22"/>
        </w:rPr>
        <w:t>jurisdiction to</w:t>
      </w:r>
      <w:r w:rsidR="00D76A9A" w:rsidRPr="00D76A9A">
        <w:rPr>
          <w:color w:val="282824"/>
          <w:spacing w:val="43"/>
          <w:sz w:val="22"/>
          <w:szCs w:val="22"/>
        </w:rPr>
        <w:t xml:space="preserve"> </w:t>
      </w:r>
      <w:proofErr w:type="spellStart"/>
      <w:r w:rsidR="00D76A9A" w:rsidRPr="00D76A9A">
        <w:rPr>
          <w:color w:val="282824"/>
          <w:sz w:val="22"/>
          <w:szCs w:val="22"/>
        </w:rPr>
        <w:t>authorise</w:t>
      </w:r>
      <w:proofErr w:type="spellEnd"/>
      <w:r w:rsidR="00D76A9A" w:rsidRPr="00D76A9A">
        <w:rPr>
          <w:color w:val="282824"/>
          <w:sz w:val="22"/>
          <w:szCs w:val="22"/>
        </w:rPr>
        <w:t xml:space="preserve"> sale should be "sparingly exercised", and in</w:t>
      </w:r>
      <w:r w:rsidR="00D76A9A" w:rsidRPr="00D76A9A">
        <w:rPr>
          <w:color w:val="282824"/>
          <w:spacing w:val="43"/>
          <w:sz w:val="22"/>
          <w:szCs w:val="22"/>
        </w:rPr>
        <w:t xml:space="preserve"> </w:t>
      </w:r>
      <w:r w:rsidR="00D76A9A" w:rsidRPr="00D76A9A">
        <w:rPr>
          <w:color w:val="282824"/>
          <w:sz w:val="22"/>
          <w:szCs w:val="22"/>
        </w:rPr>
        <w:t>view of</w:t>
      </w:r>
      <w:r w:rsidR="00D76A9A" w:rsidRPr="00D76A9A">
        <w:rPr>
          <w:color w:val="282824"/>
          <w:spacing w:val="45"/>
          <w:sz w:val="22"/>
          <w:szCs w:val="22"/>
        </w:rPr>
        <w:t xml:space="preserve"> </w:t>
      </w:r>
      <w:r w:rsidR="00D76A9A" w:rsidRPr="00D76A9A">
        <w:rPr>
          <w:color w:val="282824"/>
          <w:sz w:val="22"/>
          <w:szCs w:val="22"/>
        </w:rPr>
        <w:t>the considerations above, the Council regretted that</w:t>
      </w:r>
      <w:r w:rsidR="00D76A9A" w:rsidRPr="00D76A9A">
        <w:rPr>
          <w:color w:val="282824"/>
          <w:spacing w:val="28"/>
          <w:sz w:val="22"/>
          <w:szCs w:val="22"/>
        </w:rPr>
        <w:t xml:space="preserve"> </w:t>
      </w:r>
      <w:r w:rsidR="00D76A9A" w:rsidRPr="00D76A9A">
        <w:rPr>
          <w:color w:val="282824"/>
          <w:sz w:val="22"/>
          <w:szCs w:val="22"/>
        </w:rPr>
        <w:t>it</w:t>
      </w:r>
      <w:r w:rsidR="00D76A9A" w:rsidRPr="00D76A9A">
        <w:rPr>
          <w:color w:val="282824"/>
          <w:spacing w:val="6"/>
          <w:sz w:val="22"/>
          <w:szCs w:val="22"/>
        </w:rPr>
        <w:t xml:space="preserve"> </w:t>
      </w:r>
      <w:r w:rsidR="00D76A9A" w:rsidRPr="00D76A9A">
        <w:rPr>
          <w:color w:val="282824"/>
          <w:sz w:val="22"/>
          <w:szCs w:val="22"/>
        </w:rPr>
        <w:t>was</w:t>
      </w:r>
      <w:r w:rsidR="00D76A9A" w:rsidRPr="00D76A9A">
        <w:rPr>
          <w:color w:val="282824"/>
          <w:spacing w:val="30"/>
          <w:sz w:val="22"/>
          <w:szCs w:val="22"/>
        </w:rPr>
        <w:t xml:space="preserve"> </w:t>
      </w:r>
      <w:r w:rsidR="00D76A9A" w:rsidRPr="00D76A9A">
        <w:rPr>
          <w:color w:val="282824"/>
          <w:sz w:val="22"/>
          <w:szCs w:val="22"/>
        </w:rPr>
        <w:t>unable, therefore, to</w:t>
      </w:r>
      <w:r w:rsidR="00D76A9A" w:rsidRPr="00D76A9A">
        <w:rPr>
          <w:color w:val="282824"/>
          <w:spacing w:val="24"/>
          <w:sz w:val="22"/>
          <w:szCs w:val="22"/>
        </w:rPr>
        <w:t xml:space="preserve"> </w:t>
      </w:r>
      <w:r w:rsidR="00D76A9A" w:rsidRPr="00D76A9A">
        <w:rPr>
          <w:color w:val="282824"/>
          <w:sz w:val="22"/>
          <w:szCs w:val="22"/>
        </w:rPr>
        <w:t>recommend the</w:t>
      </w:r>
      <w:r w:rsidR="00D76A9A" w:rsidRPr="00D76A9A">
        <w:rPr>
          <w:color w:val="282824"/>
          <w:spacing w:val="22"/>
          <w:sz w:val="22"/>
          <w:szCs w:val="22"/>
        </w:rPr>
        <w:t xml:space="preserve"> </w:t>
      </w:r>
      <w:r w:rsidR="00D76A9A" w:rsidRPr="00D76A9A">
        <w:rPr>
          <w:color w:val="282824"/>
          <w:sz w:val="22"/>
          <w:szCs w:val="22"/>
        </w:rPr>
        <w:t>proposal to</w:t>
      </w:r>
      <w:r w:rsidR="00D76A9A" w:rsidRPr="00D76A9A">
        <w:rPr>
          <w:color w:val="282824"/>
          <w:spacing w:val="19"/>
          <w:sz w:val="22"/>
          <w:szCs w:val="22"/>
        </w:rPr>
        <w:t xml:space="preserve"> </w:t>
      </w:r>
      <w:r w:rsidR="00D76A9A" w:rsidRPr="00D76A9A">
        <w:rPr>
          <w:color w:val="282824"/>
          <w:sz w:val="22"/>
          <w:szCs w:val="22"/>
        </w:rPr>
        <w:t>sell</w:t>
      </w:r>
      <w:r w:rsidR="00D76A9A" w:rsidRPr="00D76A9A">
        <w:rPr>
          <w:color w:val="282824"/>
          <w:spacing w:val="38"/>
          <w:sz w:val="22"/>
          <w:szCs w:val="22"/>
        </w:rPr>
        <w:t xml:space="preserve"> </w:t>
      </w:r>
      <w:r w:rsidR="00D76A9A" w:rsidRPr="00D76A9A">
        <w:rPr>
          <w:color w:val="282824"/>
          <w:sz w:val="22"/>
          <w:szCs w:val="22"/>
        </w:rPr>
        <w:t>the painting</w:t>
      </w:r>
      <w:r w:rsidR="00D76A9A" w:rsidRPr="00D76A9A">
        <w:rPr>
          <w:color w:val="282824"/>
          <w:spacing w:val="21"/>
          <w:sz w:val="22"/>
          <w:szCs w:val="22"/>
        </w:rPr>
        <w:t xml:space="preserve"> </w:t>
      </w:r>
      <w:r w:rsidR="00D76A9A" w:rsidRPr="00D76A9A">
        <w:rPr>
          <w:color w:val="282824"/>
          <w:sz w:val="22"/>
          <w:szCs w:val="22"/>
        </w:rPr>
        <w:t>....</w:t>
      </w:r>
      <w:r w:rsidR="00D76A9A" w:rsidRPr="00D76A9A">
        <w:rPr>
          <w:color w:val="282824"/>
          <w:spacing w:val="1"/>
          <w:sz w:val="22"/>
          <w:szCs w:val="22"/>
        </w:rPr>
        <w:t xml:space="preserve"> </w:t>
      </w:r>
      <w:r w:rsidR="00D76A9A" w:rsidRPr="00D76A9A">
        <w:rPr>
          <w:color w:val="282824"/>
          <w:sz w:val="22"/>
          <w:szCs w:val="22"/>
        </w:rPr>
        <w:t>"</w:t>
      </w:r>
    </w:p>
    <w:p w:rsidR="00942E22" w:rsidRPr="00D76A9A" w:rsidRDefault="00D76A9A" w:rsidP="00942E22">
      <w:pPr>
        <w:spacing w:before="76" w:line="480" w:lineRule="auto"/>
        <w:jc w:val="both"/>
        <w:rPr>
          <w:sz w:val="22"/>
          <w:szCs w:val="22"/>
        </w:rPr>
      </w:pPr>
      <w:r w:rsidRPr="00D76A9A">
        <w:rPr>
          <w:color w:val="282824"/>
          <w:sz w:val="22"/>
          <w:szCs w:val="22"/>
        </w:rPr>
        <w:t>10.</w:t>
      </w:r>
      <w:r w:rsidRPr="00D76A9A">
        <w:rPr>
          <w:color w:val="282824"/>
          <w:spacing w:val="-16"/>
          <w:sz w:val="22"/>
          <w:szCs w:val="22"/>
        </w:rPr>
        <w:t xml:space="preserve"> </w:t>
      </w:r>
      <w:proofErr w:type="gramStart"/>
      <w:r w:rsidRPr="00D76A9A">
        <w:rPr>
          <w:color w:val="282824"/>
          <w:w w:val="19"/>
          <w:sz w:val="22"/>
          <w:szCs w:val="22"/>
        </w:rPr>
        <w:t xml:space="preserve">·  </w:t>
      </w:r>
      <w:r w:rsidRPr="00D76A9A">
        <w:rPr>
          <w:color w:val="282824"/>
          <w:sz w:val="22"/>
          <w:szCs w:val="22"/>
        </w:rPr>
        <w:t>The</w:t>
      </w:r>
      <w:proofErr w:type="gramEnd"/>
      <w:r w:rsidRPr="00D76A9A">
        <w:rPr>
          <w:color w:val="282824"/>
          <w:sz w:val="22"/>
          <w:szCs w:val="22"/>
        </w:rPr>
        <w:t xml:space="preserve"> application for</w:t>
      </w:r>
      <w:r w:rsidRPr="00D76A9A">
        <w:rPr>
          <w:color w:val="282824"/>
          <w:spacing w:val="48"/>
          <w:sz w:val="22"/>
          <w:szCs w:val="22"/>
        </w:rPr>
        <w:t xml:space="preserve"> </w:t>
      </w:r>
      <w:r w:rsidRPr="00D76A9A">
        <w:rPr>
          <w:color w:val="282824"/>
          <w:sz w:val="22"/>
          <w:szCs w:val="22"/>
        </w:rPr>
        <w:t>a</w:t>
      </w:r>
      <w:r w:rsidRPr="00D76A9A">
        <w:rPr>
          <w:color w:val="282824"/>
          <w:spacing w:val="20"/>
          <w:sz w:val="22"/>
          <w:szCs w:val="22"/>
        </w:rPr>
        <w:t xml:space="preserve"> </w:t>
      </w:r>
      <w:r w:rsidRPr="00D76A9A">
        <w:rPr>
          <w:color w:val="282824"/>
          <w:sz w:val="22"/>
          <w:szCs w:val="22"/>
        </w:rPr>
        <w:t>faculty is</w:t>
      </w:r>
      <w:r w:rsidRPr="00D76A9A">
        <w:rPr>
          <w:color w:val="282824"/>
          <w:spacing w:val="33"/>
          <w:sz w:val="22"/>
          <w:szCs w:val="22"/>
        </w:rPr>
        <w:t xml:space="preserve"> </w:t>
      </w:r>
      <w:r w:rsidRPr="00D76A9A">
        <w:rPr>
          <w:color w:val="282824"/>
          <w:sz w:val="22"/>
          <w:szCs w:val="22"/>
        </w:rPr>
        <w:t>unopposed. In</w:t>
      </w:r>
      <w:r w:rsidRPr="00D76A9A">
        <w:rPr>
          <w:color w:val="282824"/>
          <w:spacing w:val="35"/>
          <w:sz w:val="22"/>
          <w:szCs w:val="22"/>
        </w:rPr>
        <w:t xml:space="preserve"> </w:t>
      </w:r>
      <w:r w:rsidRPr="00D76A9A">
        <w:rPr>
          <w:color w:val="282824"/>
          <w:sz w:val="22"/>
          <w:szCs w:val="22"/>
        </w:rPr>
        <w:t>view of</w:t>
      </w:r>
      <w:r w:rsidRPr="00D76A9A">
        <w:rPr>
          <w:color w:val="282824"/>
          <w:spacing w:val="40"/>
          <w:sz w:val="22"/>
          <w:szCs w:val="22"/>
        </w:rPr>
        <w:t xml:space="preserve"> </w:t>
      </w:r>
      <w:r w:rsidRPr="00D76A9A">
        <w:rPr>
          <w:color w:val="282824"/>
          <w:sz w:val="22"/>
          <w:szCs w:val="22"/>
        </w:rPr>
        <w:t>the</w:t>
      </w:r>
      <w:r w:rsidRPr="00D76A9A">
        <w:rPr>
          <w:color w:val="282824"/>
          <w:spacing w:val="31"/>
          <w:sz w:val="22"/>
          <w:szCs w:val="22"/>
        </w:rPr>
        <w:t xml:space="preserve"> </w:t>
      </w:r>
      <w:r w:rsidRPr="00D76A9A">
        <w:rPr>
          <w:color w:val="282824"/>
          <w:sz w:val="22"/>
          <w:szCs w:val="22"/>
        </w:rPr>
        <w:t>expressed position of</w:t>
      </w:r>
      <w:r w:rsidR="00942E22">
        <w:rPr>
          <w:sz w:val="22"/>
          <w:szCs w:val="22"/>
        </w:rPr>
        <w:t xml:space="preserve"> </w:t>
      </w:r>
      <w:r w:rsidRPr="00D76A9A">
        <w:rPr>
          <w:color w:val="282824"/>
          <w:sz w:val="22"/>
          <w:szCs w:val="22"/>
        </w:rPr>
        <w:t>the</w:t>
      </w:r>
      <w:r w:rsidRPr="00D76A9A">
        <w:rPr>
          <w:color w:val="282824"/>
          <w:spacing w:val="41"/>
          <w:sz w:val="22"/>
          <w:szCs w:val="22"/>
        </w:rPr>
        <w:t xml:space="preserve"> </w:t>
      </w:r>
      <w:r w:rsidRPr="00D76A9A">
        <w:rPr>
          <w:color w:val="282824"/>
          <w:sz w:val="22"/>
          <w:szCs w:val="22"/>
        </w:rPr>
        <w:t>C.B.C., however, I</w:t>
      </w:r>
      <w:r w:rsidRPr="00D76A9A">
        <w:rPr>
          <w:color w:val="282824"/>
          <w:spacing w:val="25"/>
          <w:sz w:val="22"/>
          <w:szCs w:val="22"/>
        </w:rPr>
        <w:t xml:space="preserve"> </w:t>
      </w:r>
      <w:r w:rsidRPr="00D76A9A">
        <w:rPr>
          <w:color w:val="282824"/>
          <w:sz w:val="22"/>
          <w:szCs w:val="22"/>
        </w:rPr>
        <w:t>directed that</w:t>
      </w:r>
      <w:r w:rsidRPr="00D76A9A">
        <w:rPr>
          <w:color w:val="282824"/>
          <w:spacing w:val="52"/>
          <w:sz w:val="22"/>
          <w:szCs w:val="22"/>
        </w:rPr>
        <w:t xml:space="preserve"> </w:t>
      </w:r>
      <w:r w:rsidRPr="00D76A9A">
        <w:rPr>
          <w:color w:val="282824"/>
          <w:sz w:val="22"/>
          <w:szCs w:val="22"/>
        </w:rPr>
        <w:t>it</w:t>
      </w:r>
      <w:r w:rsidRPr="00D76A9A">
        <w:rPr>
          <w:color w:val="282824"/>
          <w:spacing w:val="20"/>
          <w:sz w:val="22"/>
          <w:szCs w:val="22"/>
        </w:rPr>
        <w:t xml:space="preserve"> </w:t>
      </w:r>
      <w:r w:rsidRPr="00D76A9A">
        <w:rPr>
          <w:color w:val="282824"/>
          <w:sz w:val="22"/>
          <w:szCs w:val="22"/>
        </w:rPr>
        <w:t>be</w:t>
      </w:r>
      <w:r w:rsidRPr="00D76A9A">
        <w:rPr>
          <w:color w:val="282824"/>
          <w:spacing w:val="45"/>
          <w:sz w:val="22"/>
          <w:szCs w:val="22"/>
        </w:rPr>
        <w:t xml:space="preserve"> </w:t>
      </w:r>
      <w:r w:rsidRPr="00D76A9A">
        <w:rPr>
          <w:color w:val="282824"/>
          <w:sz w:val="22"/>
          <w:szCs w:val="22"/>
        </w:rPr>
        <w:t>notified of</w:t>
      </w:r>
      <w:r w:rsidRPr="00D76A9A">
        <w:rPr>
          <w:color w:val="282824"/>
          <w:spacing w:val="35"/>
          <w:sz w:val="22"/>
          <w:szCs w:val="22"/>
        </w:rPr>
        <w:t xml:space="preserve"> </w:t>
      </w:r>
      <w:r w:rsidRPr="00D76A9A">
        <w:rPr>
          <w:color w:val="282824"/>
          <w:sz w:val="22"/>
          <w:szCs w:val="22"/>
        </w:rPr>
        <w:t>the</w:t>
      </w:r>
      <w:r w:rsidRPr="00D76A9A">
        <w:rPr>
          <w:color w:val="282824"/>
          <w:spacing w:val="36"/>
          <w:sz w:val="22"/>
          <w:szCs w:val="22"/>
        </w:rPr>
        <w:t xml:space="preserve"> </w:t>
      </w:r>
      <w:r w:rsidRPr="00D76A9A">
        <w:rPr>
          <w:color w:val="282824"/>
          <w:sz w:val="22"/>
          <w:szCs w:val="22"/>
        </w:rPr>
        <w:t>Petition and</w:t>
      </w:r>
      <w:r w:rsidRPr="00D76A9A">
        <w:rPr>
          <w:color w:val="282824"/>
          <w:spacing w:val="40"/>
          <w:sz w:val="22"/>
          <w:szCs w:val="22"/>
        </w:rPr>
        <w:t xml:space="preserve"> </w:t>
      </w:r>
      <w:r w:rsidRPr="00D76A9A">
        <w:rPr>
          <w:color w:val="282824"/>
          <w:sz w:val="22"/>
          <w:szCs w:val="22"/>
        </w:rPr>
        <w:t>invited to</w:t>
      </w:r>
      <w:r w:rsidRPr="00D76A9A">
        <w:rPr>
          <w:color w:val="282824"/>
          <w:spacing w:val="33"/>
          <w:sz w:val="22"/>
          <w:szCs w:val="22"/>
        </w:rPr>
        <w:t xml:space="preserve"> </w:t>
      </w:r>
      <w:r w:rsidRPr="00D76A9A">
        <w:rPr>
          <w:color w:val="282824"/>
          <w:sz w:val="22"/>
          <w:szCs w:val="22"/>
        </w:rPr>
        <w:t>make such further response as</w:t>
      </w:r>
      <w:r w:rsidRPr="00D76A9A">
        <w:rPr>
          <w:color w:val="282824"/>
          <w:spacing w:val="40"/>
          <w:sz w:val="22"/>
          <w:szCs w:val="22"/>
        </w:rPr>
        <w:t xml:space="preserve"> </w:t>
      </w:r>
      <w:r w:rsidRPr="00D76A9A">
        <w:rPr>
          <w:color w:val="282824"/>
          <w:sz w:val="22"/>
          <w:szCs w:val="22"/>
        </w:rPr>
        <w:t>might seem appropriate. By</w:t>
      </w:r>
      <w:r w:rsidRPr="00D76A9A">
        <w:rPr>
          <w:color w:val="282824"/>
          <w:spacing w:val="48"/>
          <w:sz w:val="22"/>
          <w:szCs w:val="22"/>
        </w:rPr>
        <w:t xml:space="preserve"> </w:t>
      </w:r>
      <w:r w:rsidRPr="00D76A9A">
        <w:rPr>
          <w:color w:val="282824"/>
          <w:sz w:val="22"/>
          <w:szCs w:val="22"/>
        </w:rPr>
        <w:t>letter dated the</w:t>
      </w:r>
      <w:r w:rsidR="00942E22">
        <w:rPr>
          <w:color w:val="282824"/>
          <w:sz w:val="22"/>
          <w:szCs w:val="22"/>
        </w:rPr>
        <w:t xml:space="preserve"> 12th</w:t>
      </w:r>
      <w:r w:rsidRPr="00D76A9A">
        <w:rPr>
          <w:color w:val="282824"/>
          <w:spacing w:val="24"/>
          <w:w w:val="84"/>
          <w:sz w:val="22"/>
          <w:szCs w:val="22"/>
        </w:rPr>
        <w:t xml:space="preserve"> </w:t>
      </w:r>
      <w:r w:rsidRPr="00D76A9A">
        <w:rPr>
          <w:color w:val="282824"/>
          <w:sz w:val="22"/>
          <w:szCs w:val="22"/>
        </w:rPr>
        <w:t>December the</w:t>
      </w:r>
      <w:r w:rsidRPr="00D76A9A">
        <w:rPr>
          <w:color w:val="282824"/>
          <w:spacing w:val="22"/>
          <w:sz w:val="22"/>
          <w:szCs w:val="22"/>
        </w:rPr>
        <w:t xml:space="preserve"> </w:t>
      </w:r>
      <w:r w:rsidRPr="00D76A9A">
        <w:rPr>
          <w:color w:val="282824"/>
          <w:sz w:val="22"/>
          <w:szCs w:val="22"/>
        </w:rPr>
        <w:t>Secretary of</w:t>
      </w:r>
      <w:r w:rsidRPr="00D76A9A">
        <w:rPr>
          <w:color w:val="282824"/>
          <w:spacing w:val="21"/>
          <w:sz w:val="22"/>
          <w:szCs w:val="22"/>
        </w:rPr>
        <w:t xml:space="preserve"> </w:t>
      </w:r>
      <w:r w:rsidRPr="00D76A9A">
        <w:rPr>
          <w:color w:val="282824"/>
          <w:sz w:val="22"/>
          <w:szCs w:val="22"/>
        </w:rPr>
        <w:t>the</w:t>
      </w:r>
      <w:r w:rsidRPr="00D76A9A">
        <w:rPr>
          <w:color w:val="282824"/>
          <w:spacing w:val="27"/>
          <w:sz w:val="22"/>
          <w:szCs w:val="22"/>
        </w:rPr>
        <w:t xml:space="preserve"> </w:t>
      </w:r>
      <w:r w:rsidRPr="00D76A9A">
        <w:rPr>
          <w:color w:val="282824"/>
          <w:sz w:val="22"/>
          <w:szCs w:val="22"/>
        </w:rPr>
        <w:t>C.B.C. responded</w:t>
      </w:r>
      <w:r w:rsidR="00942E22">
        <w:rPr>
          <w:color w:val="282824"/>
          <w:sz w:val="22"/>
          <w:szCs w:val="22"/>
        </w:rPr>
        <w:t xml:space="preserve"> that </w:t>
      </w:r>
      <w:r w:rsidR="00942E22" w:rsidRPr="00D76A9A">
        <w:rPr>
          <w:color w:val="1C1C21"/>
          <w:sz w:val="22"/>
          <w:szCs w:val="22"/>
        </w:rPr>
        <w:t>"after careful consideratio</w:t>
      </w:r>
      <w:r w:rsidR="00942E22">
        <w:rPr>
          <w:color w:val="1C1C21"/>
          <w:sz w:val="22"/>
          <w:szCs w:val="22"/>
        </w:rPr>
        <w:t>n</w:t>
      </w:r>
      <w:r w:rsidR="00942E22" w:rsidRPr="00D76A9A">
        <w:rPr>
          <w:color w:val="1C1C21"/>
          <w:sz w:val="22"/>
          <w:szCs w:val="22"/>
        </w:rPr>
        <w:t xml:space="preserve"> the</w:t>
      </w:r>
      <w:r w:rsidR="00942E22" w:rsidRPr="00D76A9A">
        <w:rPr>
          <w:color w:val="1C1C21"/>
          <w:spacing w:val="46"/>
          <w:sz w:val="22"/>
          <w:szCs w:val="22"/>
        </w:rPr>
        <w:t xml:space="preserve"> </w:t>
      </w:r>
      <w:r w:rsidR="00942E22" w:rsidRPr="00D76A9A">
        <w:rPr>
          <w:color w:val="1C1C21"/>
          <w:sz w:val="22"/>
          <w:szCs w:val="22"/>
        </w:rPr>
        <w:t>Council confirmed that</w:t>
      </w:r>
      <w:r w:rsidR="00942E22" w:rsidRPr="00D76A9A">
        <w:rPr>
          <w:color w:val="1C1C21"/>
          <w:spacing w:val="42"/>
          <w:sz w:val="22"/>
          <w:szCs w:val="22"/>
        </w:rPr>
        <w:t xml:space="preserve"> </w:t>
      </w:r>
      <w:r w:rsidR="00942E22" w:rsidRPr="00D76A9A">
        <w:rPr>
          <w:color w:val="1C1C21"/>
          <w:sz w:val="22"/>
          <w:szCs w:val="22"/>
        </w:rPr>
        <w:t>it</w:t>
      </w:r>
      <w:r w:rsidR="00942E22" w:rsidRPr="00D76A9A">
        <w:rPr>
          <w:color w:val="1C1C21"/>
          <w:spacing w:val="15"/>
          <w:sz w:val="22"/>
          <w:szCs w:val="22"/>
        </w:rPr>
        <w:t xml:space="preserve"> </w:t>
      </w:r>
      <w:r w:rsidR="00942E22" w:rsidRPr="00D76A9A">
        <w:rPr>
          <w:color w:val="1C1C21"/>
          <w:sz w:val="22"/>
          <w:szCs w:val="22"/>
        </w:rPr>
        <w:t>is</w:t>
      </w:r>
      <w:r w:rsidR="00942E22" w:rsidRPr="00D76A9A">
        <w:rPr>
          <w:color w:val="1C1C21"/>
          <w:spacing w:val="19"/>
          <w:sz w:val="22"/>
          <w:szCs w:val="22"/>
        </w:rPr>
        <w:t xml:space="preserve"> </w:t>
      </w:r>
      <w:r w:rsidR="00942E22" w:rsidRPr="00D76A9A">
        <w:rPr>
          <w:color w:val="1C1C21"/>
          <w:sz w:val="22"/>
          <w:szCs w:val="22"/>
        </w:rPr>
        <w:t>content for</w:t>
      </w:r>
      <w:r w:rsidR="00942E22" w:rsidRPr="00D76A9A">
        <w:rPr>
          <w:color w:val="1C1C21"/>
          <w:spacing w:val="29"/>
          <w:sz w:val="22"/>
          <w:szCs w:val="22"/>
        </w:rPr>
        <w:t xml:space="preserve"> </w:t>
      </w:r>
      <w:r w:rsidR="00942E22" w:rsidRPr="00D76A9A">
        <w:rPr>
          <w:color w:val="1C1C21"/>
          <w:sz w:val="22"/>
          <w:szCs w:val="22"/>
        </w:rPr>
        <w:t>the</w:t>
      </w:r>
      <w:r w:rsidR="00942E22" w:rsidRPr="00D76A9A">
        <w:rPr>
          <w:color w:val="1C1C21"/>
          <w:spacing w:val="41"/>
          <w:sz w:val="22"/>
          <w:szCs w:val="22"/>
        </w:rPr>
        <w:t xml:space="preserve"> </w:t>
      </w:r>
      <w:r w:rsidR="00942E22" w:rsidRPr="00D76A9A">
        <w:rPr>
          <w:color w:val="1C1C21"/>
          <w:sz w:val="22"/>
          <w:szCs w:val="22"/>
        </w:rPr>
        <w:t>Chancellor to</w:t>
      </w:r>
      <w:r w:rsidR="00942E22" w:rsidRPr="00D76A9A">
        <w:rPr>
          <w:color w:val="1C1C21"/>
          <w:spacing w:val="28"/>
          <w:sz w:val="22"/>
          <w:szCs w:val="22"/>
        </w:rPr>
        <w:t xml:space="preserve"> </w:t>
      </w:r>
      <w:r w:rsidR="00942E22" w:rsidRPr="00D76A9A">
        <w:rPr>
          <w:color w:val="1C1C21"/>
          <w:sz w:val="22"/>
          <w:szCs w:val="22"/>
        </w:rPr>
        <w:t>determine the</w:t>
      </w:r>
      <w:r w:rsidR="00942E22" w:rsidRPr="00D76A9A">
        <w:rPr>
          <w:color w:val="1C1C21"/>
          <w:spacing w:val="31"/>
          <w:sz w:val="22"/>
          <w:szCs w:val="22"/>
        </w:rPr>
        <w:t xml:space="preserve"> </w:t>
      </w:r>
      <w:r w:rsidR="00942E22" w:rsidRPr="00D76A9A">
        <w:rPr>
          <w:color w:val="1C1C21"/>
          <w:sz w:val="22"/>
          <w:szCs w:val="22"/>
        </w:rPr>
        <w:t>matter</w:t>
      </w:r>
      <w:r w:rsidR="00942E22" w:rsidRPr="00D76A9A">
        <w:rPr>
          <w:color w:val="1C1C21"/>
          <w:spacing w:val="50"/>
          <w:sz w:val="22"/>
          <w:szCs w:val="22"/>
        </w:rPr>
        <w:t xml:space="preserve"> </w:t>
      </w:r>
      <w:r w:rsidR="00942E22" w:rsidRPr="00D76A9A">
        <w:rPr>
          <w:color w:val="1C1C21"/>
          <w:sz w:val="22"/>
          <w:szCs w:val="22"/>
        </w:rPr>
        <w:t>on</w:t>
      </w:r>
      <w:r w:rsidR="00942E22" w:rsidRPr="00D76A9A">
        <w:rPr>
          <w:color w:val="1C1C21"/>
          <w:spacing w:val="21"/>
          <w:sz w:val="22"/>
          <w:szCs w:val="22"/>
        </w:rPr>
        <w:t xml:space="preserve"> </w:t>
      </w:r>
      <w:r w:rsidR="00942E22" w:rsidRPr="00D76A9A">
        <w:rPr>
          <w:color w:val="1C1C21"/>
          <w:sz w:val="22"/>
          <w:szCs w:val="22"/>
        </w:rPr>
        <w:t>the</w:t>
      </w:r>
      <w:r w:rsidR="00942E22" w:rsidRPr="00D76A9A">
        <w:rPr>
          <w:color w:val="1C1C21"/>
          <w:spacing w:val="31"/>
          <w:sz w:val="22"/>
          <w:szCs w:val="22"/>
        </w:rPr>
        <w:t xml:space="preserve"> </w:t>
      </w:r>
      <w:r w:rsidR="00942E22" w:rsidRPr="00D76A9A">
        <w:rPr>
          <w:color w:val="1C1C21"/>
          <w:sz w:val="22"/>
          <w:szCs w:val="22"/>
        </w:rPr>
        <w:t>basis</w:t>
      </w:r>
      <w:r w:rsidR="00942E22" w:rsidRPr="00D76A9A">
        <w:rPr>
          <w:color w:val="1C1C21"/>
          <w:spacing w:val="47"/>
          <w:sz w:val="22"/>
          <w:szCs w:val="22"/>
        </w:rPr>
        <w:t xml:space="preserve"> </w:t>
      </w:r>
      <w:r w:rsidR="00942E22" w:rsidRPr="00D76A9A">
        <w:rPr>
          <w:color w:val="1C1C21"/>
          <w:sz w:val="22"/>
          <w:szCs w:val="22"/>
        </w:rPr>
        <w:t>of</w:t>
      </w:r>
      <w:r w:rsidR="00942E22" w:rsidRPr="00D76A9A">
        <w:rPr>
          <w:color w:val="1C1C21"/>
          <w:spacing w:val="21"/>
          <w:sz w:val="22"/>
          <w:szCs w:val="22"/>
        </w:rPr>
        <w:t xml:space="preserve"> </w:t>
      </w:r>
      <w:r w:rsidR="00942E22" w:rsidRPr="00D76A9A">
        <w:rPr>
          <w:color w:val="1C1C21"/>
          <w:sz w:val="22"/>
          <w:szCs w:val="22"/>
        </w:rPr>
        <w:t>its</w:t>
      </w:r>
      <w:r w:rsidR="00942E22" w:rsidRPr="00D76A9A">
        <w:rPr>
          <w:color w:val="1C1C21"/>
          <w:spacing w:val="16"/>
          <w:sz w:val="22"/>
          <w:szCs w:val="22"/>
        </w:rPr>
        <w:t xml:space="preserve"> </w:t>
      </w:r>
      <w:r w:rsidR="00942E22" w:rsidRPr="00D76A9A">
        <w:rPr>
          <w:color w:val="1C1C21"/>
          <w:sz w:val="22"/>
          <w:szCs w:val="22"/>
        </w:rPr>
        <w:t>previous written</w:t>
      </w:r>
      <w:r w:rsidR="00942E22" w:rsidRPr="00D76A9A">
        <w:rPr>
          <w:color w:val="1C1C21"/>
          <w:spacing w:val="51"/>
          <w:sz w:val="22"/>
          <w:szCs w:val="22"/>
        </w:rPr>
        <w:t xml:space="preserve"> </w:t>
      </w:r>
      <w:r w:rsidR="00942E22" w:rsidRPr="00D76A9A">
        <w:rPr>
          <w:color w:val="1C1C21"/>
          <w:sz w:val="22"/>
          <w:szCs w:val="22"/>
        </w:rPr>
        <w:t>representations".</w:t>
      </w:r>
    </w:p>
    <w:p w:rsidR="00942E22" w:rsidRDefault="00942E22" w:rsidP="00942E22">
      <w:pPr>
        <w:spacing w:before="1" w:line="480" w:lineRule="auto"/>
        <w:jc w:val="both"/>
        <w:rPr>
          <w:color w:val="1C1C21"/>
          <w:sz w:val="22"/>
          <w:szCs w:val="22"/>
        </w:rPr>
      </w:pPr>
      <w:r w:rsidRPr="00D76A9A">
        <w:rPr>
          <w:color w:val="1C1C21"/>
          <w:sz w:val="22"/>
          <w:szCs w:val="22"/>
        </w:rPr>
        <w:t>This I</w:t>
      </w:r>
      <w:r w:rsidRPr="00D76A9A">
        <w:rPr>
          <w:color w:val="1C1C21"/>
          <w:spacing w:val="6"/>
          <w:sz w:val="22"/>
          <w:szCs w:val="22"/>
        </w:rPr>
        <w:t xml:space="preserve"> </w:t>
      </w:r>
      <w:r w:rsidRPr="00D76A9A">
        <w:rPr>
          <w:color w:val="1C1C21"/>
          <w:sz w:val="22"/>
          <w:szCs w:val="22"/>
        </w:rPr>
        <w:t>propose to</w:t>
      </w:r>
      <w:r w:rsidRPr="00D76A9A">
        <w:rPr>
          <w:color w:val="1C1C21"/>
          <w:spacing w:val="19"/>
          <w:sz w:val="22"/>
          <w:szCs w:val="22"/>
        </w:rPr>
        <w:t xml:space="preserve"> </w:t>
      </w:r>
      <w:r w:rsidRPr="00D76A9A">
        <w:rPr>
          <w:color w:val="1C1C21"/>
          <w:sz w:val="22"/>
          <w:szCs w:val="22"/>
        </w:rPr>
        <w:t>do.</w:t>
      </w:r>
    </w:p>
    <w:p w:rsidR="00563906" w:rsidRPr="00D76A9A" w:rsidRDefault="00563906" w:rsidP="00942E22">
      <w:pPr>
        <w:spacing w:before="1" w:line="480" w:lineRule="auto"/>
        <w:jc w:val="both"/>
        <w:rPr>
          <w:sz w:val="22"/>
          <w:szCs w:val="22"/>
        </w:rPr>
      </w:pPr>
    </w:p>
    <w:p w:rsidR="00563906" w:rsidRPr="00563906" w:rsidRDefault="00563906" w:rsidP="00563906">
      <w:pPr>
        <w:spacing w:before="17" w:line="480" w:lineRule="auto"/>
        <w:jc w:val="both"/>
        <w:rPr>
          <w:b/>
          <w:color w:val="282824"/>
          <w:sz w:val="22"/>
          <w:szCs w:val="22"/>
        </w:rPr>
      </w:pPr>
      <w:r w:rsidRPr="00563906">
        <w:rPr>
          <w:b/>
          <w:color w:val="282824"/>
          <w:sz w:val="22"/>
          <w:szCs w:val="22"/>
        </w:rPr>
        <w:t>B. The Petitioners' Case.</w:t>
      </w:r>
    </w:p>
    <w:p w:rsidR="00563906" w:rsidRDefault="00563906" w:rsidP="00563906">
      <w:pPr>
        <w:spacing w:before="17" w:line="480" w:lineRule="auto"/>
        <w:jc w:val="both"/>
        <w:rPr>
          <w:color w:val="282824"/>
          <w:sz w:val="22"/>
          <w:szCs w:val="22"/>
        </w:rPr>
      </w:pP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11. </w:t>
      </w:r>
      <w:proofErr w:type="gramStart"/>
      <w:r w:rsidRPr="00563906">
        <w:rPr>
          <w:color w:val="282824"/>
          <w:sz w:val="22"/>
          <w:szCs w:val="22"/>
        </w:rPr>
        <w:t>By</w:t>
      </w:r>
      <w:proofErr w:type="gramEnd"/>
      <w:r w:rsidRPr="00563906">
        <w:rPr>
          <w:color w:val="282824"/>
          <w:sz w:val="22"/>
          <w:szCs w:val="22"/>
        </w:rPr>
        <w:t xml:space="preserve"> letter dated the 29th September Mr. Burnett-Hall set out the Petitioners' position. To do justice to their case it is necessary for me to quote at length from this letter. He says:</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"Notwithstanding the reasons [the C.B.C.] gives for recommending against the sale of the painting, the P.C.C. remained, and remains, unanimously in </w:t>
      </w:r>
      <w:proofErr w:type="spellStart"/>
      <w:r w:rsidRPr="00563906">
        <w:rPr>
          <w:color w:val="282824"/>
          <w:sz w:val="22"/>
          <w:szCs w:val="22"/>
        </w:rPr>
        <w:t>favour</w:t>
      </w:r>
      <w:proofErr w:type="spellEnd"/>
      <w:r w:rsidRPr="00563906">
        <w:rPr>
          <w:color w:val="282824"/>
          <w:sz w:val="22"/>
          <w:szCs w:val="22"/>
        </w:rPr>
        <w:t xml:space="preserve"> of its sale."</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He </w:t>
      </w:r>
      <w:proofErr w:type="spellStart"/>
      <w:r w:rsidRPr="00563906">
        <w:rPr>
          <w:color w:val="282824"/>
          <w:sz w:val="22"/>
          <w:szCs w:val="22"/>
        </w:rPr>
        <w:t>summarises</w:t>
      </w:r>
      <w:proofErr w:type="spellEnd"/>
      <w:r w:rsidRPr="00563906">
        <w:rPr>
          <w:color w:val="282824"/>
          <w:sz w:val="22"/>
          <w:szCs w:val="22"/>
        </w:rPr>
        <w:t xml:space="preserve"> the P.C.C.'s reasons ...-</w:t>
      </w:r>
    </w:p>
    <w:p w:rsidR="00563906" w:rsidRPr="00563906" w:rsidRDefault="00563906" w:rsidP="00563906">
      <w:pPr>
        <w:spacing w:before="17" w:line="480" w:lineRule="auto"/>
        <w:jc w:val="both"/>
        <w:rPr>
          <w:color w:val="282824"/>
          <w:sz w:val="22"/>
          <w:szCs w:val="22"/>
        </w:rPr>
      </w:pPr>
      <w:r w:rsidRPr="00563906">
        <w:rPr>
          <w:color w:val="282824"/>
          <w:sz w:val="22"/>
          <w:szCs w:val="22"/>
        </w:rPr>
        <w:lastRenderedPageBreak/>
        <w:t>"(</w:t>
      </w:r>
      <w:proofErr w:type="spellStart"/>
      <w:proofErr w:type="gramStart"/>
      <w:r w:rsidRPr="00563906">
        <w:rPr>
          <w:color w:val="282824"/>
          <w:sz w:val="22"/>
          <w:szCs w:val="22"/>
        </w:rPr>
        <w:t>i</w:t>
      </w:r>
      <w:proofErr w:type="spellEnd"/>
      <w:proofErr w:type="gramEnd"/>
      <w:r w:rsidRPr="00563906">
        <w:rPr>
          <w:color w:val="282824"/>
          <w:sz w:val="22"/>
          <w:szCs w:val="22"/>
        </w:rPr>
        <w:t xml:space="preserve">) The estimated value of the painting is near the upper limit of our insurance cover for individual items, and we would expect to be told to insure it for somewhat more than the somewhat cautious sale valuation. It could easily be stolen by anyone during the daytime when the church is open to all, and unsupervised. It would be costly to install special protective measures, we do not have any spare funds for that purpose anyway, and frankly, we have other, higher priority, uses for such money as we might be able to </w:t>
      </w:r>
      <w:proofErr w:type="gramStart"/>
      <w:r w:rsidRPr="00563906">
        <w:rPr>
          <w:color w:val="282824"/>
          <w:sz w:val="22"/>
          <w:szCs w:val="22"/>
        </w:rPr>
        <w:t>raise</w:t>
      </w:r>
      <w:proofErr w:type="gramEnd"/>
      <w:r w:rsidRPr="00563906">
        <w:rPr>
          <w:color w:val="282824"/>
          <w:sz w:val="22"/>
          <w:szCs w:val="22"/>
        </w:rPr>
        <w:t>.</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(ii) The painting is in poor condition and needs expert restoration. If it is returned to its place on the church wall where it has been for the last 90 years (and we have no other better space available), it will deteriorate further. The church is unheated except when it is cold, for the weekly Sunday services and very occasional special ones, so its temperature and humidity are far from ideal." </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He then refers to the email from </w:t>
      </w:r>
      <w:proofErr w:type="spellStart"/>
      <w:r w:rsidRPr="00563906">
        <w:rPr>
          <w:color w:val="282824"/>
          <w:sz w:val="22"/>
          <w:szCs w:val="22"/>
        </w:rPr>
        <w:t>Ms</w:t>
      </w:r>
      <w:proofErr w:type="spellEnd"/>
      <w:r w:rsidRPr="00563906">
        <w:rPr>
          <w:color w:val="282824"/>
          <w:sz w:val="22"/>
          <w:szCs w:val="22"/>
        </w:rPr>
        <w:t xml:space="preserve"> Oliphant referred to in Paragraph 6 above - "such work would cost several thousands of pounds, money that we do not have, and would anyway prefer to apply to other uses, if we could raise it."</w:t>
      </w:r>
    </w:p>
    <w:p w:rsidR="00563906" w:rsidRPr="00563906" w:rsidRDefault="00563906" w:rsidP="00563906">
      <w:pPr>
        <w:spacing w:before="17" w:line="480" w:lineRule="auto"/>
        <w:jc w:val="both"/>
        <w:rPr>
          <w:color w:val="282824"/>
          <w:sz w:val="22"/>
          <w:szCs w:val="22"/>
        </w:rPr>
      </w:pPr>
      <w:r w:rsidRPr="00563906">
        <w:rPr>
          <w:color w:val="282824"/>
          <w:sz w:val="22"/>
          <w:szCs w:val="22"/>
        </w:rPr>
        <w:t>12. In the next paragraph Mr. Burnett-Hall sets out the P.C.C's plans for major work in respect of the Church. These include essential repairs to the roof and windows, and various improvements which will make the Church more attractive for use by the wider village community. The total cost of these repairs and improvements will be in the region of £150,000, "and we will have to work very hard to raise a sum of this order". He points out that anything from the sale of the painting would be a useful contribution to the fund-raising, but he goes on to say:</w:t>
      </w:r>
    </w:p>
    <w:p w:rsidR="00942E22" w:rsidRDefault="00563906" w:rsidP="00563906">
      <w:pPr>
        <w:spacing w:before="17" w:line="480" w:lineRule="auto"/>
        <w:jc w:val="both"/>
        <w:rPr>
          <w:color w:val="282824"/>
          <w:sz w:val="22"/>
          <w:szCs w:val="22"/>
        </w:rPr>
      </w:pPr>
      <w:r w:rsidRPr="00563906">
        <w:rPr>
          <w:color w:val="282824"/>
          <w:sz w:val="22"/>
          <w:szCs w:val="22"/>
        </w:rPr>
        <w:t xml:space="preserve">"I cannot stress too highly that we are not seeking to sell the painting simply to raise funds that could be useful for other purposes, still less simply to defray running costs. Our motivation is, in essence: first, that it is in poor condition, despite the relatively recent restoration work it has received, undoubtedly in large part as a result of the environment in which it has been kept in the church; secondly, it would cost a lot of money that we do not have to restore it; and, thirdly, even if we were able to find that money, once it was re-hung back in the church, it would only deteriorate again in the future. We could, in theory, install a climate-controlled container for it, but that would entail significant additional capital and running costs. Our funds are highly-stretched as they are and, with the numbers attending the church currently on average about ten, all of whom are at or well beyond retirement age ... we would see it as imprudent to take on additional commitments, In short, we are of </w:t>
      </w:r>
      <w:r w:rsidRPr="00563906">
        <w:rPr>
          <w:color w:val="282824"/>
          <w:sz w:val="22"/>
          <w:szCs w:val="22"/>
        </w:rPr>
        <w:lastRenderedPageBreak/>
        <w:t>the view that, given our limited resources, All Saints' Church is not a suitable place to keep so fragile a painting, which could be better preserved and secured elsewhere."</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13. </w:t>
      </w:r>
      <w:proofErr w:type="spellStart"/>
      <w:r w:rsidRPr="00563906">
        <w:rPr>
          <w:color w:val="282824"/>
          <w:sz w:val="22"/>
          <w:szCs w:val="22"/>
        </w:rPr>
        <w:t>Mr</w:t>
      </w:r>
      <w:proofErr w:type="spellEnd"/>
      <w:r w:rsidRPr="00563906">
        <w:rPr>
          <w:color w:val="282824"/>
          <w:sz w:val="22"/>
          <w:szCs w:val="22"/>
        </w:rPr>
        <w:t xml:space="preserve"> Burnett-Hall then mentions the proposed introduction and development of a "renewal scheme" to raise the money for the repairs and re-ordering. It "will, we believe and intend, be very much in accordance with the Mission message that Bishop Tim is urging us all to adopt - bringing the church (in both senses) into much wider contact with as many as possible of the parishioners that it is here to serve. Putting the Scheme into practice will entail a great deal of work for all of us here through fund-raising and other personal contributions. We are therefore very reluctant to be saddled with further expenses and concerns relating to the painting that would only prejudice what we seek to achieve through the Scheme."</w:t>
      </w:r>
    </w:p>
    <w:p w:rsidR="00563906" w:rsidRPr="00563906" w:rsidRDefault="00563906" w:rsidP="00563906">
      <w:pPr>
        <w:spacing w:before="17" w:line="480" w:lineRule="auto"/>
        <w:jc w:val="both"/>
        <w:rPr>
          <w:color w:val="282824"/>
          <w:sz w:val="22"/>
          <w:szCs w:val="22"/>
        </w:rPr>
      </w:pPr>
      <w:r w:rsidRPr="00563906">
        <w:rPr>
          <w:color w:val="282824"/>
          <w:sz w:val="22"/>
          <w:szCs w:val="22"/>
        </w:rPr>
        <w:t>He adds:</w:t>
      </w:r>
    </w:p>
    <w:p w:rsidR="00942E22" w:rsidRDefault="00563906" w:rsidP="00563906">
      <w:pPr>
        <w:spacing w:before="17" w:line="480" w:lineRule="auto"/>
        <w:jc w:val="both"/>
        <w:rPr>
          <w:color w:val="282824"/>
          <w:sz w:val="22"/>
          <w:szCs w:val="22"/>
        </w:rPr>
      </w:pPr>
      <w:r w:rsidRPr="00563906">
        <w:rPr>
          <w:color w:val="282824"/>
          <w:sz w:val="22"/>
          <w:szCs w:val="22"/>
        </w:rPr>
        <w:t>"We would, of course, prefer to be able to keep the painting if it was, and could be kept, in good condition .... Nevertheless, we are mindful that the primary call on our physical and financial resources is to use these to the best of our abilities to carry out the mission advocated by Bishop Tim and that, accordingly, in our view, the sale of the painting is right in that context."</w:t>
      </w:r>
    </w:p>
    <w:p w:rsidR="00942E22" w:rsidRDefault="00942E22" w:rsidP="00942E22">
      <w:pPr>
        <w:spacing w:before="17" w:line="480" w:lineRule="auto"/>
        <w:jc w:val="both"/>
        <w:rPr>
          <w:color w:val="282824"/>
          <w:sz w:val="22"/>
          <w:szCs w:val="22"/>
        </w:rPr>
      </w:pPr>
    </w:p>
    <w:p w:rsidR="00563906" w:rsidRPr="00563906" w:rsidRDefault="00563906" w:rsidP="00563906">
      <w:pPr>
        <w:spacing w:before="17" w:line="480" w:lineRule="auto"/>
        <w:jc w:val="both"/>
        <w:rPr>
          <w:b/>
          <w:color w:val="282824"/>
          <w:sz w:val="22"/>
          <w:szCs w:val="22"/>
        </w:rPr>
      </w:pPr>
      <w:r w:rsidRPr="00563906">
        <w:rPr>
          <w:b/>
          <w:color w:val="282824"/>
          <w:sz w:val="22"/>
          <w:szCs w:val="22"/>
        </w:rPr>
        <w:t>C. The Law.</w:t>
      </w:r>
    </w:p>
    <w:p w:rsidR="00563906" w:rsidRPr="00563906" w:rsidRDefault="00563906" w:rsidP="00563906">
      <w:pPr>
        <w:spacing w:before="17" w:line="480" w:lineRule="auto"/>
        <w:jc w:val="both"/>
        <w:rPr>
          <w:color w:val="282824"/>
          <w:sz w:val="22"/>
          <w:szCs w:val="22"/>
        </w:rPr>
      </w:pP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14. It has long been established that the burden lies fairly and squarely on the Petitioners to prove a good and sufficient ground for a faculty to be granted. Further, in the case of any significant movable property within a church, the jurisdiction to grant a faculty for its disposal should be "sparingly exercised" (see paragraph 61 of the judgment of the Court of Arches in St. Peter's, </w:t>
      </w:r>
      <w:proofErr w:type="spellStart"/>
      <w:r w:rsidRPr="00563906">
        <w:rPr>
          <w:color w:val="282824"/>
          <w:sz w:val="22"/>
          <w:szCs w:val="22"/>
        </w:rPr>
        <w:t>Draycott</w:t>
      </w:r>
      <w:proofErr w:type="spellEnd"/>
      <w:r>
        <w:rPr>
          <w:color w:val="282824"/>
          <w:sz w:val="22"/>
          <w:szCs w:val="22"/>
        </w:rPr>
        <w:t xml:space="preserve"> </w:t>
      </w:r>
      <w:r w:rsidRPr="00563906">
        <w:rPr>
          <w:color w:val="282824"/>
          <w:sz w:val="22"/>
          <w:szCs w:val="22"/>
        </w:rPr>
        <w:t>[2009]). The same case confirmed that a "special reason" needs to be established before a faculty can be granted; and a relevant factor indicating there should be no faculty may be that the article is part of the heritage and history not only of the church but also of all the people, both present and future, of the parish.</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15. In St. Peter's, </w:t>
      </w:r>
      <w:proofErr w:type="spellStart"/>
      <w:r w:rsidRPr="00563906">
        <w:rPr>
          <w:color w:val="282824"/>
          <w:sz w:val="22"/>
          <w:szCs w:val="22"/>
        </w:rPr>
        <w:t>Draycott</w:t>
      </w:r>
      <w:proofErr w:type="spellEnd"/>
      <w:r w:rsidRPr="00563906">
        <w:rPr>
          <w:color w:val="282824"/>
          <w:sz w:val="22"/>
          <w:szCs w:val="22"/>
        </w:rPr>
        <w:t xml:space="preserve"> careful consideration was given to the meaning of the phrase "financial emergency" insofar as this might amount to a special reason (see para.76). In the present case, however, the Petitioners are not arguing that they need to sell the painting to respond to a financial </w:t>
      </w:r>
      <w:r w:rsidRPr="00563906">
        <w:rPr>
          <w:color w:val="282824"/>
          <w:sz w:val="22"/>
          <w:szCs w:val="22"/>
        </w:rPr>
        <w:lastRenderedPageBreak/>
        <w:t>emergency. They accept that they could use the net proceeds of sale to assist their renewal scheme, but this is not the basis for the application. Their case is founded on the proposition that, if the painting is not sold and it is returned to its previous position on the north wall of the Church, (a) the cost of insurance will be very high, (b) the painting is liable to be stolen, (c) in any event, it needs expensive restoration, and (d) whether or not it is restored, without the introduction of costly preventative measures, the painting will be liable to on-going deterioration. All this is put in the context of: (</w:t>
      </w:r>
      <w:proofErr w:type="spellStart"/>
      <w:r w:rsidRPr="00563906">
        <w:rPr>
          <w:color w:val="282824"/>
          <w:sz w:val="22"/>
          <w:szCs w:val="22"/>
        </w:rPr>
        <w:t>i</w:t>
      </w:r>
      <w:proofErr w:type="spellEnd"/>
      <w:r w:rsidRPr="00563906">
        <w:rPr>
          <w:color w:val="282824"/>
          <w:sz w:val="22"/>
          <w:szCs w:val="22"/>
        </w:rPr>
        <w:t>) a painting, which, whatever its intrinsic merits, is not, and has never been treated as, an essential part of the Church's architecture, worship or heritage; and (ii) a small congregation, who are desperately anxious to focus their available resources, time and. effort on promoting the mission of the Church within the community of Houghton.</w:t>
      </w:r>
    </w:p>
    <w:p w:rsidR="00563906" w:rsidRDefault="00563906" w:rsidP="00563906">
      <w:pPr>
        <w:spacing w:before="17" w:line="480" w:lineRule="auto"/>
        <w:jc w:val="both"/>
        <w:rPr>
          <w:color w:val="282824"/>
          <w:sz w:val="22"/>
          <w:szCs w:val="22"/>
        </w:rPr>
      </w:pPr>
      <w:r w:rsidRPr="00563906">
        <w:rPr>
          <w:color w:val="282824"/>
          <w:sz w:val="22"/>
          <w:szCs w:val="22"/>
        </w:rPr>
        <w:t xml:space="preserve">16. In these circumstances the Petitioners' case may aptly be covered by the observation in St. Peter's, </w:t>
      </w:r>
      <w:proofErr w:type="spellStart"/>
      <w:r w:rsidRPr="00563906">
        <w:rPr>
          <w:color w:val="282824"/>
          <w:sz w:val="22"/>
          <w:szCs w:val="22"/>
        </w:rPr>
        <w:t>Draycott</w:t>
      </w:r>
      <w:proofErr w:type="spellEnd"/>
      <w:r w:rsidRPr="00563906">
        <w:rPr>
          <w:color w:val="282824"/>
          <w:sz w:val="22"/>
          <w:szCs w:val="22"/>
        </w:rPr>
        <w:t xml:space="preserve"> that "the categories of special reason are not closed" (see para. 60). The Court of Arches, however, </w:t>
      </w:r>
      <w:proofErr w:type="spellStart"/>
      <w:r w:rsidRPr="00563906">
        <w:rPr>
          <w:color w:val="282824"/>
          <w:sz w:val="22"/>
          <w:szCs w:val="22"/>
        </w:rPr>
        <w:t>emphasised</w:t>
      </w:r>
      <w:proofErr w:type="spellEnd"/>
      <w:r w:rsidRPr="00563906">
        <w:rPr>
          <w:color w:val="282824"/>
          <w:sz w:val="22"/>
          <w:szCs w:val="22"/>
        </w:rPr>
        <w:t xml:space="preserve"> that, the greater the historic or artistic value of an item, "the weightier will need to be the reason before the court in its discretion concludes that it is a sufficient reason in all the circumstances to allow a sale" (see para. 64 and 65). I adopt this approach when considering the merits of the present application.</w:t>
      </w:r>
    </w:p>
    <w:p w:rsidR="00563906" w:rsidRDefault="00563906" w:rsidP="00942E22">
      <w:pPr>
        <w:spacing w:before="17" w:line="480" w:lineRule="auto"/>
        <w:jc w:val="both"/>
        <w:rPr>
          <w:color w:val="282824"/>
          <w:sz w:val="22"/>
          <w:szCs w:val="22"/>
        </w:rPr>
      </w:pPr>
    </w:p>
    <w:p w:rsidR="00563906" w:rsidRPr="00452502" w:rsidRDefault="00563906" w:rsidP="00563906">
      <w:pPr>
        <w:spacing w:before="17" w:line="480" w:lineRule="auto"/>
        <w:jc w:val="both"/>
        <w:rPr>
          <w:b/>
          <w:color w:val="282824"/>
          <w:sz w:val="22"/>
          <w:szCs w:val="22"/>
        </w:rPr>
      </w:pPr>
      <w:r w:rsidRPr="00452502">
        <w:rPr>
          <w:b/>
          <w:color w:val="282824"/>
          <w:sz w:val="22"/>
          <w:szCs w:val="22"/>
        </w:rPr>
        <w:t>D. The Decision.</w:t>
      </w:r>
    </w:p>
    <w:p w:rsidR="00563906" w:rsidRPr="00563906" w:rsidRDefault="00563906" w:rsidP="00563906">
      <w:pPr>
        <w:spacing w:before="17" w:line="480" w:lineRule="auto"/>
        <w:jc w:val="both"/>
        <w:rPr>
          <w:color w:val="282824"/>
          <w:sz w:val="22"/>
          <w:szCs w:val="22"/>
        </w:rPr>
      </w:pPr>
    </w:p>
    <w:p w:rsidR="00563906" w:rsidRPr="00563906" w:rsidRDefault="00563906" w:rsidP="00563906">
      <w:pPr>
        <w:spacing w:before="17" w:line="480" w:lineRule="auto"/>
        <w:jc w:val="both"/>
        <w:rPr>
          <w:color w:val="282824"/>
          <w:sz w:val="22"/>
          <w:szCs w:val="22"/>
        </w:rPr>
      </w:pPr>
      <w:r w:rsidRPr="00563906">
        <w:rPr>
          <w:color w:val="282824"/>
          <w:sz w:val="22"/>
          <w:szCs w:val="22"/>
        </w:rPr>
        <w:t>17. There is no doubt that, if the painting be simply returned to its previous position, it would be liable to theft and/or deterioration. The P.C.C. commendably believes the Church should be kept open during the day-time. The painting would thus be a security risk. This would result in a high insurance premium. The painting would also be subject to the vagaries of temperature and humidity, something which could be avoided if it were to hang in an art gallery, or in a public or private collection of paintings.</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18. These consequences would occur whether or not the painting is first restored. The costs of (a) a full conservation report and (b) the subsequent restoration of the painting are likely to amount to several thousand pounds, and, if it needs to be remounted, many thousands of pounds. Ms. Coulter suggests grants may be available to help the parish fund these matters. This may be correct, but it </w:t>
      </w:r>
      <w:r w:rsidRPr="00563906">
        <w:rPr>
          <w:color w:val="282824"/>
          <w:sz w:val="22"/>
          <w:szCs w:val="22"/>
        </w:rPr>
        <w:lastRenderedPageBreak/>
        <w:t>leaves unresolved the risk created, and the expense incurred, as and when the painting returns to the Church.</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19. I accept that the painting is part of the heritage of the Church. It has been hung on a wall for ninety years. It is not, however, an intrinsic feature of the Church (as compared, for example, with the font in St. Peter's, </w:t>
      </w:r>
      <w:proofErr w:type="spellStart"/>
      <w:r w:rsidRPr="00563906">
        <w:rPr>
          <w:color w:val="282824"/>
          <w:sz w:val="22"/>
          <w:szCs w:val="22"/>
        </w:rPr>
        <w:t>Draycott</w:t>
      </w:r>
      <w:proofErr w:type="spellEnd"/>
      <w:r w:rsidRPr="00563906">
        <w:rPr>
          <w:color w:val="282824"/>
          <w:sz w:val="22"/>
          <w:szCs w:val="22"/>
        </w:rPr>
        <w:t>, see para.76), nor has it played any part in the worship undertaken in the Church. Further, although it is a valuable piece of art-work, it has never been treated as a significant asset, forming, for example, the back-drop to the altar. So its value as part of the heritage of the Church is distinctly limited. Moreover, it is noteworthy that no local person (or indeed anyone else) has written in to say that, in his or her view, it forms a vital part of the Church heritage.</w:t>
      </w:r>
    </w:p>
    <w:p w:rsidR="00563906" w:rsidRPr="00563906" w:rsidRDefault="00563906" w:rsidP="00563906">
      <w:pPr>
        <w:spacing w:before="17" w:line="480" w:lineRule="auto"/>
        <w:jc w:val="both"/>
        <w:rPr>
          <w:color w:val="282824"/>
          <w:sz w:val="22"/>
          <w:szCs w:val="22"/>
        </w:rPr>
      </w:pPr>
      <w:r w:rsidRPr="00563906">
        <w:rPr>
          <w:color w:val="282824"/>
          <w:sz w:val="22"/>
          <w:szCs w:val="22"/>
        </w:rPr>
        <w:t xml:space="preserve">20. I have taken very much into account the thoughtful observations made by Ms. Coulter on behalf of the C.B.C. Nevertheless, I am satisfied that, by reason of the matters set out in Paragraphs 7, 11-1.3, 15 and 17-19 above, the Petitioners have discharged the high burden of proof upon them. Following the principles recently adopted by the Court of Arches in In re St. </w:t>
      </w:r>
      <w:proofErr w:type="spellStart"/>
      <w:r w:rsidRPr="00563906">
        <w:rPr>
          <w:color w:val="282824"/>
          <w:sz w:val="22"/>
          <w:szCs w:val="22"/>
        </w:rPr>
        <w:t>Alkmund</w:t>
      </w:r>
      <w:proofErr w:type="spellEnd"/>
      <w:r w:rsidRPr="00563906">
        <w:rPr>
          <w:color w:val="282824"/>
          <w:sz w:val="22"/>
          <w:szCs w:val="22"/>
        </w:rPr>
        <w:t xml:space="preserve">, Duffield [2012], I am satisfied that the sale would not result in harm to the significance of the Church as a building of special architectural or historic interest. I am further satisfied that the Petitioners have rebutted to the requisite standard the ordinary presumption in faculty proceedings in </w:t>
      </w:r>
      <w:proofErr w:type="spellStart"/>
      <w:r w:rsidRPr="00563906">
        <w:rPr>
          <w:color w:val="282824"/>
          <w:sz w:val="22"/>
          <w:szCs w:val="22"/>
        </w:rPr>
        <w:t>favour</w:t>
      </w:r>
      <w:proofErr w:type="spellEnd"/>
      <w:r w:rsidRPr="00563906">
        <w:rPr>
          <w:color w:val="282824"/>
          <w:sz w:val="22"/>
          <w:szCs w:val="22"/>
        </w:rPr>
        <w:t xml:space="preserve"> of things as they stand. If I am considered to be wrong, and it is thought that some harm to the significance of the Church would follow from the proposed sale, I do not consider that harm to be particularly serious and I am satisfied that the justification for carrying out the sale is clear and convincing. In all the circumstances I regard the benefit to the Church and its congregation from carrying out the sale far outweighs any such harm as may occur.</w:t>
      </w:r>
    </w:p>
    <w:p w:rsidR="00563906" w:rsidRPr="00563906" w:rsidRDefault="00563906" w:rsidP="00563906">
      <w:pPr>
        <w:spacing w:before="17" w:line="480" w:lineRule="auto"/>
        <w:jc w:val="both"/>
        <w:rPr>
          <w:color w:val="282824"/>
          <w:sz w:val="22"/>
          <w:szCs w:val="22"/>
        </w:rPr>
      </w:pPr>
      <w:r w:rsidRPr="00563906">
        <w:rPr>
          <w:color w:val="282824"/>
          <w:sz w:val="22"/>
          <w:szCs w:val="22"/>
        </w:rPr>
        <w:t>21. Accordingly, I grant the faculty requested. This obviously includes the sale of the frame. The net proceeds of sale should be paid into the Church "renewal fund".</w:t>
      </w:r>
    </w:p>
    <w:p w:rsidR="00563906" w:rsidRPr="00563906" w:rsidRDefault="00563906" w:rsidP="00563906">
      <w:pPr>
        <w:spacing w:before="17" w:line="480" w:lineRule="auto"/>
        <w:jc w:val="both"/>
        <w:rPr>
          <w:color w:val="282824"/>
          <w:sz w:val="22"/>
          <w:szCs w:val="22"/>
        </w:rPr>
      </w:pPr>
    </w:p>
    <w:p w:rsidR="00563906" w:rsidRPr="00452502" w:rsidRDefault="00563906" w:rsidP="00563906">
      <w:pPr>
        <w:spacing w:before="17" w:line="480" w:lineRule="auto"/>
        <w:jc w:val="both"/>
        <w:rPr>
          <w:b/>
          <w:color w:val="282824"/>
          <w:sz w:val="22"/>
          <w:szCs w:val="22"/>
        </w:rPr>
      </w:pPr>
      <w:r w:rsidRPr="00452502">
        <w:rPr>
          <w:b/>
          <w:color w:val="282824"/>
          <w:sz w:val="22"/>
          <w:szCs w:val="22"/>
        </w:rPr>
        <w:t>Christopher Clark Q.C.</w:t>
      </w:r>
    </w:p>
    <w:p w:rsidR="00563906" w:rsidRPr="00452502" w:rsidRDefault="00563906" w:rsidP="00563906">
      <w:pPr>
        <w:spacing w:before="17" w:line="480" w:lineRule="auto"/>
        <w:jc w:val="both"/>
        <w:rPr>
          <w:b/>
          <w:color w:val="282824"/>
          <w:sz w:val="22"/>
          <w:szCs w:val="22"/>
        </w:rPr>
      </w:pPr>
      <w:r w:rsidRPr="00452502">
        <w:rPr>
          <w:b/>
          <w:color w:val="282824"/>
          <w:sz w:val="22"/>
          <w:szCs w:val="22"/>
        </w:rPr>
        <w:t>Chancellor of the Diocese of Winchester</w:t>
      </w:r>
    </w:p>
    <w:p w:rsidR="00563906" w:rsidRPr="00452502" w:rsidRDefault="00452502" w:rsidP="00563906">
      <w:pPr>
        <w:spacing w:before="17" w:line="480" w:lineRule="auto"/>
        <w:jc w:val="both"/>
        <w:rPr>
          <w:b/>
          <w:color w:val="282824"/>
          <w:sz w:val="22"/>
          <w:szCs w:val="22"/>
        </w:rPr>
      </w:pPr>
      <w:r>
        <w:rPr>
          <w:b/>
          <w:color w:val="282824"/>
          <w:sz w:val="22"/>
          <w:szCs w:val="22"/>
        </w:rPr>
        <w:t>20th January 2014</w:t>
      </w:r>
      <w:bookmarkStart w:id="0" w:name="_GoBack"/>
      <w:bookmarkEnd w:id="0"/>
    </w:p>
    <w:p w:rsidR="00563906" w:rsidRDefault="00563906" w:rsidP="00942E22">
      <w:pPr>
        <w:spacing w:before="17" w:line="480" w:lineRule="auto"/>
        <w:jc w:val="both"/>
        <w:rPr>
          <w:color w:val="282824"/>
          <w:sz w:val="22"/>
          <w:szCs w:val="22"/>
        </w:rPr>
      </w:pPr>
    </w:p>
    <w:sectPr w:rsidR="00563906" w:rsidSect="00300017">
      <w:pgSz w:w="11920" w:h="16840"/>
      <w:pgMar w:top="1008" w:right="1440" w:bottom="1008" w:left="1440" w:header="0"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18" w:rsidRDefault="00391818">
      <w:r>
        <w:separator/>
      </w:r>
    </w:p>
  </w:endnote>
  <w:endnote w:type="continuationSeparator" w:id="0">
    <w:p w:rsidR="00391818" w:rsidRDefault="0039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18" w:rsidRDefault="00391818">
      <w:r>
        <w:separator/>
      </w:r>
    </w:p>
  </w:footnote>
  <w:footnote w:type="continuationSeparator" w:id="0">
    <w:p w:rsidR="00391818" w:rsidRDefault="00391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2DDD"/>
    <w:multiLevelType w:val="multilevel"/>
    <w:tmpl w:val="70280D9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35EE"/>
    <w:rsid w:val="00300017"/>
    <w:rsid w:val="00391818"/>
    <w:rsid w:val="00452502"/>
    <w:rsid w:val="00563906"/>
    <w:rsid w:val="00942E22"/>
    <w:rsid w:val="00CE35EE"/>
    <w:rsid w:val="00D47428"/>
    <w:rsid w:val="00D76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00017"/>
    <w:rPr>
      <w:rFonts w:ascii="Tahoma" w:hAnsi="Tahoma" w:cs="Tahoma"/>
      <w:sz w:val="16"/>
      <w:szCs w:val="16"/>
    </w:rPr>
  </w:style>
  <w:style w:type="character" w:customStyle="1" w:styleId="BalloonTextChar">
    <w:name w:val="Balloon Text Char"/>
    <w:basedOn w:val="DefaultParagraphFont"/>
    <w:link w:val="BalloonText"/>
    <w:uiPriority w:val="99"/>
    <w:semiHidden/>
    <w:rsid w:val="00300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cp:lastModifiedBy>
  <cp:revision>5</cp:revision>
  <cp:lastPrinted>2014-12-03T12:20:00Z</cp:lastPrinted>
  <dcterms:created xsi:type="dcterms:W3CDTF">2014-12-03T11:30:00Z</dcterms:created>
  <dcterms:modified xsi:type="dcterms:W3CDTF">2014-12-03T12:21:00Z</dcterms:modified>
</cp:coreProperties>
</file>